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0BB5" w14:textId="77777777" w:rsidR="00927D7C" w:rsidRDefault="00927D7C" w:rsidP="00927D7C">
      <w:pPr>
        <w:jc w:val="center"/>
        <w:outlineLvl w:val="0"/>
        <w:rPr>
          <w:rFonts w:cstheme="minorHAnsi"/>
          <w:b/>
        </w:rPr>
      </w:pPr>
    </w:p>
    <w:p w14:paraId="4B90E64F" w14:textId="77777777" w:rsidR="00927D7C" w:rsidRDefault="00927D7C" w:rsidP="00927D7C">
      <w:pPr>
        <w:contextualSpacing/>
        <w:outlineLvl w:val="0"/>
        <w:rPr>
          <w:rFonts w:cstheme="minorHAnsi"/>
        </w:rPr>
      </w:pPr>
      <w:r>
        <w:rPr>
          <w:rFonts w:cstheme="minorHAnsi"/>
          <w:b/>
        </w:rPr>
        <w:t>TO: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ERCOT Stakeholders</w:t>
      </w:r>
    </w:p>
    <w:p w14:paraId="10E05073" w14:textId="77777777" w:rsidR="00927D7C" w:rsidRDefault="00927D7C" w:rsidP="00927D7C">
      <w:pPr>
        <w:contextualSpacing/>
        <w:outlineLvl w:val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087B06E6" w14:textId="77777777" w:rsidR="00927D7C" w:rsidRDefault="00927D7C" w:rsidP="00927D7C">
      <w:pPr>
        <w:contextualSpacing/>
        <w:outlineLvl w:val="0"/>
        <w:rPr>
          <w:rFonts w:cstheme="minorHAnsi"/>
        </w:rPr>
      </w:pPr>
      <w:r>
        <w:rPr>
          <w:rFonts w:cstheme="minorHAnsi"/>
          <w:b/>
        </w:rPr>
        <w:t>FROM:</w:t>
      </w:r>
      <w:r>
        <w:rPr>
          <w:rFonts w:cstheme="minorHAnsi"/>
        </w:rPr>
        <w:t xml:space="preserve">  </w:t>
      </w:r>
      <w:r>
        <w:rPr>
          <w:rFonts w:cstheme="minorHAnsi"/>
        </w:rPr>
        <w:tab/>
        <w:t>Brenden Sager</w:t>
      </w:r>
    </w:p>
    <w:p w14:paraId="72C46517" w14:textId="77777777" w:rsidR="00927D7C" w:rsidRDefault="00927D7C" w:rsidP="00927D7C">
      <w:pPr>
        <w:contextualSpacing/>
        <w:outlineLvl w:val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736724C1" w14:textId="79A6DF13" w:rsidR="00927D7C" w:rsidRDefault="00927D7C" w:rsidP="00927D7C">
      <w:pPr>
        <w:contextualSpacing/>
        <w:rPr>
          <w:rFonts w:cstheme="minorHAnsi"/>
        </w:rPr>
      </w:pPr>
      <w:r>
        <w:rPr>
          <w:rFonts w:cstheme="minorHAnsi"/>
          <w:b/>
        </w:rPr>
        <w:t>DATE:</w:t>
      </w:r>
      <w:r>
        <w:rPr>
          <w:rFonts w:cstheme="minorHAnsi"/>
          <w:b/>
        </w:rPr>
        <w:tab/>
      </w:r>
      <w:r>
        <w:rPr>
          <w:rFonts w:cstheme="minorHAnsi"/>
        </w:rPr>
        <w:tab/>
        <w:t xml:space="preserve">1 </w:t>
      </w:r>
      <w:r w:rsidR="003B1078">
        <w:rPr>
          <w:rFonts w:cstheme="minorHAnsi"/>
        </w:rPr>
        <w:t>Aug</w:t>
      </w:r>
      <w:r>
        <w:rPr>
          <w:rFonts w:cstheme="minorHAnsi"/>
        </w:rPr>
        <w:t xml:space="preserve"> 2023</w:t>
      </w:r>
    </w:p>
    <w:p w14:paraId="56F9F4A0" w14:textId="77777777" w:rsidR="00927D7C" w:rsidRDefault="00927D7C" w:rsidP="00927D7C">
      <w:pPr>
        <w:pBdr>
          <w:bottom w:val="single" w:sz="12" w:space="1" w:color="auto"/>
        </w:pBdr>
        <w:contextualSpacing/>
        <w:rPr>
          <w:rFonts w:cstheme="minorHAnsi"/>
          <w:b/>
        </w:rPr>
      </w:pPr>
    </w:p>
    <w:p w14:paraId="4E2A8959" w14:textId="77777777" w:rsidR="00927D7C" w:rsidRDefault="00927D7C" w:rsidP="00927D7C">
      <w:pPr>
        <w:contextualSpacing/>
        <w:outlineLvl w:val="0"/>
        <w:rPr>
          <w:rFonts w:cstheme="minorHAnsi"/>
          <w:bCs/>
        </w:rPr>
      </w:pPr>
    </w:p>
    <w:p w14:paraId="2FF14C34" w14:textId="77777777" w:rsidR="001C7321" w:rsidRPr="00927D7C" w:rsidRDefault="001C7321">
      <w:pPr>
        <w:contextualSpacing/>
        <w:rPr>
          <w:rFonts w:cstheme="minorHAnsi"/>
        </w:rPr>
      </w:pPr>
    </w:p>
    <w:p w14:paraId="7D73CEA8" w14:textId="768F2987" w:rsidR="000A26CB" w:rsidRPr="00927D7C" w:rsidRDefault="001C7321">
      <w:pPr>
        <w:contextualSpacing/>
        <w:rPr>
          <w:rFonts w:cstheme="minorHAnsi"/>
          <w:b/>
          <w:bCs/>
        </w:rPr>
      </w:pPr>
      <w:r w:rsidRPr="00927D7C">
        <w:rPr>
          <w:rFonts w:cstheme="minorHAnsi"/>
          <w:b/>
          <w:bCs/>
        </w:rPr>
        <w:t>Quorum present</w:t>
      </w:r>
    </w:p>
    <w:p w14:paraId="46ABBAA7" w14:textId="53B48B83" w:rsidR="001C7321" w:rsidRDefault="001C7321">
      <w:pPr>
        <w:contextualSpacing/>
        <w:rPr>
          <w:rFonts w:cstheme="minorHAnsi"/>
        </w:rPr>
      </w:pPr>
    </w:p>
    <w:p w14:paraId="641AEA83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77A37D0D" w14:textId="42782D85" w:rsidR="00E85AAD" w:rsidRP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E85AAD">
        <w:rPr>
          <w:rFonts w:cstheme="minorHAnsi"/>
        </w:rPr>
        <w:t>Antitrust Admonition // Zaldy Zapanta</w:t>
      </w:r>
    </w:p>
    <w:p w14:paraId="56015747" w14:textId="41B70208" w:rsidR="00E85AAD" w:rsidRDefault="00E85AAD" w:rsidP="00E85AAD">
      <w:pPr>
        <w:contextualSpacing/>
        <w:rPr>
          <w:rFonts w:cstheme="minorHAnsi"/>
        </w:rPr>
      </w:pPr>
    </w:p>
    <w:p w14:paraId="0C7E2CDE" w14:textId="77777777" w:rsidR="00E85AAD" w:rsidRP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2. Approval of Minutes (Vote) // Brenden Sager</w:t>
      </w:r>
    </w:p>
    <w:p w14:paraId="5F8BED9B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16272C8D" w14:textId="246F5CFD" w:rsid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3. New Invoice Report // Austin Rosel</w:t>
      </w:r>
    </w:p>
    <w:p w14:paraId="5F4F2376" w14:textId="67BC75F8" w:rsidR="00C047EF" w:rsidRDefault="00C047EF" w:rsidP="00E85AAD">
      <w:pPr>
        <w:contextualSpacing/>
        <w:rPr>
          <w:rFonts w:cstheme="minorHAnsi"/>
        </w:rPr>
      </w:pPr>
      <w:r>
        <w:rPr>
          <w:rFonts w:cstheme="minorHAnsi"/>
        </w:rPr>
        <w:t>Mock up of report</w:t>
      </w:r>
    </w:p>
    <w:p w14:paraId="44068B9A" w14:textId="17B03367" w:rsidR="00C047EF" w:rsidRDefault="00C047EF" w:rsidP="00E85AAD">
      <w:pPr>
        <w:contextualSpacing/>
        <w:rPr>
          <w:rFonts w:cstheme="minorHAnsi"/>
        </w:rPr>
      </w:pPr>
      <w:r>
        <w:rPr>
          <w:rFonts w:cstheme="minorHAnsi"/>
        </w:rPr>
        <w:t>Loretto “this is what I was looking for”</w:t>
      </w:r>
    </w:p>
    <w:p w14:paraId="5DB0C790" w14:textId="76FB3A68" w:rsidR="002377BB" w:rsidRPr="00E85AAD" w:rsidRDefault="002377BB" w:rsidP="00E85AAD">
      <w:pPr>
        <w:contextualSpacing/>
        <w:rPr>
          <w:rFonts w:cstheme="minorHAnsi"/>
        </w:rPr>
      </w:pPr>
      <w:r>
        <w:rPr>
          <w:rFonts w:cstheme="minorHAnsi"/>
        </w:rPr>
        <w:t xml:space="preserve">Produced the next day after invoice posts. </w:t>
      </w:r>
    </w:p>
    <w:p w14:paraId="77E4DD82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2212BE96" w14:textId="77777777" w:rsidR="00E85AAD" w:rsidRP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4. EAL change proposals // Seth Cochran</w:t>
      </w:r>
    </w:p>
    <w:p w14:paraId="44264BCC" w14:textId="11C8C627" w:rsidR="00E85AAD" w:rsidRDefault="0054241E" w:rsidP="00E85AAD">
      <w:pPr>
        <w:contextualSpacing/>
        <w:rPr>
          <w:rFonts w:cstheme="minorHAnsi"/>
        </w:rPr>
      </w:pPr>
      <w:r>
        <w:rPr>
          <w:rFonts w:cstheme="minorHAnsi"/>
        </w:rPr>
        <w:t xml:space="preserve">Shams must net RT and DA activity </w:t>
      </w:r>
    </w:p>
    <w:p w14:paraId="2D4433D0" w14:textId="77777777" w:rsidR="0054241E" w:rsidRPr="00E85AAD" w:rsidRDefault="0054241E" w:rsidP="00E85AAD">
      <w:pPr>
        <w:contextualSpacing/>
        <w:rPr>
          <w:rFonts w:cstheme="minorHAnsi"/>
        </w:rPr>
      </w:pPr>
    </w:p>
    <w:p w14:paraId="0C3699A5" w14:textId="5E668F85" w:rsid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5. Solution to DC Ties double-counting // Sanchir Dashnyam</w:t>
      </w:r>
    </w:p>
    <w:p w14:paraId="1F9CDADA" w14:textId="79A03ECD" w:rsidR="003B1078" w:rsidRPr="00E85AAD" w:rsidRDefault="003B1078" w:rsidP="00E85AAD">
      <w:pPr>
        <w:contextualSpacing/>
        <w:rPr>
          <w:rFonts w:cstheme="minorHAnsi"/>
        </w:rPr>
      </w:pPr>
      <w:r>
        <w:rPr>
          <w:rFonts w:cstheme="minorHAnsi"/>
        </w:rPr>
        <w:t>Referenced PPT slides</w:t>
      </w:r>
    </w:p>
    <w:p w14:paraId="25B0FBD3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11B99FED" w14:textId="77777777" w:rsidR="00E85AAD" w:rsidRP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6. Change to EAL calculation: analysis of various scenarios // Sanchir Dashnyam</w:t>
      </w:r>
    </w:p>
    <w:p w14:paraId="19390B83" w14:textId="59A03727" w:rsidR="00E85AAD" w:rsidRDefault="00054EBB" w:rsidP="00E85AAD">
      <w:pPr>
        <w:contextualSpacing/>
        <w:rPr>
          <w:rFonts w:cstheme="minorHAnsi"/>
        </w:rPr>
      </w:pPr>
      <w:r>
        <w:rPr>
          <w:rFonts w:cstheme="minorHAnsi"/>
        </w:rPr>
        <w:t>No real timeline available at this time for implementation; ERCOT evaluating resource constraints</w:t>
      </w:r>
    </w:p>
    <w:p w14:paraId="123A37A8" w14:textId="64C911DC" w:rsidR="00054EBB" w:rsidRDefault="00054EBB" w:rsidP="00E85AAD">
      <w:pPr>
        <w:contextualSpacing/>
        <w:rPr>
          <w:rFonts w:cstheme="minorHAnsi"/>
        </w:rPr>
      </w:pPr>
      <w:r>
        <w:rPr>
          <w:rFonts w:cstheme="minorHAnsi"/>
        </w:rPr>
        <w:t>Group supports option 4 from the slides</w:t>
      </w:r>
    </w:p>
    <w:p w14:paraId="10BF1671" w14:textId="259C2B21" w:rsidR="00054EBB" w:rsidRDefault="00054EBB" w:rsidP="00E85AAD">
      <w:pPr>
        <w:contextualSpacing/>
        <w:rPr>
          <w:rFonts w:cstheme="minorHAnsi"/>
        </w:rPr>
      </w:pPr>
      <w:r>
        <w:rPr>
          <w:rFonts w:cstheme="minorHAnsi"/>
        </w:rPr>
        <w:t>MP’s should be able to calculate this with EAL data</w:t>
      </w:r>
    </w:p>
    <w:p w14:paraId="74450E97" w14:textId="77777777" w:rsidR="00054EBB" w:rsidRPr="00E85AAD" w:rsidRDefault="00054EBB" w:rsidP="00E85AAD">
      <w:pPr>
        <w:contextualSpacing/>
        <w:rPr>
          <w:rFonts w:cstheme="minorHAnsi"/>
        </w:rPr>
      </w:pPr>
    </w:p>
    <w:p w14:paraId="3C7B4DD9" w14:textId="175D8F76" w:rsid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7. Letter of Credit concentration limits // Sanchir Dashnyam</w:t>
      </w:r>
    </w:p>
    <w:p w14:paraId="7B554E4C" w14:textId="25578106" w:rsidR="00054EBB" w:rsidRDefault="00054EBB" w:rsidP="00E85AAD">
      <w:pPr>
        <w:contextualSpacing/>
        <w:rPr>
          <w:rFonts w:cstheme="minorHAnsi"/>
        </w:rPr>
      </w:pPr>
      <w:r>
        <w:rPr>
          <w:rFonts w:cstheme="minorHAnsi"/>
        </w:rPr>
        <w:t>No slides</w:t>
      </w:r>
    </w:p>
    <w:p w14:paraId="28FD78D5" w14:textId="4ADB1030" w:rsidR="00054EBB" w:rsidRDefault="00054EBB" w:rsidP="00E85AAD">
      <w:pPr>
        <w:contextualSpacing/>
        <w:rPr>
          <w:rFonts w:cstheme="minorHAnsi"/>
        </w:rPr>
      </w:pPr>
      <w:r>
        <w:rPr>
          <w:rFonts w:cstheme="minorHAnsi"/>
        </w:rPr>
        <w:t>One MP reached out</w:t>
      </w:r>
    </w:p>
    <w:p w14:paraId="5108F0C8" w14:textId="032242C8" w:rsidR="00054EBB" w:rsidRDefault="00054EBB" w:rsidP="00E85AAD">
      <w:pPr>
        <w:contextualSpacing/>
        <w:rPr>
          <w:rFonts w:cstheme="minorHAnsi"/>
        </w:rPr>
      </w:pPr>
      <w:r>
        <w:rPr>
          <w:rFonts w:cstheme="minorHAnsi"/>
        </w:rPr>
        <w:t>Four months from when you hit the limit</w:t>
      </w:r>
    </w:p>
    <w:p w14:paraId="5468AE4C" w14:textId="0EB06F1A" w:rsidR="008B14BB" w:rsidRDefault="008B14BB" w:rsidP="00E85AAD">
      <w:pPr>
        <w:contextualSpacing/>
        <w:rPr>
          <w:rFonts w:cstheme="minorHAnsi"/>
        </w:rPr>
      </w:pPr>
      <w:r>
        <w:rPr>
          <w:rFonts w:cstheme="minorHAnsi"/>
        </w:rPr>
        <w:t>ERCOT has discretion</w:t>
      </w:r>
    </w:p>
    <w:p w14:paraId="21A30087" w14:textId="6AC421D8" w:rsidR="008B14BB" w:rsidRDefault="008B14BB" w:rsidP="00E85AAD">
      <w:pPr>
        <w:contextualSpacing/>
        <w:rPr>
          <w:rFonts w:cstheme="minorHAnsi"/>
        </w:rPr>
      </w:pPr>
      <w:r>
        <w:rPr>
          <w:rFonts w:cstheme="minorHAnsi"/>
        </w:rPr>
        <w:t xml:space="preserve">Ryan Evans: banks with small TNW result in low concentration caps; </w:t>
      </w:r>
    </w:p>
    <w:p w14:paraId="01534353" w14:textId="6F7EFE38" w:rsidR="00C047EF" w:rsidRPr="00E85AAD" w:rsidRDefault="00C047EF" w:rsidP="00E85AAD">
      <w:pPr>
        <w:contextualSpacing/>
        <w:rPr>
          <w:rFonts w:cstheme="minorHAnsi"/>
        </w:rPr>
      </w:pPr>
      <w:r>
        <w:rPr>
          <w:rFonts w:cstheme="minorHAnsi"/>
        </w:rPr>
        <w:t>ERCOT open to increasing limits for banks</w:t>
      </w:r>
    </w:p>
    <w:p w14:paraId="61664C94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2C94C64C" w14:textId="77777777" w:rsidR="00E85AAD" w:rsidRP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8. NPRR1112 // Sanchir Dashnyam</w:t>
      </w:r>
    </w:p>
    <w:p w14:paraId="6288271A" w14:textId="64A0AD8B" w:rsidR="00E85AAD" w:rsidRDefault="004C667E" w:rsidP="00E85AAD">
      <w:pPr>
        <w:contextualSpacing/>
        <w:rPr>
          <w:rFonts w:cstheme="minorHAnsi"/>
        </w:rPr>
      </w:pPr>
      <w:r>
        <w:rPr>
          <w:rFonts w:cstheme="minorHAnsi"/>
        </w:rPr>
        <w:t>No presentation informational update, Oct 1 implementation date</w:t>
      </w:r>
    </w:p>
    <w:p w14:paraId="0FEDDC26" w14:textId="77777777" w:rsidR="004C667E" w:rsidRPr="00E85AAD" w:rsidRDefault="004C667E" w:rsidP="00E85AAD">
      <w:pPr>
        <w:contextualSpacing/>
        <w:rPr>
          <w:rFonts w:cstheme="minorHAnsi"/>
        </w:rPr>
      </w:pPr>
    </w:p>
    <w:p w14:paraId="1C50F3F4" w14:textId="1396414D" w:rsid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9. Standard Review of NPRRs for Credit Impacts (Vote) // Zaldy Zapanta</w:t>
      </w:r>
    </w:p>
    <w:p w14:paraId="0653E026" w14:textId="2838A449" w:rsidR="003B1078" w:rsidRPr="00E85AAD" w:rsidRDefault="003B1078" w:rsidP="00E85AAD">
      <w:pPr>
        <w:contextualSpacing/>
        <w:rPr>
          <w:rFonts w:cstheme="minorHAnsi"/>
        </w:rPr>
      </w:pPr>
      <w:r>
        <w:rPr>
          <w:rFonts w:cstheme="minorHAnsi"/>
        </w:rPr>
        <w:t>Sent to Combo ballot and approved unanimously</w:t>
      </w:r>
    </w:p>
    <w:p w14:paraId="68AB9382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1946C117" w14:textId="77777777" w:rsidR="00E85AAD" w:rsidRPr="00E85AAD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10. ERCOT Updates Credit Exposure // Zaldy Zapanta</w:t>
      </w:r>
    </w:p>
    <w:p w14:paraId="4A6A412F" w14:textId="77777777" w:rsidR="00E85AAD" w:rsidRPr="00E85AAD" w:rsidRDefault="00E85AAD" w:rsidP="00E85AAD">
      <w:pPr>
        <w:contextualSpacing/>
        <w:rPr>
          <w:rFonts w:cstheme="minorHAnsi"/>
        </w:rPr>
      </w:pPr>
    </w:p>
    <w:p w14:paraId="50590E49" w14:textId="695379E5" w:rsidR="00E85AAD" w:rsidRPr="00927D7C" w:rsidRDefault="00E85AAD" w:rsidP="00E85AAD">
      <w:pPr>
        <w:contextualSpacing/>
        <w:rPr>
          <w:rFonts w:cstheme="minorHAnsi"/>
        </w:rPr>
      </w:pPr>
      <w:r w:rsidRPr="00E85AAD">
        <w:rPr>
          <w:rFonts w:cstheme="minorHAnsi"/>
        </w:rPr>
        <w:t>11. New Business // Brenden Sager</w:t>
      </w:r>
    </w:p>
    <w:sectPr w:rsidR="00E85AAD" w:rsidRPr="00927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21"/>
    <w:rsid w:val="00012399"/>
    <w:rsid w:val="00054EBB"/>
    <w:rsid w:val="000F620F"/>
    <w:rsid w:val="001C7321"/>
    <w:rsid w:val="002377BB"/>
    <w:rsid w:val="002C3F46"/>
    <w:rsid w:val="002D1D38"/>
    <w:rsid w:val="003B1078"/>
    <w:rsid w:val="004C667E"/>
    <w:rsid w:val="0054241E"/>
    <w:rsid w:val="005E0268"/>
    <w:rsid w:val="007725C5"/>
    <w:rsid w:val="007B0128"/>
    <w:rsid w:val="0083437E"/>
    <w:rsid w:val="00854855"/>
    <w:rsid w:val="008B14BB"/>
    <w:rsid w:val="00927D7C"/>
    <w:rsid w:val="0096655B"/>
    <w:rsid w:val="00C047EF"/>
    <w:rsid w:val="00C61EAB"/>
    <w:rsid w:val="00E331DB"/>
    <w:rsid w:val="00E8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6B2B3"/>
  <w15:chartTrackingRefBased/>
  <w15:docId w15:val="{FB5D3712-9DE1-4EB2-BA02-F2B6C2D9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7ff0d5-859f-4698-9b9b-079befd22fd5}" enabled="1" method="Standard" siteId="{482dc10d-9180-4c99-816e-70ee2557afd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Sager, Brenden</dc:creator>
  <cp:keywords/>
  <dc:description/>
  <cp:lastModifiedBy>Sager, Brenden</cp:lastModifiedBy>
  <cp:revision>4</cp:revision>
  <dcterms:created xsi:type="dcterms:W3CDTF">2023-08-16T20:46:00Z</dcterms:created>
  <dcterms:modified xsi:type="dcterms:W3CDTF">2023-09-20T15:55:00Z</dcterms:modified>
</cp:coreProperties>
</file>