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D251D60"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0EE2">
        <w:rPr>
          <w:rFonts w:ascii="Times New Roman" w:hAnsi="Times New Roman" w:cs="Times New Roman"/>
          <w:b/>
        </w:rPr>
        <w:t>Ju</w:t>
      </w:r>
      <w:r w:rsidR="00C85846">
        <w:rPr>
          <w:rFonts w:ascii="Times New Roman" w:hAnsi="Times New Roman" w:cs="Times New Roman"/>
          <w:b/>
        </w:rPr>
        <w:t>ly 15</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A03831">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5376E" w:rsidRPr="008A0EE2" w14:paraId="3301134D" w14:textId="77777777" w:rsidTr="00853AF5">
        <w:trPr>
          <w:trHeight w:val="135"/>
        </w:trPr>
        <w:tc>
          <w:tcPr>
            <w:tcW w:w="2610" w:type="dxa"/>
            <w:vAlign w:val="bottom"/>
          </w:tcPr>
          <w:p w14:paraId="468F5589" w14:textId="4B4E3B4D"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Blakey, Eric</w:t>
            </w:r>
          </w:p>
        </w:tc>
        <w:tc>
          <w:tcPr>
            <w:tcW w:w="3818" w:type="dxa"/>
            <w:vAlign w:val="bottom"/>
          </w:tcPr>
          <w:p w14:paraId="03D14982" w14:textId="37E257B1"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Just Energy</w:t>
            </w:r>
          </w:p>
        </w:tc>
        <w:tc>
          <w:tcPr>
            <w:tcW w:w="2469" w:type="dxa"/>
            <w:vAlign w:val="bottom"/>
          </w:tcPr>
          <w:p w14:paraId="0EFDA073" w14:textId="77777777" w:rsidR="0065376E" w:rsidRPr="00C85846"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00718A" w:rsidRDefault="00D03FF6" w:rsidP="00DD5200">
            <w:pPr>
              <w:pStyle w:val="NoSpacing"/>
              <w:rPr>
                <w:rFonts w:ascii="Times New Roman" w:hAnsi="Times New Roman" w:cs="Times New Roman"/>
              </w:rPr>
            </w:pPr>
            <w:bookmarkStart w:id="2" w:name="_Hlk79183534"/>
            <w:r w:rsidRPr="0000718A">
              <w:rPr>
                <w:rFonts w:ascii="Times New Roman" w:hAnsi="Times New Roman" w:cs="Times New Roman"/>
              </w:rPr>
              <w:t>Claiborn-Pinto</w:t>
            </w:r>
            <w:bookmarkEnd w:id="2"/>
            <w:r w:rsidRPr="0000718A">
              <w:rPr>
                <w:rFonts w:ascii="Times New Roman" w:hAnsi="Times New Roman" w:cs="Times New Roman"/>
              </w:rPr>
              <w:t>, Shawnee</w:t>
            </w:r>
          </w:p>
        </w:tc>
        <w:tc>
          <w:tcPr>
            <w:tcW w:w="3818" w:type="dxa"/>
            <w:vAlign w:val="bottom"/>
          </w:tcPr>
          <w:p w14:paraId="38E4EA7D"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OPUC</w:t>
            </w:r>
          </w:p>
        </w:tc>
        <w:tc>
          <w:tcPr>
            <w:tcW w:w="2469" w:type="dxa"/>
            <w:vAlign w:val="bottom"/>
          </w:tcPr>
          <w:p w14:paraId="41049587" w14:textId="77777777" w:rsidR="00D03FF6" w:rsidRPr="00C85846"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Coleman, Diana</w:t>
            </w:r>
          </w:p>
        </w:tc>
        <w:tc>
          <w:tcPr>
            <w:tcW w:w="3818" w:type="dxa"/>
            <w:vAlign w:val="bottom"/>
          </w:tcPr>
          <w:p w14:paraId="0F52FB31"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CPS Energy</w:t>
            </w:r>
          </w:p>
        </w:tc>
        <w:tc>
          <w:tcPr>
            <w:tcW w:w="2469" w:type="dxa"/>
            <w:vAlign w:val="bottom"/>
          </w:tcPr>
          <w:p w14:paraId="7D7B3088" w14:textId="77777777" w:rsidR="00D03FF6" w:rsidRPr="00C85846"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CD322B" w:rsidRDefault="0095533D" w:rsidP="00DD5200">
            <w:pPr>
              <w:pStyle w:val="NoSpacing"/>
              <w:rPr>
                <w:rFonts w:ascii="Times New Roman" w:hAnsi="Times New Roman" w:cs="Times New Roman"/>
              </w:rPr>
            </w:pPr>
            <w:r w:rsidRPr="00CD322B">
              <w:rPr>
                <w:rFonts w:ascii="Times New Roman" w:hAnsi="Times New Roman" w:cs="Times New Roman"/>
              </w:rPr>
              <w:t>Day, Smith</w:t>
            </w:r>
          </w:p>
        </w:tc>
        <w:tc>
          <w:tcPr>
            <w:tcW w:w="3818" w:type="dxa"/>
            <w:vAlign w:val="bottom"/>
          </w:tcPr>
          <w:p w14:paraId="160DB880" w14:textId="2B9AA3B8" w:rsidR="0095533D" w:rsidRPr="00CD322B" w:rsidRDefault="0095533D" w:rsidP="00DD5200">
            <w:pPr>
              <w:pStyle w:val="NoSpacing"/>
              <w:rPr>
                <w:rFonts w:ascii="Times New Roman" w:hAnsi="Times New Roman" w:cs="Times New Roman"/>
              </w:rPr>
            </w:pPr>
            <w:r w:rsidRPr="00CD322B">
              <w:rPr>
                <w:rFonts w:ascii="Times New Roman" w:hAnsi="Times New Roman" w:cs="Times New Roman"/>
              </w:rPr>
              <w:t>Denton Municipal Electric</w:t>
            </w:r>
          </w:p>
        </w:tc>
        <w:tc>
          <w:tcPr>
            <w:tcW w:w="2469" w:type="dxa"/>
            <w:vAlign w:val="bottom"/>
          </w:tcPr>
          <w:p w14:paraId="276BBAE0" w14:textId="77777777" w:rsidR="0095533D" w:rsidRPr="00C85846"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Greer, Clayton</w:t>
            </w:r>
          </w:p>
        </w:tc>
        <w:tc>
          <w:tcPr>
            <w:tcW w:w="3818" w:type="dxa"/>
            <w:vAlign w:val="bottom"/>
          </w:tcPr>
          <w:p w14:paraId="75FE94A6" w14:textId="3AFCDD8F"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Morgan Stanley</w:t>
            </w:r>
          </w:p>
        </w:tc>
        <w:tc>
          <w:tcPr>
            <w:tcW w:w="2469" w:type="dxa"/>
            <w:vAlign w:val="bottom"/>
          </w:tcPr>
          <w:p w14:paraId="4299A435" w14:textId="77777777" w:rsidR="009B6EEE" w:rsidRPr="00C85846"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Gross, Blake</w:t>
            </w:r>
          </w:p>
        </w:tc>
        <w:tc>
          <w:tcPr>
            <w:tcW w:w="3818" w:type="dxa"/>
            <w:vAlign w:val="bottom"/>
          </w:tcPr>
          <w:p w14:paraId="60F3949A" w14:textId="583E6ED0" w:rsidR="0065376E" w:rsidRPr="00CD322B" w:rsidRDefault="0065376E" w:rsidP="00DD5200">
            <w:pPr>
              <w:pStyle w:val="NoSpacing"/>
              <w:rPr>
                <w:rFonts w:ascii="Times New Roman" w:hAnsi="Times New Roman" w:cs="Times New Roman"/>
              </w:rPr>
            </w:pPr>
            <w:r w:rsidRPr="00CD322B">
              <w:rPr>
                <w:rFonts w:ascii="Times New Roman" w:hAnsi="Times New Roman" w:cs="Times New Roman"/>
              </w:rPr>
              <w:t>AEP Service Corporation</w:t>
            </w:r>
          </w:p>
        </w:tc>
        <w:tc>
          <w:tcPr>
            <w:tcW w:w="2469" w:type="dxa"/>
            <w:vAlign w:val="bottom"/>
          </w:tcPr>
          <w:p w14:paraId="7B98C6FC" w14:textId="77777777" w:rsidR="0065376E" w:rsidRPr="00C85846"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00718A" w:rsidRDefault="005C57B5" w:rsidP="00DD5200">
            <w:pPr>
              <w:pStyle w:val="NoSpacing"/>
              <w:rPr>
                <w:rFonts w:ascii="Times New Roman" w:hAnsi="Times New Roman" w:cs="Times New Roman"/>
              </w:rPr>
            </w:pPr>
            <w:r w:rsidRPr="0000718A">
              <w:rPr>
                <w:rFonts w:ascii="Times New Roman" w:hAnsi="Times New Roman" w:cs="Times New Roman"/>
              </w:rPr>
              <w:t>Haley, Ian</w:t>
            </w:r>
          </w:p>
        </w:tc>
        <w:tc>
          <w:tcPr>
            <w:tcW w:w="3818" w:type="dxa"/>
            <w:vAlign w:val="bottom"/>
          </w:tcPr>
          <w:p w14:paraId="721DA905" w14:textId="200993D4" w:rsidR="005C57B5" w:rsidRPr="0000718A" w:rsidRDefault="005C57B5" w:rsidP="00DD5200">
            <w:pPr>
              <w:pStyle w:val="NoSpacing"/>
              <w:rPr>
                <w:rFonts w:ascii="Times New Roman" w:hAnsi="Times New Roman" w:cs="Times New Roman"/>
              </w:rPr>
            </w:pPr>
            <w:r w:rsidRPr="0000718A">
              <w:rPr>
                <w:rFonts w:ascii="Times New Roman" w:hAnsi="Times New Roman" w:cs="Times New Roman"/>
              </w:rPr>
              <w:t>Luminant Generation</w:t>
            </w:r>
          </w:p>
        </w:tc>
        <w:tc>
          <w:tcPr>
            <w:tcW w:w="2469" w:type="dxa"/>
            <w:vAlign w:val="bottom"/>
          </w:tcPr>
          <w:p w14:paraId="76EA2863" w14:textId="77777777" w:rsidR="005C57B5" w:rsidRPr="00C85846"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Henson, Martha</w:t>
            </w:r>
          </w:p>
        </w:tc>
        <w:tc>
          <w:tcPr>
            <w:tcW w:w="3818" w:type="dxa"/>
            <w:vAlign w:val="bottom"/>
          </w:tcPr>
          <w:p w14:paraId="180A8F99" w14:textId="77777777" w:rsidR="00D03FF6" w:rsidRPr="00CD322B" w:rsidRDefault="00D03FF6" w:rsidP="00DD5200">
            <w:pPr>
              <w:pStyle w:val="NoSpacing"/>
              <w:rPr>
                <w:rFonts w:ascii="Times New Roman" w:hAnsi="Times New Roman" w:cs="Times New Roman"/>
              </w:rPr>
            </w:pPr>
            <w:r w:rsidRPr="00CD322B">
              <w:rPr>
                <w:rFonts w:ascii="Times New Roman" w:hAnsi="Times New Roman" w:cs="Times New Roman"/>
              </w:rPr>
              <w:t>Oncor</w:t>
            </w:r>
          </w:p>
        </w:tc>
        <w:tc>
          <w:tcPr>
            <w:tcW w:w="2469" w:type="dxa"/>
            <w:vAlign w:val="bottom"/>
          </w:tcPr>
          <w:p w14:paraId="6833AC68" w14:textId="77777777" w:rsidR="00D03FF6" w:rsidRPr="00C85846" w:rsidRDefault="00D03FF6" w:rsidP="00DD5200">
            <w:pPr>
              <w:pStyle w:val="NoSpacing"/>
              <w:rPr>
                <w:rFonts w:ascii="Times New Roman" w:hAnsi="Times New Roman" w:cs="Times New Roman"/>
                <w:highlight w:val="lightGray"/>
              </w:rPr>
            </w:pPr>
          </w:p>
        </w:tc>
      </w:tr>
      <w:tr w:rsidR="00CD322B" w:rsidRPr="008A0EE2" w14:paraId="3199DD62" w14:textId="77777777" w:rsidTr="00853AF5">
        <w:tc>
          <w:tcPr>
            <w:tcW w:w="2610" w:type="dxa"/>
            <w:vAlign w:val="bottom"/>
          </w:tcPr>
          <w:p w14:paraId="58CA4FE1" w14:textId="7EA5CF7B" w:rsidR="00CD322B" w:rsidRPr="0000718A" w:rsidRDefault="00CD322B" w:rsidP="00DD5200">
            <w:pPr>
              <w:pStyle w:val="NoSpacing"/>
              <w:rPr>
                <w:rFonts w:ascii="Times New Roman" w:hAnsi="Times New Roman" w:cs="Times New Roman"/>
              </w:rPr>
            </w:pPr>
            <w:r>
              <w:rPr>
                <w:rFonts w:ascii="Times New Roman" w:hAnsi="Times New Roman" w:cs="Times New Roman"/>
              </w:rPr>
              <w:t>Matt, Kevin</w:t>
            </w:r>
          </w:p>
        </w:tc>
        <w:tc>
          <w:tcPr>
            <w:tcW w:w="3818" w:type="dxa"/>
            <w:vAlign w:val="bottom"/>
          </w:tcPr>
          <w:p w14:paraId="6467562F" w14:textId="29626A5F" w:rsidR="00CD322B" w:rsidRPr="0000718A" w:rsidRDefault="00CD322B" w:rsidP="00DD5200">
            <w:pPr>
              <w:pStyle w:val="NoSpacing"/>
              <w:rPr>
                <w:rFonts w:ascii="Times New Roman" w:hAnsi="Times New Roman" w:cs="Times New Roman"/>
              </w:rPr>
            </w:pPr>
            <w:r w:rsidRPr="00CD322B">
              <w:rPr>
                <w:rFonts w:ascii="Times New Roman" w:hAnsi="Times New Roman" w:cs="Times New Roman"/>
              </w:rPr>
              <w:t>Reliant Energy Retail Services</w:t>
            </w:r>
          </w:p>
        </w:tc>
        <w:tc>
          <w:tcPr>
            <w:tcW w:w="2469" w:type="dxa"/>
            <w:vAlign w:val="bottom"/>
          </w:tcPr>
          <w:p w14:paraId="6B62350B" w14:textId="3BA94B3B"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Alt. Rep. Bill Barnes</w:t>
            </w:r>
          </w:p>
        </w:tc>
      </w:tr>
      <w:tr w:rsidR="00D03FF6" w:rsidRPr="008A0EE2" w14:paraId="1AE5F72C" w14:textId="77777777" w:rsidTr="00853AF5">
        <w:tc>
          <w:tcPr>
            <w:tcW w:w="2610" w:type="dxa"/>
            <w:vAlign w:val="bottom"/>
          </w:tcPr>
          <w:p w14:paraId="70820123"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Mindham, David</w:t>
            </w:r>
          </w:p>
        </w:tc>
        <w:tc>
          <w:tcPr>
            <w:tcW w:w="3818" w:type="dxa"/>
            <w:vAlign w:val="bottom"/>
          </w:tcPr>
          <w:p w14:paraId="46728F8E"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EDP Renewables</w:t>
            </w:r>
          </w:p>
        </w:tc>
        <w:tc>
          <w:tcPr>
            <w:tcW w:w="2469" w:type="dxa"/>
            <w:vAlign w:val="bottom"/>
          </w:tcPr>
          <w:p w14:paraId="33FA0D88" w14:textId="77777777" w:rsidR="00D03FF6" w:rsidRPr="00C85846"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00718A" w:rsidRDefault="0065376E" w:rsidP="00DD5200">
            <w:pPr>
              <w:pStyle w:val="NoSpacing"/>
              <w:rPr>
                <w:rFonts w:ascii="Times New Roman" w:hAnsi="Times New Roman" w:cs="Times New Roman"/>
              </w:rPr>
            </w:pPr>
            <w:r w:rsidRPr="0000718A">
              <w:rPr>
                <w:rFonts w:ascii="Times New Roman" w:hAnsi="Times New Roman" w:cs="Times New Roman"/>
              </w:rPr>
              <w:t>Rich, Katie</w:t>
            </w:r>
          </w:p>
        </w:tc>
        <w:tc>
          <w:tcPr>
            <w:tcW w:w="3818" w:type="dxa"/>
            <w:vAlign w:val="bottom"/>
          </w:tcPr>
          <w:p w14:paraId="721CEE62" w14:textId="50045063" w:rsidR="0065376E" w:rsidRPr="0000718A" w:rsidRDefault="0065376E" w:rsidP="00DD5200">
            <w:pPr>
              <w:pStyle w:val="NoSpacing"/>
              <w:rPr>
                <w:rFonts w:ascii="Times New Roman" w:hAnsi="Times New Roman" w:cs="Times New Roman"/>
              </w:rPr>
            </w:pPr>
            <w:r w:rsidRPr="0000718A">
              <w:rPr>
                <w:rFonts w:ascii="Times New Roman" w:hAnsi="Times New Roman" w:cs="Times New Roman"/>
              </w:rPr>
              <w:t>Golden Spread Electric Cooperative</w:t>
            </w:r>
          </w:p>
        </w:tc>
        <w:tc>
          <w:tcPr>
            <w:tcW w:w="2469" w:type="dxa"/>
            <w:vAlign w:val="bottom"/>
          </w:tcPr>
          <w:p w14:paraId="5AF20908" w14:textId="77777777" w:rsidR="0065376E" w:rsidRPr="00C85846"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00718A" w:rsidRDefault="00DD5200" w:rsidP="00DD5200">
            <w:pPr>
              <w:pStyle w:val="NoSpacing"/>
              <w:rPr>
                <w:rFonts w:ascii="Times New Roman" w:hAnsi="Times New Roman" w:cs="Times New Roman"/>
              </w:rPr>
            </w:pPr>
            <w:r w:rsidRPr="0000718A">
              <w:rPr>
                <w:rFonts w:ascii="Times New Roman" w:hAnsi="Times New Roman" w:cs="Times New Roman"/>
              </w:rPr>
              <w:t>Trevino, Melissa</w:t>
            </w:r>
          </w:p>
        </w:tc>
        <w:tc>
          <w:tcPr>
            <w:tcW w:w="3818" w:type="dxa"/>
            <w:vAlign w:val="bottom"/>
          </w:tcPr>
          <w:p w14:paraId="1305972B" w14:textId="62946FCC" w:rsidR="00DD5200" w:rsidRPr="0000718A" w:rsidRDefault="00DD5200" w:rsidP="00DD5200">
            <w:pPr>
              <w:pStyle w:val="NoSpacing"/>
              <w:rPr>
                <w:rFonts w:ascii="Times New Roman" w:hAnsi="Times New Roman" w:cs="Times New Roman"/>
              </w:rPr>
            </w:pPr>
            <w:r w:rsidRPr="0000718A">
              <w:rPr>
                <w:rFonts w:ascii="Times New Roman" w:hAnsi="Times New Roman" w:cs="Times New Roman"/>
              </w:rPr>
              <w:t>Occidental Chemical</w:t>
            </w:r>
          </w:p>
        </w:tc>
        <w:tc>
          <w:tcPr>
            <w:tcW w:w="2469" w:type="dxa"/>
            <w:vAlign w:val="bottom"/>
          </w:tcPr>
          <w:p w14:paraId="5884F7A1" w14:textId="77777777" w:rsidR="00DD5200" w:rsidRPr="00C85846" w:rsidRDefault="00DD5200" w:rsidP="00DD5200">
            <w:pPr>
              <w:pStyle w:val="NoSpacing"/>
              <w:rPr>
                <w:rFonts w:ascii="Times New Roman" w:hAnsi="Times New Roman" w:cs="Times New Roman"/>
                <w:highlight w:val="lightGray"/>
              </w:rPr>
            </w:pPr>
          </w:p>
        </w:tc>
      </w:tr>
      <w:tr w:rsidR="0000718A" w:rsidRPr="008A0EE2" w14:paraId="749E5115" w14:textId="77777777" w:rsidTr="00853AF5">
        <w:tc>
          <w:tcPr>
            <w:tcW w:w="2610" w:type="dxa"/>
            <w:vAlign w:val="bottom"/>
          </w:tcPr>
          <w:p w14:paraId="76C912DF" w14:textId="1E2AC51D"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Turner, Lucas</w:t>
            </w:r>
          </w:p>
        </w:tc>
        <w:tc>
          <w:tcPr>
            <w:tcW w:w="3818" w:type="dxa"/>
            <w:vAlign w:val="bottom"/>
          </w:tcPr>
          <w:p w14:paraId="1AE5F72A" w14:textId="26BEC47B"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South Texas Electric Cooperative</w:t>
            </w:r>
          </w:p>
        </w:tc>
        <w:tc>
          <w:tcPr>
            <w:tcW w:w="2469" w:type="dxa"/>
            <w:vAlign w:val="bottom"/>
          </w:tcPr>
          <w:p w14:paraId="0347CD5E" w14:textId="77777777" w:rsidR="0000718A" w:rsidRPr="00C85846" w:rsidRDefault="0000718A"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Varnell, John</w:t>
            </w:r>
          </w:p>
        </w:tc>
        <w:tc>
          <w:tcPr>
            <w:tcW w:w="3818" w:type="dxa"/>
            <w:vAlign w:val="bottom"/>
          </w:tcPr>
          <w:p w14:paraId="4CE94455" w14:textId="77777777" w:rsidR="00D03FF6" w:rsidRPr="0000718A" w:rsidRDefault="00D03FF6" w:rsidP="00DD5200">
            <w:pPr>
              <w:pStyle w:val="NoSpacing"/>
              <w:rPr>
                <w:rFonts w:ascii="Times New Roman" w:hAnsi="Times New Roman" w:cs="Times New Roman"/>
              </w:rPr>
            </w:pPr>
            <w:r w:rsidRPr="0000718A">
              <w:rPr>
                <w:rFonts w:ascii="Times New Roman" w:hAnsi="Times New Roman" w:cs="Times New Roman"/>
              </w:rPr>
              <w:t>Tenaska Power Services</w:t>
            </w:r>
          </w:p>
        </w:tc>
        <w:tc>
          <w:tcPr>
            <w:tcW w:w="2469" w:type="dxa"/>
            <w:vAlign w:val="bottom"/>
          </w:tcPr>
          <w:p w14:paraId="2BEF6039" w14:textId="77777777" w:rsidR="00D03FF6" w:rsidRPr="00C85846"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C85846"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C8584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C85846"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C85846" w:rsidRDefault="00912BE5" w:rsidP="00DD5200">
            <w:pPr>
              <w:pStyle w:val="NoSpacing"/>
              <w:rPr>
                <w:rFonts w:ascii="Times New Roman" w:hAnsi="Times New Roman" w:cs="Times New Roman"/>
                <w:i/>
                <w:highlight w:val="lightGray"/>
              </w:rPr>
            </w:pPr>
          </w:p>
          <w:p w14:paraId="7EBB7451" w14:textId="77777777" w:rsidR="00CF2145" w:rsidRPr="00C85846" w:rsidRDefault="00CF2145" w:rsidP="00DD5200">
            <w:pPr>
              <w:pStyle w:val="NoSpacing"/>
              <w:rPr>
                <w:rFonts w:ascii="Times New Roman" w:hAnsi="Times New Roman" w:cs="Times New Roman"/>
                <w:i/>
                <w:highlight w:val="lightGray"/>
              </w:rPr>
            </w:pPr>
            <w:r w:rsidRPr="00CD322B">
              <w:rPr>
                <w:rFonts w:ascii="Times New Roman" w:hAnsi="Times New Roman" w:cs="Times New Roman"/>
                <w:i/>
              </w:rPr>
              <w:t>Guests:</w:t>
            </w:r>
          </w:p>
        </w:tc>
        <w:tc>
          <w:tcPr>
            <w:tcW w:w="3818" w:type="dxa"/>
            <w:vAlign w:val="bottom"/>
          </w:tcPr>
          <w:p w14:paraId="786A45C0" w14:textId="77777777" w:rsidR="00CF2145" w:rsidRPr="00C8584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C85846" w:rsidRDefault="00CF2145" w:rsidP="00DD5200">
            <w:pPr>
              <w:pStyle w:val="NoSpacing"/>
              <w:rPr>
                <w:rFonts w:ascii="Times New Roman" w:hAnsi="Times New Roman" w:cs="Times New Roman"/>
                <w:i/>
                <w:highlight w:val="lightGray"/>
              </w:rPr>
            </w:pPr>
          </w:p>
        </w:tc>
      </w:tr>
      <w:tr w:rsidR="000A3C0A" w:rsidRPr="008A0EE2" w14:paraId="20FC7A44" w14:textId="77777777" w:rsidTr="00853AF5">
        <w:tblPrEx>
          <w:tblLook w:val="0000" w:firstRow="0" w:lastRow="0" w:firstColumn="0" w:lastColumn="0" w:noHBand="0" w:noVBand="0"/>
        </w:tblPrEx>
        <w:tc>
          <w:tcPr>
            <w:tcW w:w="2610" w:type="dxa"/>
            <w:vAlign w:val="bottom"/>
          </w:tcPr>
          <w:p w14:paraId="389D3044" w14:textId="6786BD6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Abbott, Greg</w:t>
            </w:r>
          </w:p>
        </w:tc>
        <w:tc>
          <w:tcPr>
            <w:tcW w:w="3818" w:type="dxa"/>
            <w:vAlign w:val="bottom"/>
          </w:tcPr>
          <w:p w14:paraId="0151808A" w14:textId="5CCECD50"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NGX</w:t>
            </w:r>
          </w:p>
        </w:tc>
        <w:tc>
          <w:tcPr>
            <w:tcW w:w="2469" w:type="dxa"/>
            <w:vAlign w:val="bottom"/>
          </w:tcPr>
          <w:p w14:paraId="2EBCEDD3"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5D72704A" w14:textId="77777777" w:rsidTr="00853AF5">
        <w:tblPrEx>
          <w:tblLook w:val="0000" w:firstRow="0" w:lastRow="0" w:firstColumn="0" w:lastColumn="0" w:noHBand="0" w:noVBand="0"/>
        </w:tblPrEx>
        <w:tc>
          <w:tcPr>
            <w:tcW w:w="2610" w:type="dxa"/>
            <w:vAlign w:val="bottom"/>
          </w:tcPr>
          <w:p w14:paraId="58054854" w14:textId="77777777" w:rsidR="00CF2145" w:rsidRPr="00BC62D5" w:rsidRDefault="00CF2145" w:rsidP="00DD5200">
            <w:pPr>
              <w:pStyle w:val="NoSpacing"/>
              <w:rPr>
                <w:rFonts w:ascii="Times New Roman" w:hAnsi="Times New Roman" w:cs="Times New Roman"/>
              </w:rPr>
            </w:pPr>
            <w:r w:rsidRPr="00BC62D5">
              <w:rPr>
                <w:rFonts w:ascii="Times New Roman" w:hAnsi="Times New Roman" w:cs="Times New Roman"/>
              </w:rPr>
              <w:t>Ainspan, Malcolm</w:t>
            </w:r>
          </w:p>
        </w:tc>
        <w:tc>
          <w:tcPr>
            <w:tcW w:w="3818" w:type="dxa"/>
            <w:vAlign w:val="bottom"/>
          </w:tcPr>
          <w:p w14:paraId="5DB49236" w14:textId="77777777" w:rsidR="00CF2145" w:rsidRPr="00BC62D5" w:rsidRDefault="00CF2145" w:rsidP="00DD5200">
            <w:pPr>
              <w:pStyle w:val="NoSpacing"/>
              <w:rPr>
                <w:rFonts w:ascii="Times New Roman" w:hAnsi="Times New Roman" w:cs="Times New Roman"/>
              </w:rPr>
            </w:pPr>
            <w:r w:rsidRPr="00BC62D5">
              <w:rPr>
                <w:rFonts w:ascii="Times New Roman" w:hAnsi="Times New Roman" w:cs="Times New Roman"/>
              </w:rPr>
              <w:t>NRG</w:t>
            </w:r>
          </w:p>
        </w:tc>
        <w:tc>
          <w:tcPr>
            <w:tcW w:w="2469" w:type="dxa"/>
            <w:vAlign w:val="bottom"/>
          </w:tcPr>
          <w:p w14:paraId="7359F755" w14:textId="77777777" w:rsidR="00CF2145" w:rsidRPr="00C85846" w:rsidRDefault="00CF2145" w:rsidP="00DD5200">
            <w:pPr>
              <w:pStyle w:val="NoSpacing"/>
              <w:rPr>
                <w:rFonts w:ascii="Times New Roman" w:hAnsi="Times New Roman" w:cs="Times New Roman"/>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CD322B" w:rsidRDefault="00395EEB" w:rsidP="00DD5200">
            <w:pPr>
              <w:pStyle w:val="NoSpacing"/>
              <w:rPr>
                <w:rFonts w:ascii="Times New Roman" w:hAnsi="Times New Roman" w:cs="Times New Roman"/>
              </w:rPr>
            </w:pPr>
            <w:r w:rsidRPr="00CD322B">
              <w:rPr>
                <w:rFonts w:ascii="Times New Roman" w:hAnsi="Times New Roman" w:cs="Times New Roman"/>
              </w:rPr>
              <w:t>Aldridge, Ryan</w:t>
            </w:r>
          </w:p>
        </w:tc>
        <w:tc>
          <w:tcPr>
            <w:tcW w:w="3818" w:type="dxa"/>
            <w:vAlign w:val="bottom"/>
          </w:tcPr>
          <w:p w14:paraId="44560085" w14:textId="71F8C62B" w:rsidR="00395EEB" w:rsidRPr="00CD322B" w:rsidRDefault="00395EEB" w:rsidP="00DD5200">
            <w:pPr>
              <w:pStyle w:val="NoSpacing"/>
              <w:rPr>
                <w:rFonts w:ascii="Times New Roman" w:hAnsi="Times New Roman" w:cs="Times New Roman"/>
              </w:rPr>
            </w:pPr>
            <w:r w:rsidRPr="00CD322B">
              <w:rPr>
                <w:rFonts w:ascii="Times New Roman" w:hAnsi="Times New Roman" w:cs="Times New Roman"/>
              </w:rPr>
              <w:t>AB Power Advisors</w:t>
            </w:r>
          </w:p>
        </w:tc>
        <w:tc>
          <w:tcPr>
            <w:tcW w:w="2469" w:type="dxa"/>
            <w:vAlign w:val="bottom"/>
          </w:tcPr>
          <w:p w14:paraId="325EC65C" w14:textId="77777777" w:rsidR="00395EEB" w:rsidRPr="00C85846"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0A3C0A" w:rsidRDefault="00DC2025" w:rsidP="00DD5200">
            <w:pPr>
              <w:pStyle w:val="NoSpacing"/>
              <w:rPr>
                <w:rFonts w:ascii="Times New Roman" w:hAnsi="Times New Roman" w:cs="Times New Roman"/>
              </w:rPr>
            </w:pPr>
            <w:r w:rsidRPr="000A3C0A">
              <w:rPr>
                <w:rFonts w:ascii="Times New Roman" w:hAnsi="Times New Roman" w:cs="Times New Roman"/>
              </w:rPr>
              <w:t>Alford, Anthony</w:t>
            </w:r>
          </w:p>
        </w:tc>
        <w:tc>
          <w:tcPr>
            <w:tcW w:w="3818" w:type="dxa"/>
            <w:vAlign w:val="bottom"/>
          </w:tcPr>
          <w:p w14:paraId="7F0461E0" w14:textId="00EA6350" w:rsidR="00DC2025" w:rsidRPr="000A3C0A" w:rsidRDefault="00DC2025" w:rsidP="00DD5200">
            <w:pPr>
              <w:pStyle w:val="NoSpacing"/>
              <w:rPr>
                <w:rFonts w:ascii="Times New Roman" w:hAnsi="Times New Roman" w:cs="Times New Roman"/>
              </w:rPr>
            </w:pPr>
            <w:r w:rsidRPr="000A3C0A">
              <w:rPr>
                <w:rFonts w:ascii="Times New Roman" w:hAnsi="Times New Roman" w:cs="Times New Roman"/>
              </w:rPr>
              <w:t>CenterPoint Energy</w:t>
            </w:r>
          </w:p>
        </w:tc>
        <w:tc>
          <w:tcPr>
            <w:tcW w:w="2469" w:type="dxa"/>
            <w:vAlign w:val="bottom"/>
          </w:tcPr>
          <w:p w14:paraId="662BC117" w14:textId="77777777" w:rsidR="00DC2025" w:rsidRPr="00C85846" w:rsidRDefault="00DC2025" w:rsidP="00DD5200">
            <w:pPr>
              <w:pStyle w:val="NoSpacing"/>
              <w:rPr>
                <w:rFonts w:ascii="Times New Roman" w:hAnsi="Times New Roman" w:cs="Times New Roman"/>
                <w:highlight w:val="lightGray"/>
              </w:rPr>
            </w:pPr>
          </w:p>
        </w:tc>
      </w:tr>
      <w:tr w:rsidR="000A3C0A" w:rsidRPr="008A0EE2" w14:paraId="7DDE1AEF" w14:textId="77777777" w:rsidTr="00853AF5">
        <w:tblPrEx>
          <w:tblLook w:val="0000" w:firstRow="0" w:lastRow="0" w:firstColumn="0" w:lastColumn="0" w:noHBand="0" w:noVBand="0"/>
        </w:tblPrEx>
        <w:tc>
          <w:tcPr>
            <w:tcW w:w="2610" w:type="dxa"/>
            <w:vAlign w:val="bottom"/>
          </w:tcPr>
          <w:p w14:paraId="19A9EB5B" w14:textId="36E96598" w:rsidR="000A3C0A" w:rsidRPr="000A3C0A" w:rsidRDefault="000A3C0A" w:rsidP="00DD5200">
            <w:pPr>
              <w:pStyle w:val="NoSpacing"/>
              <w:rPr>
                <w:rFonts w:ascii="Times New Roman" w:hAnsi="Times New Roman" w:cs="Times New Roman"/>
              </w:rPr>
            </w:pPr>
            <w:r>
              <w:rPr>
                <w:rFonts w:ascii="Times New Roman" w:hAnsi="Times New Roman" w:cs="Times New Roman"/>
              </w:rPr>
              <w:t>Barkley, Jim</w:t>
            </w:r>
          </w:p>
        </w:tc>
        <w:tc>
          <w:tcPr>
            <w:tcW w:w="3818" w:type="dxa"/>
            <w:vAlign w:val="bottom"/>
          </w:tcPr>
          <w:p w14:paraId="26B6CF3D" w14:textId="1152D763" w:rsidR="000A3C0A" w:rsidRPr="000A3C0A" w:rsidRDefault="000A3C0A" w:rsidP="00DD5200">
            <w:pPr>
              <w:pStyle w:val="NoSpacing"/>
              <w:rPr>
                <w:rFonts w:ascii="Times New Roman" w:hAnsi="Times New Roman"/>
              </w:rPr>
            </w:pPr>
            <w:r>
              <w:rPr>
                <w:rFonts w:ascii="Times New Roman" w:hAnsi="Times New Roman"/>
              </w:rPr>
              <w:t>Baker Botts</w:t>
            </w:r>
          </w:p>
        </w:tc>
        <w:tc>
          <w:tcPr>
            <w:tcW w:w="2469" w:type="dxa"/>
            <w:vAlign w:val="bottom"/>
          </w:tcPr>
          <w:p w14:paraId="4E390E15"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Benson, Mariah</w:t>
            </w:r>
          </w:p>
        </w:tc>
        <w:tc>
          <w:tcPr>
            <w:tcW w:w="3818" w:type="dxa"/>
            <w:vAlign w:val="bottom"/>
          </w:tcPr>
          <w:p w14:paraId="22B96F08" w14:textId="77777777" w:rsidR="00CF2145" w:rsidRPr="000A3C0A" w:rsidRDefault="00CF2145" w:rsidP="00DD5200">
            <w:pPr>
              <w:pStyle w:val="NoSpacing"/>
              <w:rPr>
                <w:rFonts w:ascii="Times New Roman" w:hAnsi="Times New Roman"/>
              </w:rPr>
            </w:pPr>
            <w:r w:rsidRPr="000A3C0A">
              <w:rPr>
                <w:rFonts w:ascii="Times New Roman" w:hAnsi="Times New Roman"/>
              </w:rPr>
              <w:t>PUCT</w:t>
            </w:r>
          </w:p>
        </w:tc>
        <w:tc>
          <w:tcPr>
            <w:tcW w:w="2469" w:type="dxa"/>
            <w:vAlign w:val="bottom"/>
          </w:tcPr>
          <w:p w14:paraId="3EE5527C" w14:textId="77777777" w:rsidR="00CF2145" w:rsidRPr="00C85846" w:rsidRDefault="00CF2145" w:rsidP="00DD5200">
            <w:pPr>
              <w:pStyle w:val="NoSpacing"/>
              <w:rPr>
                <w:rFonts w:ascii="Times New Roman" w:hAnsi="Times New Roman" w:cs="Times New Roman"/>
                <w:highlight w:val="lightGray"/>
              </w:rPr>
            </w:pPr>
          </w:p>
        </w:tc>
      </w:tr>
      <w:tr w:rsidR="00F66060" w:rsidRPr="008A0EE2" w14:paraId="369881D0" w14:textId="77777777" w:rsidTr="00853AF5">
        <w:tblPrEx>
          <w:tblLook w:val="0000" w:firstRow="0" w:lastRow="0" w:firstColumn="0" w:lastColumn="0" w:noHBand="0" w:noVBand="0"/>
        </w:tblPrEx>
        <w:tc>
          <w:tcPr>
            <w:tcW w:w="2610" w:type="dxa"/>
            <w:vAlign w:val="bottom"/>
          </w:tcPr>
          <w:p w14:paraId="2A7730AF" w14:textId="33E41CD8" w:rsidR="00F66060" w:rsidRPr="00CD322B" w:rsidRDefault="00F66060" w:rsidP="00DD5200">
            <w:pPr>
              <w:pStyle w:val="NoSpacing"/>
              <w:rPr>
                <w:rFonts w:ascii="Times New Roman" w:hAnsi="Times New Roman" w:cs="Times New Roman"/>
              </w:rPr>
            </w:pPr>
            <w:r w:rsidRPr="00CD322B">
              <w:rPr>
                <w:rFonts w:ascii="Times New Roman" w:hAnsi="Times New Roman" w:cs="Times New Roman"/>
              </w:rPr>
              <w:t>Berger, Joel</w:t>
            </w:r>
          </w:p>
        </w:tc>
        <w:tc>
          <w:tcPr>
            <w:tcW w:w="3818" w:type="dxa"/>
            <w:vAlign w:val="bottom"/>
          </w:tcPr>
          <w:p w14:paraId="3993727B" w14:textId="51336548" w:rsidR="00F66060" w:rsidRPr="00CD322B" w:rsidRDefault="00F66060" w:rsidP="00DD5200">
            <w:pPr>
              <w:pStyle w:val="NoSpacing"/>
              <w:rPr>
                <w:rFonts w:ascii="Times New Roman" w:hAnsi="Times New Roman"/>
              </w:rPr>
            </w:pPr>
            <w:r w:rsidRPr="00CD322B">
              <w:rPr>
                <w:rFonts w:ascii="Times New Roman" w:hAnsi="Times New Roman"/>
              </w:rPr>
              <w:t>Customized Energy Solutions</w:t>
            </w:r>
          </w:p>
        </w:tc>
        <w:tc>
          <w:tcPr>
            <w:tcW w:w="2469" w:type="dxa"/>
            <w:vAlign w:val="bottom"/>
          </w:tcPr>
          <w:p w14:paraId="689BA868" w14:textId="77777777" w:rsidR="00F66060" w:rsidRPr="00C85846" w:rsidRDefault="00F66060"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3810AE" w:rsidRDefault="008416F8" w:rsidP="00DD5200">
            <w:pPr>
              <w:pStyle w:val="NoSpacing"/>
              <w:rPr>
                <w:rFonts w:ascii="Times New Roman" w:hAnsi="Times New Roman" w:cs="Times New Roman"/>
              </w:rPr>
            </w:pPr>
            <w:r w:rsidRPr="003810AE">
              <w:rPr>
                <w:rFonts w:ascii="Times New Roman" w:hAnsi="Times New Roman" w:cs="Times New Roman"/>
              </w:rPr>
              <w:t>Blackburn, Don</w:t>
            </w:r>
          </w:p>
        </w:tc>
        <w:tc>
          <w:tcPr>
            <w:tcW w:w="3818" w:type="dxa"/>
            <w:vAlign w:val="bottom"/>
          </w:tcPr>
          <w:p w14:paraId="000FA78E" w14:textId="6A5C23AD" w:rsidR="008416F8" w:rsidRPr="003810AE" w:rsidRDefault="008416F8" w:rsidP="00DD5200">
            <w:pPr>
              <w:pStyle w:val="NoSpacing"/>
              <w:rPr>
                <w:rFonts w:ascii="Times New Roman" w:hAnsi="Times New Roman"/>
              </w:rPr>
            </w:pPr>
            <w:r w:rsidRPr="003810AE">
              <w:rPr>
                <w:rFonts w:ascii="Times New Roman" w:hAnsi="Times New Roman"/>
              </w:rPr>
              <w:t>Hunt Energy Network Power Marketing</w:t>
            </w:r>
          </w:p>
        </w:tc>
        <w:tc>
          <w:tcPr>
            <w:tcW w:w="2469" w:type="dxa"/>
            <w:vAlign w:val="bottom"/>
          </w:tcPr>
          <w:p w14:paraId="739BADC7" w14:textId="77777777" w:rsidR="008416F8" w:rsidRPr="00C85846" w:rsidRDefault="008416F8" w:rsidP="00DD5200">
            <w:pPr>
              <w:pStyle w:val="NoSpacing"/>
              <w:rPr>
                <w:rFonts w:ascii="Times New Roman" w:hAnsi="Times New Roman" w:cs="Times New Roman"/>
                <w:highlight w:val="lightGray"/>
              </w:rPr>
            </w:pPr>
          </w:p>
        </w:tc>
      </w:tr>
      <w:tr w:rsidR="000A3C0A" w:rsidRPr="008A0EE2" w14:paraId="63C9D3C9" w14:textId="77777777" w:rsidTr="00853AF5">
        <w:tblPrEx>
          <w:tblLook w:val="0000" w:firstRow="0" w:lastRow="0" w:firstColumn="0" w:lastColumn="0" w:noHBand="0" w:noVBand="0"/>
        </w:tblPrEx>
        <w:tc>
          <w:tcPr>
            <w:tcW w:w="2610" w:type="dxa"/>
            <w:vAlign w:val="bottom"/>
          </w:tcPr>
          <w:p w14:paraId="47F113D3" w14:textId="57D279DA" w:rsidR="000A3C0A" w:rsidRPr="003810AE" w:rsidRDefault="000A3C0A" w:rsidP="00DD5200">
            <w:pPr>
              <w:pStyle w:val="NoSpacing"/>
              <w:rPr>
                <w:rFonts w:ascii="Times New Roman" w:hAnsi="Times New Roman" w:cs="Times New Roman"/>
              </w:rPr>
            </w:pPr>
            <w:r w:rsidRPr="003810AE">
              <w:rPr>
                <w:rFonts w:ascii="Times New Roman" w:hAnsi="Times New Roman" w:cs="Times New Roman"/>
              </w:rPr>
              <w:t>Boisseau, Heather</w:t>
            </w:r>
          </w:p>
        </w:tc>
        <w:tc>
          <w:tcPr>
            <w:tcW w:w="3818" w:type="dxa"/>
            <w:vAlign w:val="bottom"/>
          </w:tcPr>
          <w:p w14:paraId="06925ED2" w14:textId="5C66C3BA" w:rsidR="000A3C0A" w:rsidRPr="003810AE" w:rsidRDefault="000A3C0A" w:rsidP="00DD5200">
            <w:pPr>
              <w:pStyle w:val="NoSpacing"/>
              <w:rPr>
                <w:rFonts w:ascii="Times New Roman" w:hAnsi="Times New Roman"/>
              </w:rPr>
            </w:pPr>
            <w:r w:rsidRPr="003810AE">
              <w:rPr>
                <w:rFonts w:ascii="Times New Roman" w:hAnsi="Times New Roman"/>
              </w:rPr>
              <w:t>LCRA</w:t>
            </w:r>
          </w:p>
        </w:tc>
        <w:tc>
          <w:tcPr>
            <w:tcW w:w="2469" w:type="dxa"/>
            <w:vAlign w:val="bottom"/>
          </w:tcPr>
          <w:p w14:paraId="384C579C" w14:textId="77777777" w:rsidR="000A3C0A" w:rsidRPr="00C85846" w:rsidRDefault="000A3C0A" w:rsidP="00DD5200">
            <w:pPr>
              <w:pStyle w:val="NoSpacing"/>
              <w:rPr>
                <w:rFonts w:ascii="Times New Roman" w:hAnsi="Times New Roman" w:cs="Times New Roman"/>
                <w:highlight w:val="lightGray"/>
              </w:rPr>
            </w:pPr>
          </w:p>
        </w:tc>
      </w:tr>
      <w:tr w:rsidR="000A3C0A" w:rsidRPr="008A0EE2" w14:paraId="7D2D3386" w14:textId="77777777" w:rsidTr="00853AF5">
        <w:tblPrEx>
          <w:tblLook w:val="0000" w:firstRow="0" w:lastRow="0" w:firstColumn="0" w:lastColumn="0" w:noHBand="0" w:noVBand="0"/>
        </w:tblPrEx>
        <w:tc>
          <w:tcPr>
            <w:tcW w:w="2610" w:type="dxa"/>
            <w:vAlign w:val="bottom"/>
          </w:tcPr>
          <w:p w14:paraId="1B8C4116" w14:textId="049C4F1D" w:rsidR="000A3C0A" w:rsidRPr="000A3C0A" w:rsidRDefault="000A3C0A" w:rsidP="00DD5200">
            <w:pPr>
              <w:pStyle w:val="NoSpacing"/>
              <w:rPr>
                <w:rFonts w:ascii="Times New Roman" w:hAnsi="Times New Roman" w:cs="Times New Roman"/>
              </w:rPr>
            </w:pPr>
            <w:r>
              <w:rPr>
                <w:rFonts w:ascii="Times New Roman" w:hAnsi="Times New Roman" w:cs="Times New Roman"/>
              </w:rPr>
              <w:t>Boyd, Lauren</w:t>
            </w:r>
          </w:p>
        </w:tc>
        <w:tc>
          <w:tcPr>
            <w:tcW w:w="3818" w:type="dxa"/>
            <w:vAlign w:val="bottom"/>
          </w:tcPr>
          <w:p w14:paraId="6EA99D97" w14:textId="33C46EF3" w:rsidR="000A3C0A" w:rsidRPr="000A3C0A" w:rsidRDefault="000A3C0A" w:rsidP="00DD5200">
            <w:pPr>
              <w:pStyle w:val="NoSpacing"/>
              <w:rPr>
                <w:rFonts w:ascii="Times New Roman" w:hAnsi="Times New Roman"/>
              </w:rPr>
            </w:pPr>
            <w:r>
              <w:rPr>
                <w:rFonts w:ascii="Times New Roman" w:hAnsi="Times New Roman"/>
              </w:rPr>
              <w:t>Camstex</w:t>
            </w:r>
          </w:p>
        </w:tc>
        <w:tc>
          <w:tcPr>
            <w:tcW w:w="2469" w:type="dxa"/>
            <w:vAlign w:val="bottom"/>
          </w:tcPr>
          <w:p w14:paraId="7C0F9753"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0DB6D77F" w14:textId="77777777" w:rsidTr="00853AF5">
        <w:tblPrEx>
          <w:tblLook w:val="0000" w:firstRow="0" w:lastRow="0" w:firstColumn="0" w:lastColumn="0" w:noHBand="0" w:noVBand="0"/>
        </w:tblPrEx>
        <w:tc>
          <w:tcPr>
            <w:tcW w:w="2610" w:type="dxa"/>
            <w:vAlign w:val="bottom"/>
          </w:tcPr>
          <w:p w14:paraId="61D18A24"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Bruce, Mark</w:t>
            </w:r>
          </w:p>
        </w:tc>
        <w:tc>
          <w:tcPr>
            <w:tcW w:w="3818" w:type="dxa"/>
            <w:vAlign w:val="bottom"/>
          </w:tcPr>
          <w:p w14:paraId="3EAD7CF1" w14:textId="77777777" w:rsidR="00CF2145" w:rsidRPr="000A3C0A" w:rsidRDefault="00CF2145" w:rsidP="00DD5200">
            <w:pPr>
              <w:pStyle w:val="NoSpacing"/>
              <w:rPr>
                <w:rFonts w:ascii="Times New Roman" w:hAnsi="Times New Roman"/>
              </w:rPr>
            </w:pPr>
            <w:r w:rsidRPr="000A3C0A">
              <w:rPr>
                <w:rFonts w:ascii="Times New Roman" w:hAnsi="Times New Roman"/>
              </w:rPr>
              <w:t>Cratylus Advisors</w:t>
            </w:r>
          </w:p>
        </w:tc>
        <w:tc>
          <w:tcPr>
            <w:tcW w:w="2469" w:type="dxa"/>
            <w:vAlign w:val="bottom"/>
          </w:tcPr>
          <w:p w14:paraId="209EF8AD" w14:textId="77777777" w:rsidR="00CF2145" w:rsidRPr="00C85846" w:rsidRDefault="00CF2145" w:rsidP="00DD5200">
            <w:pPr>
              <w:pStyle w:val="NoSpacing"/>
              <w:rPr>
                <w:rFonts w:ascii="Times New Roman" w:hAnsi="Times New Roman" w:cs="Times New Roman"/>
                <w:highlight w:val="lightGray"/>
              </w:rPr>
            </w:pPr>
          </w:p>
        </w:tc>
      </w:tr>
      <w:tr w:rsidR="0000718A" w:rsidRPr="008A0EE2"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3810AE" w:rsidRDefault="0000718A" w:rsidP="00DD5200">
            <w:pPr>
              <w:pStyle w:val="NoSpacing"/>
              <w:rPr>
                <w:rFonts w:ascii="Times New Roman" w:hAnsi="Times New Roman" w:cs="Times New Roman"/>
              </w:rPr>
            </w:pPr>
            <w:r w:rsidRPr="003810AE">
              <w:rPr>
                <w:rFonts w:ascii="Times New Roman" w:hAnsi="Times New Roman" w:cs="Times New Roman"/>
              </w:rPr>
              <w:t xml:space="preserve">Chamberlin, Jennifer </w:t>
            </w:r>
          </w:p>
        </w:tc>
        <w:tc>
          <w:tcPr>
            <w:tcW w:w="3818" w:type="dxa"/>
            <w:vAlign w:val="bottom"/>
          </w:tcPr>
          <w:p w14:paraId="20DDE485" w14:textId="3C5E3086" w:rsidR="0000718A" w:rsidRPr="003810AE" w:rsidRDefault="0000718A" w:rsidP="00DD5200">
            <w:pPr>
              <w:pStyle w:val="NoSpacing"/>
              <w:rPr>
                <w:rFonts w:ascii="Times New Roman" w:hAnsi="Times New Roman" w:cs="Times New Roman"/>
              </w:rPr>
            </w:pPr>
            <w:r w:rsidRPr="003810AE">
              <w:rPr>
                <w:rFonts w:ascii="Times New Roman" w:hAnsi="Times New Roman" w:cs="Times New Roman"/>
              </w:rPr>
              <w:t>Enerwise Global Technologies</w:t>
            </w:r>
          </w:p>
        </w:tc>
        <w:tc>
          <w:tcPr>
            <w:tcW w:w="2469" w:type="dxa"/>
            <w:vAlign w:val="bottom"/>
          </w:tcPr>
          <w:p w14:paraId="7B9477D0" w14:textId="77777777" w:rsidR="0000718A" w:rsidRPr="00C85846" w:rsidRDefault="0000718A" w:rsidP="00DD5200">
            <w:pPr>
              <w:pStyle w:val="NoSpacing"/>
              <w:rPr>
                <w:rFonts w:ascii="Times New Roman" w:hAnsi="Times New Roman" w:cs="Times New Roman"/>
                <w:b/>
                <w:highlight w:val="lightGray"/>
              </w:rPr>
            </w:pPr>
          </w:p>
        </w:tc>
      </w:tr>
      <w:tr w:rsidR="00381A4C" w:rsidRPr="008A0EE2" w14:paraId="7F12FDFF" w14:textId="77777777" w:rsidTr="00853AF5">
        <w:tblPrEx>
          <w:tblLook w:val="0000" w:firstRow="0" w:lastRow="0" w:firstColumn="0" w:lastColumn="0" w:noHBand="0" w:noVBand="0"/>
        </w:tblPrEx>
        <w:trPr>
          <w:trHeight w:val="171"/>
        </w:trPr>
        <w:tc>
          <w:tcPr>
            <w:tcW w:w="2610" w:type="dxa"/>
            <w:vAlign w:val="bottom"/>
          </w:tcPr>
          <w:p w14:paraId="2AFAEDBC" w14:textId="703A3F5C" w:rsidR="00381A4C" w:rsidRPr="00CD322B" w:rsidRDefault="00381A4C" w:rsidP="00DD5200">
            <w:pPr>
              <w:pStyle w:val="NoSpacing"/>
              <w:rPr>
                <w:rFonts w:ascii="Times New Roman" w:hAnsi="Times New Roman" w:cs="Times New Roman"/>
              </w:rPr>
            </w:pPr>
            <w:r w:rsidRPr="00CD322B">
              <w:rPr>
                <w:rFonts w:ascii="Times New Roman" w:hAnsi="Times New Roman" w:cs="Times New Roman"/>
              </w:rPr>
              <w:t>Chhajed, Pushkar</w:t>
            </w:r>
          </w:p>
        </w:tc>
        <w:tc>
          <w:tcPr>
            <w:tcW w:w="3818" w:type="dxa"/>
            <w:vAlign w:val="bottom"/>
          </w:tcPr>
          <w:p w14:paraId="777F06B5" w14:textId="2FB5ACE7" w:rsidR="00381A4C" w:rsidRPr="00CD322B" w:rsidRDefault="00381A4C" w:rsidP="00DD5200">
            <w:pPr>
              <w:pStyle w:val="NoSpacing"/>
              <w:rPr>
                <w:rFonts w:ascii="Times New Roman" w:hAnsi="Times New Roman" w:cs="Times New Roman"/>
              </w:rPr>
            </w:pPr>
            <w:r w:rsidRPr="00CD322B">
              <w:rPr>
                <w:rFonts w:ascii="Times New Roman" w:hAnsi="Times New Roman" w:cs="Times New Roman"/>
              </w:rPr>
              <w:t>LCRA</w:t>
            </w:r>
          </w:p>
        </w:tc>
        <w:tc>
          <w:tcPr>
            <w:tcW w:w="2469" w:type="dxa"/>
            <w:vAlign w:val="bottom"/>
          </w:tcPr>
          <w:p w14:paraId="5F313D8C" w14:textId="77777777" w:rsidR="00381A4C" w:rsidRPr="00C85846" w:rsidRDefault="00381A4C" w:rsidP="00DD5200">
            <w:pPr>
              <w:pStyle w:val="NoSpacing"/>
              <w:rPr>
                <w:rFonts w:ascii="Times New Roman" w:hAnsi="Times New Roman" w:cs="Times New Roman"/>
                <w:b/>
                <w:highlight w:val="lightGray"/>
              </w:rPr>
            </w:pPr>
          </w:p>
        </w:tc>
      </w:tr>
      <w:tr w:rsidR="00CD322B" w:rsidRPr="008A0EE2" w14:paraId="35092AD1" w14:textId="77777777" w:rsidTr="00853AF5">
        <w:tblPrEx>
          <w:tblLook w:val="0000" w:firstRow="0" w:lastRow="0" w:firstColumn="0" w:lastColumn="0" w:noHBand="0" w:noVBand="0"/>
        </w:tblPrEx>
        <w:trPr>
          <w:trHeight w:val="171"/>
        </w:trPr>
        <w:tc>
          <w:tcPr>
            <w:tcW w:w="2610" w:type="dxa"/>
            <w:vAlign w:val="bottom"/>
          </w:tcPr>
          <w:p w14:paraId="46310639" w14:textId="3FEB1C06"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Clark, Jack</w:t>
            </w:r>
          </w:p>
        </w:tc>
        <w:tc>
          <w:tcPr>
            <w:tcW w:w="3818" w:type="dxa"/>
            <w:vAlign w:val="bottom"/>
          </w:tcPr>
          <w:p w14:paraId="61C89804" w14:textId="5E7B9EF4"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Next Era Energy</w:t>
            </w:r>
          </w:p>
        </w:tc>
        <w:tc>
          <w:tcPr>
            <w:tcW w:w="2469" w:type="dxa"/>
            <w:vAlign w:val="bottom"/>
          </w:tcPr>
          <w:p w14:paraId="677CAD17" w14:textId="77777777" w:rsidR="00CD322B" w:rsidRPr="00C85846" w:rsidRDefault="00CD322B" w:rsidP="00DD5200">
            <w:pPr>
              <w:pStyle w:val="NoSpacing"/>
              <w:rPr>
                <w:rFonts w:ascii="Times New Roman" w:hAnsi="Times New Roman" w:cs="Times New Roman"/>
                <w:b/>
                <w:highlight w:val="lightGray"/>
              </w:rPr>
            </w:pPr>
          </w:p>
        </w:tc>
      </w:tr>
      <w:tr w:rsidR="0086640F" w:rsidRPr="008A0EE2"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3810AE" w:rsidRDefault="0086640F" w:rsidP="00DD5200">
            <w:pPr>
              <w:pStyle w:val="NoSpacing"/>
              <w:rPr>
                <w:rFonts w:ascii="Times New Roman" w:hAnsi="Times New Roman" w:cs="Times New Roman"/>
              </w:rPr>
            </w:pPr>
            <w:r w:rsidRPr="003810AE">
              <w:rPr>
                <w:rFonts w:ascii="Times New Roman" w:hAnsi="Times New Roman" w:cs="Times New Roman"/>
              </w:rPr>
              <w:t>Cochran, Seth</w:t>
            </w:r>
          </w:p>
        </w:tc>
        <w:tc>
          <w:tcPr>
            <w:tcW w:w="3818" w:type="dxa"/>
            <w:vAlign w:val="bottom"/>
          </w:tcPr>
          <w:p w14:paraId="7464EBFC" w14:textId="7B9964CD" w:rsidR="0086640F" w:rsidRPr="003810AE" w:rsidRDefault="0086640F" w:rsidP="00DD5200">
            <w:pPr>
              <w:pStyle w:val="NoSpacing"/>
              <w:rPr>
                <w:rFonts w:ascii="Times New Roman" w:hAnsi="Times New Roman" w:cs="Times New Roman"/>
              </w:rPr>
            </w:pPr>
            <w:r w:rsidRPr="003810AE">
              <w:rPr>
                <w:rFonts w:ascii="Times New Roman" w:hAnsi="Times New Roman" w:cs="Times New Roman"/>
              </w:rPr>
              <w:t>DC Energy</w:t>
            </w:r>
          </w:p>
        </w:tc>
        <w:tc>
          <w:tcPr>
            <w:tcW w:w="2469" w:type="dxa"/>
            <w:vAlign w:val="bottom"/>
          </w:tcPr>
          <w:p w14:paraId="5EBE1962" w14:textId="77777777" w:rsidR="0086640F" w:rsidRPr="00C85846" w:rsidRDefault="0086640F" w:rsidP="00DD5200">
            <w:pPr>
              <w:pStyle w:val="NoSpacing"/>
              <w:rPr>
                <w:rFonts w:ascii="Times New Roman" w:hAnsi="Times New Roman" w:cs="Times New Roman"/>
                <w:b/>
                <w:highlight w:val="lightGray"/>
              </w:rPr>
            </w:pPr>
          </w:p>
        </w:tc>
      </w:tr>
      <w:tr w:rsidR="000A3C0A" w:rsidRPr="008A0EE2"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BC62D5" w:rsidRDefault="000A3C0A" w:rsidP="00DD5200">
            <w:pPr>
              <w:pStyle w:val="NoSpacing"/>
              <w:rPr>
                <w:rFonts w:ascii="Times New Roman" w:hAnsi="Times New Roman" w:cs="Times New Roman"/>
              </w:rPr>
            </w:pPr>
            <w:r>
              <w:rPr>
                <w:rFonts w:ascii="Times New Roman" w:hAnsi="Times New Roman" w:cs="Times New Roman"/>
              </w:rPr>
              <w:t>Cook, Tim</w:t>
            </w:r>
          </w:p>
        </w:tc>
        <w:tc>
          <w:tcPr>
            <w:tcW w:w="3818" w:type="dxa"/>
            <w:vAlign w:val="bottom"/>
          </w:tcPr>
          <w:p w14:paraId="0F5E44CB" w14:textId="5B2FC4F0" w:rsidR="000A3C0A" w:rsidRPr="00BC62D5" w:rsidRDefault="000A3C0A" w:rsidP="00DD5200">
            <w:pPr>
              <w:pStyle w:val="NoSpacing"/>
              <w:rPr>
                <w:rFonts w:ascii="Times New Roman" w:hAnsi="Times New Roman" w:cs="Times New Roman"/>
              </w:rPr>
            </w:pPr>
            <w:r>
              <w:rPr>
                <w:rFonts w:ascii="Times New Roman" w:hAnsi="Times New Roman" w:cs="Times New Roman"/>
              </w:rPr>
              <w:t>LS Power</w:t>
            </w:r>
          </w:p>
        </w:tc>
        <w:tc>
          <w:tcPr>
            <w:tcW w:w="2469" w:type="dxa"/>
            <w:vAlign w:val="bottom"/>
          </w:tcPr>
          <w:p w14:paraId="2E81D565" w14:textId="77777777" w:rsidR="000A3C0A" w:rsidRPr="00C85846" w:rsidRDefault="000A3C0A"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BC62D5" w:rsidRDefault="0086640F" w:rsidP="00DD5200">
            <w:pPr>
              <w:pStyle w:val="NoSpacing"/>
              <w:rPr>
                <w:rFonts w:ascii="Times New Roman" w:hAnsi="Times New Roman" w:cs="Times New Roman"/>
              </w:rPr>
            </w:pPr>
            <w:r w:rsidRPr="00BC62D5">
              <w:rPr>
                <w:rFonts w:ascii="Times New Roman" w:hAnsi="Times New Roman" w:cs="Times New Roman"/>
              </w:rPr>
              <w:t>Cortez, Sarai</w:t>
            </w:r>
          </w:p>
        </w:tc>
        <w:tc>
          <w:tcPr>
            <w:tcW w:w="3818" w:type="dxa"/>
            <w:vAlign w:val="bottom"/>
          </w:tcPr>
          <w:p w14:paraId="5D829B31" w14:textId="195C92AB" w:rsidR="0086640F" w:rsidRPr="00BC62D5" w:rsidRDefault="0086640F" w:rsidP="00DD5200">
            <w:pPr>
              <w:pStyle w:val="NoSpacing"/>
              <w:rPr>
                <w:rFonts w:ascii="Times New Roman" w:hAnsi="Times New Roman" w:cs="Times New Roman"/>
              </w:rPr>
            </w:pPr>
            <w:r w:rsidRPr="00BC62D5">
              <w:rPr>
                <w:rFonts w:ascii="Times New Roman" w:hAnsi="Times New Roman" w:cs="Times New Roman"/>
              </w:rPr>
              <w:t>Hunt Utility</w:t>
            </w:r>
          </w:p>
        </w:tc>
        <w:tc>
          <w:tcPr>
            <w:tcW w:w="2469" w:type="dxa"/>
            <w:vAlign w:val="bottom"/>
          </w:tcPr>
          <w:p w14:paraId="76888DAD" w14:textId="77777777" w:rsidR="0086640F" w:rsidRPr="00C85846" w:rsidRDefault="0086640F" w:rsidP="00DD5200">
            <w:pPr>
              <w:pStyle w:val="NoSpacing"/>
              <w:rPr>
                <w:rFonts w:ascii="Times New Roman" w:hAnsi="Times New Roman" w:cs="Times New Roman"/>
                <w:b/>
                <w:highlight w:val="lightGray"/>
              </w:rPr>
            </w:pPr>
          </w:p>
        </w:tc>
      </w:tr>
      <w:tr w:rsidR="0000718A" w:rsidRPr="008A0EE2"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Coultas, Ann</w:t>
            </w:r>
          </w:p>
        </w:tc>
        <w:tc>
          <w:tcPr>
            <w:tcW w:w="3818" w:type="dxa"/>
            <w:vAlign w:val="bottom"/>
          </w:tcPr>
          <w:p w14:paraId="44D51AF1" w14:textId="55F04300"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Enel Green Power</w:t>
            </w:r>
          </w:p>
        </w:tc>
        <w:tc>
          <w:tcPr>
            <w:tcW w:w="2469" w:type="dxa"/>
            <w:vAlign w:val="bottom"/>
          </w:tcPr>
          <w:p w14:paraId="3E777BAC" w14:textId="77777777" w:rsidR="0000718A" w:rsidRPr="00C85846" w:rsidRDefault="0000718A"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Pr="003810AE" w:rsidRDefault="00C30488" w:rsidP="00DD5200">
            <w:pPr>
              <w:pStyle w:val="NoSpacing"/>
              <w:rPr>
                <w:rFonts w:ascii="Times New Roman" w:hAnsi="Times New Roman" w:cs="Times New Roman"/>
              </w:rPr>
            </w:pPr>
            <w:r w:rsidRPr="003810AE">
              <w:rPr>
                <w:rFonts w:ascii="Times New Roman" w:hAnsi="Times New Roman" w:cs="Times New Roman"/>
              </w:rPr>
              <w:t>Cripe, Ramsey</w:t>
            </w:r>
          </w:p>
        </w:tc>
        <w:tc>
          <w:tcPr>
            <w:tcW w:w="3818" w:type="dxa"/>
            <w:vAlign w:val="bottom"/>
          </w:tcPr>
          <w:p w14:paraId="04DDDA6E" w14:textId="65AAF387" w:rsidR="00C30488" w:rsidRPr="003810AE" w:rsidRDefault="00C30488" w:rsidP="00DD5200">
            <w:pPr>
              <w:pStyle w:val="NoSpacing"/>
              <w:rPr>
                <w:rFonts w:ascii="Times New Roman" w:hAnsi="Times New Roman" w:cs="Times New Roman"/>
              </w:rPr>
            </w:pPr>
            <w:r w:rsidRPr="003810AE">
              <w:rPr>
                <w:rFonts w:ascii="Times New Roman" w:hAnsi="Times New Roman" w:cs="Times New Roman"/>
              </w:rPr>
              <w:t>Schneider Engineering</w:t>
            </w:r>
          </w:p>
        </w:tc>
        <w:tc>
          <w:tcPr>
            <w:tcW w:w="2469" w:type="dxa"/>
            <w:vAlign w:val="bottom"/>
          </w:tcPr>
          <w:p w14:paraId="4E115BD1" w14:textId="77777777" w:rsidR="00C30488" w:rsidRPr="00C85846" w:rsidRDefault="00C30488" w:rsidP="00DD5200">
            <w:pPr>
              <w:pStyle w:val="NoSpacing"/>
              <w:rPr>
                <w:rFonts w:ascii="Times New Roman" w:hAnsi="Times New Roman" w:cs="Times New Roman"/>
                <w:b/>
                <w:highlight w:val="lightGray"/>
              </w:rPr>
            </w:pPr>
          </w:p>
        </w:tc>
      </w:tr>
      <w:tr w:rsidR="00CC0CA3" w:rsidRPr="008A0EE2" w14:paraId="0F84BB2E" w14:textId="77777777" w:rsidTr="00853AF5">
        <w:tblPrEx>
          <w:tblLook w:val="0000" w:firstRow="0" w:lastRow="0" w:firstColumn="0" w:lastColumn="0" w:noHBand="0" w:noVBand="0"/>
        </w:tblPrEx>
        <w:trPr>
          <w:trHeight w:val="171"/>
        </w:trPr>
        <w:tc>
          <w:tcPr>
            <w:tcW w:w="2610" w:type="dxa"/>
            <w:vAlign w:val="bottom"/>
          </w:tcPr>
          <w:p w14:paraId="4B37DD78" w14:textId="55D9FD92" w:rsidR="00CC0CA3" w:rsidRPr="00BC62D5" w:rsidRDefault="00CC0CA3" w:rsidP="00DD5200">
            <w:pPr>
              <w:pStyle w:val="NoSpacing"/>
              <w:rPr>
                <w:rFonts w:ascii="Times New Roman" w:hAnsi="Times New Roman" w:cs="Times New Roman"/>
              </w:rPr>
            </w:pPr>
            <w:r w:rsidRPr="00BC62D5">
              <w:rPr>
                <w:rFonts w:ascii="Times New Roman" w:hAnsi="Times New Roman" w:cs="Times New Roman"/>
              </w:rPr>
              <w:t>Daigneault, Ralph</w:t>
            </w:r>
          </w:p>
        </w:tc>
        <w:tc>
          <w:tcPr>
            <w:tcW w:w="3818" w:type="dxa"/>
            <w:vAlign w:val="bottom"/>
          </w:tcPr>
          <w:p w14:paraId="393811FF" w14:textId="67DFCB0E" w:rsidR="00CC0CA3" w:rsidRPr="00BC62D5" w:rsidRDefault="00CC0CA3" w:rsidP="00DD5200">
            <w:pPr>
              <w:pStyle w:val="NoSpacing"/>
              <w:rPr>
                <w:rFonts w:ascii="Times New Roman" w:hAnsi="Times New Roman" w:cs="Times New Roman"/>
              </w:rPr>
            </w:pPr>
            <w:r w:rsidRPr="00BC62D5">
              <w:rPr>
                <w:rFonts w:ascii="Times New Roman" w:hAnsi="Times New Roman" w:cs="Times New Roman"/>
              </w:rPr>
              <w:t>Potomac Economics</w:t>
            </w:r>
          </w:p>
        </w:tc>
        <w:tc>
          <w:tcPr>
            <w:tcW w:w="2469" w:type="dxa"/>
            <w:vAlign w:val="bottom"/>
          </w:tcPr>
          <w:p w14:paraId="37172F77" w14:textId="77777777" w:rsidR="00CC0CA3" w:rsidRPr="00C85846" w:rsidRDefault="00CC0CA3" w:rsidP="00DD5200">
            <w:pPr>
              <w:pStyle w:val="NoSpacing"/>
              <w:rPr>
                <w:rFonts w:ascii="Times New Roman" w:hAnsi="Times New Roman" w:cs="Times New Roman"/>
                <w:b/>
                <w:highlight w:val="lightGray"/>
              </w:rPr>
            </w:pPr>
          </w:p>
        </w:tc>
      </w:tr>
      <w:tr w:rsidR="003A4FCA" w:rsidRPr="008A0EE2"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0A3C0A" w:rsidRDefault="003A4FCA" w:rsidP="00DD5200">
            <w:pPr>
              <w:pStyle w:val="NoSpacing"/>
              <w:rPr>
                <w:rFonts w:ascii="Times New Roman" w:hAnsi="Times New Roman" w:cs="Times New Roman"/>
              </w:rPr>
            </w:pPr>
            <w:r w:rsidRPr="000A3C0A">
              <w:rPr>
                <w:rFonts w:ascii="Times New Roman" w:hAnsi="Times New Roman" w:cs="Times New Roman"/>
              </w:rPr>
              <w:t>Detelich, David</w:t>
            </w:r>
          </w:p>
        </w:tc>
        <w:tc>
          <w:tcPr>
            <w:tcW w:w="3818" w:type="dxa"/>
            <w:vAlign w:val="bottom"/>
          </w:tcPr>
          <w:p w14:paraId="6A3EC348" w14:textId="5D745E43" w:rsidR="003A4FCA" w:rsidRPr="000A3C0A" w:rsidRDefault="003A4FCA" w:rsidP="00DD5200">
            <w:pPr>
              <w:pStyle w:val="NoSpacing"/>
              <w:rPr>
                <w:rFonts w:ascii="Times New Roman" w:hAnsi="Times New Roman" w:cs="Times New Roman"/>
              </w:rPr>
            </w:pPr>
            <w:r w:rsidRPr="000A3C0A">
              <w:rPr>
                <w:rFonts w:ascii="Times New Roman" w:hAnsi="Times New Roman" w:cs="Times New Roman"/>
              </w:rPr>
              <w:t>CPS Energy</w:t>
            </w:r>
          </w:p>
        </w:tc>
        <w:tc>
          <w:tcPr>
            <w:tcW w:w="2469" w:type="dxa"/>
            <w:vAlign w:val="bottom"/>
          </w:tcPr>
          <w:p w14:paraId="04D69573" w14:textId="77777777" w:rsidR="003A4FCA" w:rsidRPr="00C85846" w:rsidRDefault="003A4FCA" w:rsidP="00DD5200">
            <w:pPr>
              <w:pStyle w:val="NoSpacing"/>
              <w:rPr>
                <w:rFonts w:ascii="Times New Roman" w:hAnsi="Times New Roman" w:cs="Times New Roman"/>
                <w:b/>
                <w:highlight w:val="lightGray"/>
              </w:rPr>
            </w:pPr>
          </w:p>
        </w:tc>
      </w:tr>
      <w:tr w:rsidR="000A3C0A" w:rsidRPr="008A0EE2" w14:paraId="3D0FB561" w14:textId="77777777" w:rsidTr="00853AF5">
        <w:tblPrEx>
          <w:tblLook w:val="0000" w:firstRow="0" w:lastRow="0" w:firstColumn="0" w:lastColumn="0" w:noHBand="0" w:noVBand="0"/>
        </w:tblPrEx>
        <w:trPr>
          <w:trHeight w:val="171"/>
        </w:trPr>
        <w:tc>
          <w:tcPr>
            <w:tcW w:w="2610" w:type="dxa"/>
            <w:vAlign w:val="bottom"/>
          </w:tcPr>
          <w:p w14:paraId="4B13C190" w14:textId="792D9FDA"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Donohoo, Kenneth</w:t>
            </w:r>
          </w:p>
        </w:tc>
        <w:tc>
          <w:tcPr>
            <w:tcW w:w="3818" w:type="dxa"/>
            <w:vAlign w:val="bottom"/>
          </w:tcPr>
          <w:p w14:paraId="4FF598F0" w14:textId="772C15CA"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EPE Consulting</w:t>
            </w:r>
          </w:p>
        </w:tc>
        <w:tc>
          <w:tcPr>
            <w:tcW w:w="2469" w:type="dxa"/>
            <w:vAlign w:val="bottom"/>
          </w:tcPr>
          <w:p w14:paraId="1BF9110C" w14:textId="77777777" w:rsidR="000A3C0A" w:rsidRPr="00C85846" w:rsidRDefault="000A3C0A"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0718A" w:rsidRDefault="00CF2145" w:rsidP="00DD0926">
            <w:pPr>
              <w:pStyle w:val="NoSpacing"/>
              <w:rPr>
                <w:rFonts w:ascii="Times New Roman" w:hAnsi="Times New Roman" w:cs="Times New Roman"/>
              </w:rPr>
            </w:pPr>
            <w:r w:rsidRPr="0000718A">
              <w:rPr>
                <w:rFonts w:ascii="Times New Roman" w:hAnsi="Times New Roman" w:cs="Times New Roman"/>
              </w:rPr>
              <w:t>Downey, Mart</w:t>
            </w:r>
            <w:r w:rsidR="00DD0926" w:rsidRPr="0000718A">
              <w:rPr>
                <w:rFonts w:ascii="Times New Roman" w:hAnsi="Times New Roman" w:cs="Times New Roman"/>
              </w:rPr>
              <w:t>y</w:t>
            </w:r>
          </w:p>
        </w:tc>
        <w:tc>
          <w:tcPr>
            <w:tcW w:w="3818" w:type="dxa"/>
            <w:vAlign w:val="bottom"/>
          </w:tcPr>
          <w:p w14:paraId="46E07C3A" w14:textId="509A5AC3" w:rsidR="00CF2145" w:rsidRPr="0000718A" w:rsidRDefault="00BB5BA9" w:rsidP="00DD5200">
            <w:pPr>
              <w:pStyle w:val="NoSpacing"/>
              <w:rPr>
                <w:rFonts w:ascii="Times New Roman" w:hAnsi="Times New Roman" w:cs="Times New Roman"/>
              </w:rPr>
            </w:pPr>
            <w:r w:rsidRPr="0000718A">
              <w:rPr>
                <w:rFonts w:ascii="Times New Roman" w:hAnsi="Times New Roman" w:cs="Times New Roman"/>
              </w:rPr>
              <w:t>Jupiter Power</w:t>
            </w:r>
          </w:p>
        </w:tc>
        <w:tc>
          <w:tcPr>
            <w:tcW w:w="2469" w:type="dxa"/>
            <w:vAlign w:val="bottom"/>
          </w:tcPr>
          <w:p w14:paraId="2D0A93B0" w14:textId="77777777" w:rsidR="00CF2145" w:rsidRPr="00C85846" w:rsidRDefault="00CF2145" w:rsidP="00DD5200">
            <w:pPr>
              <w:pStyle w:val="NoSpacing"/>
              <w:rPr>
                <w:rFonts w:ascii="Times New Roman" w:hAnsi="Times New Roman" w:cs="Times New Roman"/>
                <w:b/>
                <w:highlight w:val="lightGray"/>
              </w:rPr>
            </w:pPr>
          </w:p>
        </w:tc>
      </w:tr>
      <w:tr w:rsidR="00395EEB" w:rsidRPr="008A0EE2" w14:paraId="3D77D8FE" w14:textId="77777777" w:rsidTr="00853AF5">
        <w:tblPrEx>
          <w:tblLook w:val="0000" w:firstRow="0" w:lastRow="0" w:firstColumn="0" w:lastColumn="0" w:noHBand="0" w:noVBand="0"/>
        </w:tblPrEx>
        <w:tc>
          <w:tcPr>
            <w:tcW w:w="2610" w:type="dxa"/>
            <w:vAlign w:val="bottom"/>
          </w:tcPr>
          <w:p w14:paraId="4A297BE0" w14:textId="72DC6D2F" w:rsidR="00395EEB" w:rsidRPr="000A3C0A" w:rsidRDefault="00395EEB" w:rsidP="00DD5200">
            <w:pPr>
              <w:pStyle w:val="NoSpacing"/>
              <w:rPr>
                <w:rFonts w:ascii="Times New Roman" w:hAnsi="Times New Roman" w:cs="Times New Roman"/>
              </w:rPr>
            </w:pPr>
            <w:r w:rsidRPr="000A3C0A">
              <w:rPr>
                <w:rFonts w:ascii="Times New Roman" w:hAnsi="Times New Roman" w:cs="Times New Roman"/>
              </w:rPr>
              <w:t>Dreyfus, Mark</w:t>
            </w:r>
          </w:p>
        </w:tc>
        <w:tc>
          <w:tcPr>
            <w:tcW w:w="3818" w:type="dxa"/>
            <w:vAlign w:val="bottom"/>
          </w:tcPr>
          <w:p w14:paraId="34821785" w14:textId="0D559F2F" w:rsidR="00395EEB" w:rsidRPr="000A3C0A" w:rsidRDefault="00395EEB" w:rsidP="00DD5200">
            <w:pPr>
              <w:pStyle w:val="NoSpacing"/>
              <w:rPr>
                <w:rFonts w:ascii="Times New Roman" w:hAnsi="Times New Roman" w:cs="Times New Roman"/>
              </w:rPr>
            </w:pPr>
            <w:r w:rsidRPr="000A3C0A">
              <w:rPr>
                <w:rFonts w:ascii="Times New Roman" w:hAnsi="Times New Roman" w:cs="Times New Roman"/>
              </w:rPr>
              <w:t>MD Energy Consulting</w:t>
            </w:r>
          </w:p>
        </w:tc>
        <w:tc>
          <w:tcPr>
            <w:tcW w:w="2469" w:type="dxa"/>
          </w:tcPr>
          <w:p w14:paraId="7DCD064E" w14:textId="77777777" w:rsidR="00395EEB" w:rsidRPr="00C85846" w:rsidRDefault="00395EEB" w:rsidP="00DD5200">
            <w:pPr>
              <w:pStyle w:val="NoSpacing"/>
              <w:rPr>
                <w:rFonts w:ascii="Times New Roman" w:hAnsi="Times New Roman" w:cs="Times New Roman"/>
                <w:highlight w:val="lightGray"/>
              </w:rPr>
            </w:pPr>
          </w:p>
        </w:tc>
      </w:tr>
      <w:tr w:rsidR="003810AE" w:rsidRPr="008A0EE2" w14:paraId="2376F88A" w14:textId="77777777" w:rsidTr="00853AF5">
        <w:tblPrEx>
          <w:tblLook w:val="0000" w:firstRow="0" w:lastRow="0" w:firstColumn="0" w:lastColumn="0" w:noHBand="0" w:noVBand="0"/>
        </w:tblPrEx>
        <w:tc>
          <w:tcPr>
            <w:tcW w:w="2610" w:type="dxa"/>
            <w:vAlign w:val="bottom"/>
          </w:tcPr>
          <w:p w14:paraId="596D7AE5" w14:textId="4F8D8278" w:rsidR="003810AE" w:rsidRPr="003810AE" w:rsidRDefault="003810AE" w:rsidP="0065376E">
            <w:pPr>
              <w:pStyle w:val="NoSpacing"/>
              <w:rPr>
                <w:rFonts w:ascii="Times New Roman" w:hAnsi="Times New Roman" w:cs="Times New Roman"/>
              </w:rPr>
            </w:pPr>
            <w:r w:rsidRPr="003810AE">
              <w:rPr>
                <w:rFonts w:ascii="Times New Roman" w:hAnsi="Times New Roman" w:cs="Times New Roman"/>
              </w:rPr>
              <w:t>Graham, Sophie</w:t>
            </w:r>
          </w:p>
        </w:tc>
        <w:tc>
          <w:tcPr>
            <w:tcW w:w="3818" w:type="dxa"/>
            <w:vAlign w:val="bottom"/>
          </w:tcPr>
          <w:p w14:paraId="58108D37" w14:textId="6EA51F21" w:rsidR="003810AE" w:rsidRPr="003810AE" w:rsidRDefault="003810AE" w:rsidP="0065376E">
            <w:pPr>
              <w:pStyle w:val="NoSpacing"/>
              <w:rPr>
                <w:rFonts w:ascii="Times New Roman" w:hAnsi="Times New Roman" w:cs="Times New Roman"/>
              </w:rPr>
            </w:pPr>
            <w:r w:rsidRPr="003810AE">
              <w:rPr>
                <w:rFonts w:ascii="Times New Roman" w:hAnsi="Times New Roman" w:cs="Times New Roman"/>
              </w:rPr>
              <w:t>Adapt 2</w:t>
            </w:r>
          </w:p>
        </w:tc>
        <w:tc>
          <w:tcPr>
            <w:tcW w:w="2469" w:type="dxa"/>
          </w:tcPr>
          <w:p w14:paraId="0E0651A6" w14:textId="77777777" w:rsidR="003810AE" w:rsidRPr="00C85846" w:rsidRDefault="003810AE" w:rsidP="0065376E">
            <w:pPr>
              <w:pStyle w:val="NoSpacing"/>
              <w:rPr>
                <w:rFonts w:ascii="Times New Roman" w:hAnsi="Times New Roman" w:cs="Times New Roman"/>
                <w:highlight w:val="lightGray"/>
              </w:rPr>
            </w:pPr>
          </w:p>
        </w:tc>
      </w:tr>
      <w:tr w:rsidR="00CD322B" w:rsidRPr="008A0EE2" w14:paraId="5E2D7326" w14:textId="77777777" w:rsidTr="00853AF5">
        <w:tblPrEx>
          <w:tblLook w:val="0000" w:firstRow="0" w:lastRow="0" w:firstColumn="0" w:lastColumn="0" w:noHBand="0" w:noVBand="0"/>
        </w:tblPrEx>
        <w:tc>
          <w:tcPr>
            <w:tcW w:w="2610" w:type="dxa"/>
            <w:vAlign w:val="bottom"/>
          </w:tcPr>
          <w:p w14:paraId="33D20E8F" w14:textId="51CAE280" w:rsidR="00CD322B" w:rsidRPr="00CD322B" w:rsidRDefault="00CD322B" w:rsidP="0065376E">
            <w:pPr>
              <w:pStyle w:val="NoSpacing"/>
              <w:rPr>
                <w:rFonts w:ascii="Times New Roman" w:hAnsi="Times New Roman" w:cs="Times New Roman"/>
              </w:rPr>
            </w:pPr>
            <w:r w:rsidRPr="00CD322B">
              <w:rPr>
                <w:rFonts w:ascii="Times New Roman" w:hAnsi="Times New Roman" w:cs="Times New Roman"/>
              </w:rPr>
              <w:t>Harris, Brenda</w:t>
            </w:r>
          </w:p>
        </w:tc>
        <w:tc>
          <w:tcPr>
            <w:tcW w:w="3818" w:type="dxa"/>
            <w:vAlign w:val="bottom"/>
          </w:tcPr>
          <w:p w14:paraId="1C8541EB" w14:textId="23848D56" w:rsidR="00CD322B" w:rsidRPr="00CD322B" w:rsidRDefault="00CD322B" w:rsidP="0065376E">
            <w:pPr>
              <w:pStyle w:val="NoSpacing"/>
              <w:rPr>
                <w:rFonts w:ascii="Times New Roman" w:hAnsi="Times New Roman" w:cs="Times New Roman"/>
              </w:rPr>
            </w:pPr>
            <w:r w:rsidRPr="00CD322B">
              <w:rPr>
                <w:rFonts w:ascii="Times New Roman" w:hAnsi="Times New Roman" w:cs="Times New Roman"/>
              </w:rPr>
              <w:t>Oxy</w:t>
            </w:r>
          </w:p>
        </w:tc>
        <w:tc>
          <w:tcPr>
            <w:tcW w:w="2469" w:type="dxa"/>
          </w:tcPr>
          <w:p w14:paraId="3F3E902A" w14:textId="77777777" w:rsidR="00CD322B" w:rsidRPr="00C85846" w:rsidRDefault="00CD322B"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00718A" w:rsidRDefault="008A0EE2" w:rsidP="0065376E">
            <w:pPr>
              <w:pStyle w:val="NoSpacing"/>
              <w:rPr>
                <w:rFonts w:ascii="Times New Roman" w:hAnsi="Times New Roman" w:cs="Times New Roman"/>
              </w:rPr>
            </w:pPr>
            <w:r w:rsidRPr="0000718A">
              <w:rPr>
                <w:rFonts w:ascii="Times New Roman" w:hAnsi="Times New Roman" w:cs="Times New Roman"/>
              </w:rPr>
              <w:t>Heino, Shari</w:t>
            </w:r>
          </w:p>
        </w:tc>
        <w:tc>
          <w:tcPr>
            <w:tcW w:w="3818" w:type="dxa"/>
            <w:vAlign w:val="bottom"/>
          </w:tcPr>
          <w:p w14:paraId="3B8D7FD8" w14:textId="329B4ED8" w:rsidR="008A0EE2" w:rsidRPr="0000718A" w:rsidRDefault="008A0EE2" w:rsidP="0065376E">
            <w:pPr>
              <w:pStyle w:val="NoSpacing"/>
              <w:rPr>
                <w:rFonts w:ascii="Times New Roman" w:hAnsi="Times New Roman" w:cs="Times New Roman"/>
              </w:rPr>
            </w:pPr>
            <w:r w:rsidRPr="0000718A">
              <w:rPr>
                <w:rFonts w:ascii="Times New Roman" w:hAnsi="Times New Roman" w:cs="Times New Roman"/>
              </w:rPr>
              <w:t>Brazos Electric Cooperative</w:t>
            </w:r>
          </w:p>
        </w:tc>
        <w:tc>
          <w:tcPr>
            <w:tcW w:w="2469" w:type="dxa"/>
          </w:tcPr>
          <w:p w14:paraId="3E6E662C" w14:textId="77777777" w:rsidR="008A0EE2" w:rsidRPr="00C85846" w:rsidRDefault="008A0EE2" w:rsidP="0065376E">
            <w:pPr>
              <w:pStyle w:val="NoSpacing"/>
              <w:rPr>
                <w:rFonts w:ascii="Times New Roman" w:hAnsi="Times New Roman" w:cs="Times New Roman"/>
                <w:highlight w:val="lightGray"/>
              </w:rPr>
            </w:pPr>
          </w:p>
        </w:tc>
      </w:tr>
      <w:tr w:rsidR="00BC62D5" w:rsidRPr="008A0EE2" w14:paraId="187A2A08" w14:textId="77777777" w:rsidTr="00853AF5">
        <w:tblPrEx>
          <w:tblLook w:val="0000" w:firstRow="0" w:lastRow="0" w:firstColumn="0" w:lastColumn="0" w:noHBand="0" w:noVBand="0"/>
        </w:tblPrEx>
        <w:tc>
          <w:tcPr>
            <w:tcW w:w="2610" w:type="dxa"/>
            <w:vAlign w:val="bottom"/>
          </w:tcPr>
          <w:p w14:paraId="3622FDEA" w14:textId="27D34EA9" w:rsidR="00BC62D5" w:rsidRPr="00BC62D5" w:rsidRDefault="00BC62D5" w:rsidP="0065376E">
            <w:pPr>
              <w:pStyle w:val="NoSpacing"/>
              <w:rPr>
                <w:rFonts w:ascii="Times New Roman" w:hAnsi="Times New Roman" w:cs="Times New Roman"/>
              </w:rPr>
            </w:pPr>
            <w:r w:rsidRPr="00BC62D5">
              <w:rPr>
                <w:rFonts w:ascii="Times New Roman" w:hAnsi="Times New Roman" w:cs="Times New Roman"/>
              </w:rPr>
              <w:t>Hendrix, Chris</w:t>
            </w:r>
          </w:p>
        </w:tc>
        <w:tc>
          <w:tcPr>
            <w:tcW w:w="3818" w:type="dxa"/>
            <w:vAlign w:val="bottom"/>
          </w:tcPr>
          <w:p w14:paraId="7773D20C" w14:textId="1EB1ED9F" w:rsidR="00BC62D5" w:rsidRPr="00BC62D5" w:rsidRDefault="00BC62D5" w:rsidP="0065376E">
            <w:pPr>
              <w:pStyle w:val="NoSpacing"/>
              <w:rPr>
                <w:rFonts w:ascii="Times New Roman" w:hAnsi="Times New Roman" w:cs="Times New Roman"/>
              </w:rPr>
            </w:pPr>
            <w:r w:rsidRPr="00BC62D5">
              <w:rPr>
                <w:rFonts w:ascii="Times New Roman" w:hAnsi="Times New Roman" w:cs="Times New Roman"/>
              </w:rPr>
              <w:t>Demand Control 2</w:t>
            </w:r>
          </w:p>
        </w:tc>
        <w:tc>
          <w:tcPr>
            <w:tcW w:w="2469" w:type="dxa"/>
          </w:tcPr>
          <w:p w14:paraId="314E009C" w14:textId="77777777" w:rsidR="00BC62D5" w:rsidRPr="00C85846" w:rsidRDefault="00BC62D5" w:rsidP="0065376E">
            <w:pPr>
              <w:pStyle w:val="NoSpacing"/>
              <w:rPr>
                <w:rFonts w:ascii="Times New Roman" w:hAnsi="Times New Roman" w:cs="Times New Roman"/>
                <w:highlight w:val="lightGray"/>
              </w:rPr>
            </w:pPr>
          </w:p>
        </w:tc>
      </w:tr>
      <w:tr w:rsidR="00BC62D5" w:rsidRPr="008A0EE2" w14:paraId="034A1557" w14:textId="77777777" w:rsidTr="00853AF5">
        <w:tblPrEx>
          <w:tblLook w:val="0000" w:firstRow="0" w:lastRow="0" w:firstColumn="0" w:lastColumn="0" w:noHBand="0" w:noVBand="0"/>
        </w:tblPrEx>
        <w:tc>
          <w:tcPr>
            <w:tcW w:w="2610" w:type="dxa"/>
            <w:vAlign w:val="bottom"/>
          </w:tcPr>
          <w:p w14:paraId="2AC6A938" w14:textId="39545D22" w:rsidR="00BC62D5" w:rsidRPr="00BC62D5" w:rsidRDefault="00BC62D5" w:rsidP="0065376E">
            <w:pPr>
              <w:pStyle w:val="NoSpacing"/>
              <w:rPr>
                <w:rFonts w:ascii="Times New Roman" w:hAnsi="Times New Roman" w:cs="Times New Roman"/>
              </w:rPr>
            </w:pPr>
            <w:r>
              <w:rPr>
                <w:rFonts w:ascii="Times New Roman" w:hAnsi="Times New Roman" w:cs="Times New Roman"/>
              </w:rPr>
              <w:lastRenderedPageBreak/>
              <w:t>Huynh, Thuy</w:t>
            </w:r>
          </w:p>
        </w:tc>
        <w:tc>
          <w:tcPr>
            <w:tcW w:w="3818" w:type="dxa"/>
            <w:vAlign w:val="bottom"/>
          </w:tcPr>
          <w:p w14:paraId="225699E5" w14:textId="27CC5CB2" w:rsidR="00BC62D5" w:rsidRPr="00BC62D5" w:rsidRDefault="00BC62D5" w:rsidP="0065376E">
            <w:pPr>
              <w:pStyle w:val="NoSpacing"/>
              <w:rPr>
                <w:rFonts w:ascii="Times New Roman" w:hAnsi="Times New Roman" w:cs="Times New Roman"/>
              </w:rPr>
            </w:pPr>
            <w:r>
              <w:rPr>
                <w:rFonts w:ascii="Times New Roman" w:hAnsi="Times New Roman" w:cs="Times New Roman"/>
              </w:rPr>
              <w:t>Potomac Economics</w:t>
            </w:r>
          </w:p>
        </w:tc>
        <w:tc>
          <w:tcPr>
            <w:tcW w:w="2469" w:type="dxa"/>
          </w:tcPr>
          <w:p w14:paraId="6F5AA3C8" w14:textId="77777777" w:rsidR="00BC62D5" w:rsidRPr="00C85846" w:rsidRDefault="00BC62D5" w:rsidP="0065376E">
            <w:pPr>
              <w:pStyle w:val="NoSpacing"/>
              <w:rPr>
                <w:rFonts w:ascii="Times New Roman" w:hAnsi="Times New Roman" w:cs="Times New Roman"/>
                <w:highlight w:val="lightGray"/>
              </w:rPr>
            </w:pPr>
          </w:p>
        </w:tc>
      </w:tr>
      <w:tr w:rsidR="000A3C0A" w:rsidRPr="008A0EE2" w14:paraId="4C24EC06" w14:textId="77777777" w:rsidTr="00853AF5">
        <w:tblPrEx>
          <w:tblLook w:val="0000" w:firstRow="0" w:lastRow="0" w:firstColumn="0" w:lastColumn="0" w:noHBand="0" w:noVBand="0"/>
        </w:tblPrEx>
        <w:tc>
          <w:tcPr>
            <w:tcW w:w="2610" w:type="dxa"/>
            <w:vAlign w:val="bottom"/>
          </w:tcPr>
          <w:p w14:paraId="4C9B8CC1" w14:textId="0B9B5045"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Johnson, Anthony</w:t>
            </w:r>
          </w:p>
        </w:tc>
        <w:tc>
          <w:tcPr>
            <w:tcW w:w="3818" w:type="dxa"/>
            <w:vAlign w:val="bottom"/>
          </w:tcPr>
          <w:p w14:paraId="0673B0A4" w14:textId="35EE1985"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CenterPoint Energy</w:t>
            </w:r>
          </w:p>
        </w:tc>
        <w:tc>
          <w:tcPr>
            <w:tcW w:w="2469" w:type="dxa"/>
            <w:vAlign w:val="bottom"/>
          </w:tcPr>
          <w:p w14:paraId="1F4C45F8" w14:textId="77777777" w:rsidR="000A3C0A" w:rsidRPr="00C85846" w:rsidRDefault="000A3C0A" w:rsidP="00DD5200">
            <w:pPr>
              <w:pStyle w:val="NoSpacing"/>
              <w:rPr>
                <w:rFonts w:ascii="Times New Roman" w:hAnsi="Times New Roman" w:cs="Times New Roman"/>
                <w:highlight w:val="lightGray"/>
              </w:rPr>
            </w:pPr>
          </w:p>
        </w:tc>
      </w:tr>
      <w:tr w:rsidR="00F66060" w:rsidRPr="008A0EE2" w14:paraId="36C51104" w14:textId="77777777" w:rsidTr="00853AF5">
        <w:tblPrEx>
          <w:tblLook w:val="0000" w:firstRow="0" w:lastRow="0" w:firstColumn="0" w:lastColumn="0" w:noHBand="0" w:noVBand="0"/>
        </w:tblPrEx>
        <w:tc>
          <w:tcPr>
            <w:tcW w:w="2610" w:type="dxa"/>
            <w:vAlign w:val="bottom"/>
          </w:tcPr>
          <w:p w14:paraId="30C0CEA5" w14:textId="412AA0F7" w:rsidR="00F66060" w:rsidRPr="003810AE" w:rsidRDefault="00F66060" w:rsidP="00DD5200">
            <w:pPr>
              <w:pStyle w:val="NoSpacing"/>
              <w:rPr>
                <w:rFonts w:ascii="Times New Roman" w:hAnsi="Times New Roman" w:cs="Times New Roman"/>
              </w:rPr>
            </w:pPr>
            <w:r w:rsidRPr="003810AE">
              <w:rPr>
                <w:rFonts w:ascii="Times New Roman" w:hAnsi="Times New Roman" w:cs="Times New Roman"/>
              </w:rPr>
              <w:t>Jones, Randy</w:t>
            </w:r>
          </w:p>
        </w:tc>
        <w:tc>
          <w:tcPr>
            <w:tcW w:w="3818" w:type="dxa"/>
            <w:vAlign w:val="bottom"/>
          </w:tcPr>
          <w:p w14:paraId="6FC453D3" w14:textId="6D26EB3F" w:rsidR="00F66060" w:rsidRPr="003810AE" w:rsidRDefault="00F66060" w:rsidP="00F66060">
            <w:pPr>
              <w:pStyle w:val="NoSpacing"/>
              <w:rPr>
                <w:rFonts w:ascii="Times New Roman" w:hAnsi="Times New Roman" w:cs="Times New Roman"/>
              </w:rPr>
            </w:pPr>
            <w:r w:rsidRPr="003810AE">
              <w:rPr>
                <w:rFonts w:ascii="Times New Roman" w:hAnsi="Times New Roman" w:cs="Times New Roman"/>
              </w:rPr>
              <w:t>Mountaineer Market Advisors</w:t>
            </w:r>
          </w:p>
        </w:tc>
        <w:tc>
          <w:tcPr>
            <w:tcW w:w="2469" w:type="dxa"/>
            <w:vAlign w:val="bottom"/>
          </w:tcPr>
          <w:p w14:paraId="59D0B538" w14:textId="77777777" w:rsidR="00F66060" w:rsidRPr="00C85846" w:rsidRDefault="00F66060" w:rsidP="00DD5200">
            <w:pPr>
              <w:pStyle w:val="NoSpacing"/>
              <w:rPr>
                <w:rFonts w:ascii="Times New Roman" w:hAnsi="Times New Roman" w:cs="Times New Roman"/>
                <w:highlight w:val="lightGray"/>
              </w:rPr>
            </w:pPr>
          </w:p>
        </w:tc>
      </w:tr>
      <w:tr w:rsidR="00826EBE" w:rsidRPr="008A0EE2" w14:paraId="0A97338C" w14:textId="77777777" w:rsidTr="00853AF5">
        <w:tblPrEx>
          <w:tblLook w:val="0000" w:firstRow="0" w:lastRow="0" w:firstColumn="0" w:lastColumn="0" w:noHBand="0" w:noVBand="0"/>
        </w:tblPrEx>
        <w:tc>
          <w:tcPr>
            <w:tcW w:w="2610" w:type="dxa"/>
            <w:vAlign w:val="bottom"/>
          </w:tcPr>
          <w:p w14:paraId="24AB72A5" w14:textId="43EDE0CB" w:rsidR="00826EBE" w:rsidRPr="00BC62D5" w:rsidRDefault="00826EBE" w:rsidP="00DD5200">
            <w:pPr>
              <w:pStyle w:val="NoSpacing"/>
              <w:rPr>
                <w:rFonts w:ascii="Times New Roman" w:hAnsi="Times New Roman" w:cs="Times New Roman"/>
              </w:rPr>
            </w:pPr>
            <w:r w:rsidRPr="00BC62D5">
              <w:rPr>
                <w:rFonts w:ascii="Times New Roman" w:hAnsi="Times New Roman" w:cs="Times New Roman"/>
              </w:rPr>
              <w:t>Kilroy, Taylor</w:t>
            </w:r>
          </w:p>
        </w:tc>
        <w:tc>
          <w:tcPr>
            <w:tcW w:w="3818" w:type="dxa"/>
            <w:vAlign w:val="bottom"/>
          </w:tcPr>
          <w:p w14:paraId="6059D6F7" w14:textId="2BB2677A" w:rsidR="00826EBE" w:rsidRPr="00BC62D5" w:rsidRDefault="00826EBE" w:rsidP="00DD5200">
            <w:pPr>
              <w:pStyle w:val="NoSpacing"/>
              <w:rPr>
                <w:rFonts w:ascii="Times New Roman" w:hAnsi="Times New Roman" w:cs="Times New Roman"/>
              </w:rPr>
            </w:pPr>
            <w:r w:rsidRPr="00BC62D5">
              <w:rPr>
                <w:rFonts w:ascii="Times New Roman" w:hAnsi="Times New Roman" w:cs="Times New Roman"/>
              </w:rPr>
              <w:t>TPPA</w:t>
            </w:r>
          </w:p>
        </w:tc>
        <w:tc>
          <w:tcPr>
            <w:tcW w:w="2469" w:type="dxa"/>
            <w:vAlign w:val="bottom"/>
          </w:tcPr>
          <w:p w14:paraId="7198B651" w14:textId="77777777" w:rsidR="00826EBE" w:rsidRPr="00C85846" w:rsidRDefault="00826EBE" w:rsidP="00DD5200">
            <w:pPr>
              <w:pStyle w:val="NoSpacing"/>
              <w:rPr>
                <w:rFonts w:ascii="Times New Roman" w:hAnsi="Times New Roman" w:cs="Times New Roman"/>
                <w:highlight w:val="lightGray"/>
              </w:rPr>
            </w:pPr>
          </w:p>
        </w:tc>
      </w:tr>
      <w:tr w:rsidR="00BC62D5" w:rsidRPr="008A0EE2" w14:paraId="791CAB91" w14:textId="77777777" w:rsidTr="00853AF5">
        <w:tblPrEx>
          <w:tblLook w:val="0000" w:firstRow="0" w:lastRow="0" w:firstColumn="0" w:lastColumn="0" w:noHBand="0" w:noVBand="0"/>
        </w:tblPrEx>
        <w:tc>
          <w:tcPr>
            <w:tcW w:w="2610" w:type="dxa"/>
            <w:vAlign w:val="bottom"/>
          </w:tcPr>
          <w:p w14:paraId="35429D1F" w14:textId="30F33494" w:rsidR="00BC62D5" w:rsidRPr="00BC62D5" w:rsidRDefault="00BC62D5" w:rsidP="00DD5200">
            <w:pPr>
              <w:pStyle w:val="NoSpacing"/>
              <w:rPr>
                <w:rFonts w:ascii="Times New Roman" w:hAnsi="Times New Roman" w:cs="Times New Roman"/>
              </w:rPr>
            </w:pPr>
            <w:r>
              <w:rPr>
                <w:rFonts w:ascii="Times New Roman" w:hAnsi="Times New Roman" w:cs="Times New Roman"/>
              </w:rPr>
              <w:t>King, Robert</w:t>
            </w:r>
          </w:p>
        </w:tc>
        <w:tc>
          <w:tcPr>
            <w:tcW w:w="3818" w:type="dxa"/>
            <w:vAlign w:val="bottom"/>
          </w:tcPr>
          <w:p w14:paraId="57928AA6" w14:textId="0E41970F" w:rsidR="00BC62D5" w:rsidRPr="00BC62D5" w:rsidRDefault="00BC62D5" w:rsidP="00DD5200">
            <w:pPr>
              <w:pStyle w:val="NoSpacing"/>
              <w:rPr>
                <w:rFonts w:ascii="Times New Roman" w:hAnsi="Times New Roman" w:cs="Times New Roman"/>
              </w:rPr>
            </w:pPr>
            <w:r>
              <w:rPr>
                <w:rFonts w:ascii="Times New Roman" w:hAnsi="Times New Roman" w:cs="Times New Roman"/>
              </w:rPr>
              <w:t>Good Company and Associates</w:t>
            </w:r>
          </w:p>
        </w:tc>
        <w:tc>
          <w:tcPr>
            <w:tcW w:w="2469" w:type="dxa"/>
            <w:vAlign w:val="bottom"/>
          </w:tcPr>
          <w:p w14:paraId="2BDDDAB9" w14:textId="77777777" w:rsidR="00BC62D5" w:rsidRPr="00C85846" w:rsidRDefault="00BC62D5" w:rsidP="00DD5200">
            <w:pPr>
              <w:pStyle w:val="NoSpacing"/>
              <w:rPr>
                <w:rFonts w:ascii="Times New Roman" w:hAnsi="Times New Roman" w:cs="Times New Roman"/>
                <w:highlight w:val="lightGray"/>
              </w:rPr>
            </w:pPr>
          </w:p>
        </w:tc>
      </w:tr>
      <w:tr w:rsidR="000A3C0A" w:rsidRPr="008A0EE2" w14:paraId="461E8372" w14:textId="77777777" w:rsidTr="00853AF5">
        <w:tblPrEx>
          <w:tblLook w:val="0000" w:firstRow="0" w:lastRow="0" w:firstColumn="0" w:lastColumn="0" w:noHBand="0" w:noVBand="0"/>
        </w:tblPrEx>
        <w:tc>
          <w:tcPr>
            <w:tcW w:w="2610" w:type="dxa"/>
            <w:vAlign w:val="bottom"/>
          </w:tcPr>
          <w:p w14:paraId="603FB8EF" w14:textId="22119FC2" w:rsidR="000A3C0A" w:rsidRPr="000A3C0A" w:rsidRDefault="000A3C0A" w:rsidP="00DD5200">
            <w:pPr>
              <w:pStyle w:val="NoSpacing"/>
              <w:rPr>
                <w:rFonts w:ascii="Times New Roman" w:hAnsi="Times New Roman" w:cs="Times New Roman"/>
              </w:rPr>
            </w:pPr>
            <w:r>
              <w:rPr>
                <w:rFonts w:ascii="Times New Roman" w:hAnsi="Times New Roman" w:cs="Times New Roman"/>
              </w:rPr>
              <w:t>Lange, Clif</w:t>
            </w:r>
          </w:p>
        </w:tc>
        <w:tc>
          <w:tcPr>
            <w:tcW w:w="3818" w:type="dxa"/>
            <w:vAlign w:val="bottom"/>
          </w:tcPr>
          <w:p w14:paraId="07A681EB" w14:textId="7F32F561" w:rsidR="000A3C0A" w:rsidRPr="000A3C0A" w:rsidRDefault="000A3C0A" w:rsidP="00DD5200">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19D2C6BA" w14:textId="77777777" w:rsidR="000A3C0A" w:rsidRPr="00C85846" w:rsidRDefault="000A3C0A" w:rsidP="00DD5200">
            <w:pPr>
              <w:pStyle w:val="NoSpacing"/>
              <w:rPr>
                <w:rFonts w:ascii="Times New Roman" w:hAnsi="Times New Roman" w:cs="Times New Roman"/>
                <w:highlight w:val="lightGray"/>
              </w:rPr>
            </w:pPr>
          </w:p>
        </w:tc>
      </w:tr>
      <w:tr w:rsidR="00CF2145" w:rsidRPr="008A0EE2" w14:paraId="77EDA3D1" w14:textId="77777777" w:rsidTr="00853AF5">
        <w:tblPrEx>
          <w:tblLook w:val="0000" w:firstRow="0" w:lastRow="0" w:firstColumn="0" w:lastColumn="0" w:noHBand="0" w:noVBand="0"/>
        </w:tblPrEx>
        <w:tc>
          <w:tcPr>
            <w:tcW w:w="2610" w:type="dxa"/>
            <w:vAlign w:val="bottom"/>
          </w:tcPr>
          <w:p w14:paraId="3D274004"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Lee, Jim</w:t>
            </w:r>
          </w:p>
        </w:tc>
        <w:tc>
          <w:tcPr>
            <w:tcW w:w="3818" w:type="dxa"/>
            <w:vAlign w:val="bottom"/>
          </w:tcPr>
          <w:p w14:paraId="25CFAC67"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AEP TX</w:t>
            </w:r>
          </w:p>
        </w:tc>
        <w:tc>
          <w:tcPr>
            <w:tcW w:w="2469" w:type="dxa"/>
            <w:vAlign w:val="bottom"/>
          </w:tcPr>
          <w:p w14:paraId="2B15A1D1" w14:textId="77777777" w:rsidR="00CF2145" w:rsidRPr="00C85846" w:rsidRDefault="00CF2145" w:rsidP="00DD5200">
            <w:pPr>
              <w:pStyle w:val="NoSpacing"/>
              <w:rPr>
                <w:rFonts w:ascii="Times New Roman" w:hAnsi="Times New Roman" w:cs="Times New Roman"/>
                <w:highlight w:val="lightGray"/>
              </w:rPr>
            </w:pPr>
          </w:p>
        </w:tc>
      </w:tr>
      <w:tr w:rsidR="00381A4C" w:rsidRPr="008A0EE2" w14:paraId="1304D9CB" w14:textId="77777777" w:rsidTr="00853AF5">
        <w:tblPrEx>
          <w:tblLook w:val="0000" w:firstRow="0" w:lastRow="0" w:firstColumn="0" w:lastColumn="0" w:noHBand="0" w:noVBand="0"/>
        </w:tblPrEx>
        <w:tc>
          <w:tcPr>
            <w:tcW w:w="2610" w:type="dxa"/>
            <w:vAlign w:val="bottom"/>
          </w:tcPr>
          <w:p w14:paraId="15586228" w14:textId="1DB03148"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Mann, Jake</w:t>
            </w:r>
          </w:p>
        </w:tc>
        <w:tc>
          <w:tcPr>
            <w:tcW w:w="3818" w:type="dxa"/>
            <w:vAlign w:val="bottom"/>
          </w:tcPr>
          <w:p w14:paraId="7ABA58E4" w14:textId="5CCC2546"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NBU</w:t>
            </w:r>
          </w:p>
        </w:tc>
        <w:tc>
          <w:tcPr>
            <w:tcW w:w="2469" w:type="dxa"/>
            <w:vAlign w:val="bottom"/>
          </w:tcPr>
          <w:p w14:paraId="59F12427" w14:textId="77777777" w:rsidR="00381A4C" w:rsidRPr="00C85846" w:rsidRDefault="00381A4C" w:rsidP="00DD5200">
            <w:pPr>
              <w:pStyle w:val="NoSpacing"/>
              <w:rPr>
                <w:rFonts w:ascii="Times New Roman" w:hAnsi="Times New Roman" w:cs="Times New Roman"/>
                <w:highlight w:val="lightGray"/>
              </w:rPr>
            </w:pPr>
          </w:p>
        </w:tc>
      </w:tr>
      <w:tr w:rsidR="00CF2145" w:rsidRPr="008A0EE2" w14:paraId="02442A2C" w14:textId="77777777" w:rsidTr="00853AF5">
        <w:tblPrEx>
          <w:tblLook w:val="0000" w:firstRow="0" w:lastRow="0" w:firstColumn="0" w:lastColumn="0" w:noHBand="0" w:noVBand="0"/>
        </w:tblPrEx>
        <w:tc>
          <w:tcPr>
            <w:tcW w:w="2610" w:type="dxa"/>
            <w:vAlign w:val="bottom"/>
          </w:tcPr>
          <w:p w14:paraId="51E0A6E0" w14:textId="0C12817A"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McKeever, Debbie</w:t>
            </w:r>
          </w:p>
        </w:tc>
        <w:tc>
          <w:tcPr>
            <w:tcW w:w="3818" w:type="dxa"/>
            <w:vAlign w:val="bottom"/>
          </w:tcPr>
          <w:p w14:paraId="326EB924" w14:textId="3CFDCE3C"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Oncor</w:t>
            </w:r>
          </w:p>
        </w:tc>
        <w:tc>
          <w:tcPr>
            <w:tcW w:w="2469" w:type="dxa"/>
            <w:vAlign w:val="bottom"/>
          </w:tcPr>
          <w:p w14:paraId="5CC164C8" w14:textId="77777777" w:rsidR="00CF2145" w:rsidRPr="00C85846" w:rsidRDefault="00CF2145" w:rsidP="00DD5200">
            <w:pPr>
              <w:pStyle w:val="NoSpacing"/>
              <w:rPr>
                <w:rFonts w:ascii="Times New Roman" w:hAnsi="Times New Roman" w:cs="Times New Roman"/>
                <w:highlight w:val="lightGray"/>
              </w:rPr>
            </w:pPr>
          </w:p>
        </w:tc>
      </w:tr>
      <w:tr w:rsidR="00381A4C" w:rsidRPr="008A0EE2" w14:paraId="51F2C784" w14:textId="77777777" w:rsidTr="00853AF5">
        <w:tblPrEx>
          <w:tblLook w:val="0000" w:firstRow="0" w:lastRow="0" w:firstColumn="0" w:lastColumn="0" w:noHBand="0" w:noVBand="0"/>
        </w:tblPrEx>
        <w:tc>
          <w:tcPr>
            <w:tcW w:w="2610" w:type="dxa"/>
            <w:vAlign w:val="bottom"/>
          </w:tcPr>
          <w:p w14:paraId="0126DFB8" w14:textId="38EC78BF" w:rsidR="00381A4C" w:rsidRPr="000A3C0A" w:rsidRDefault="00381A4C" w:rsidP="00DD5200">
            <w:pPr>
              <w:pStyle w:val="NoSpacing"/>
              <w:rPr>
                <w:rFonts w:ascii="Times New Roman" w:hAnsi="Times New Roman" w:cs="Times New Roman"/>
              </w:rPr>
            </w:pPr>
            <w:r w:rsidRPr="000A3C0A">
              <w:rPr>
                <w:rFonts w:ascii="Times New Roman" w:hAnsi="Times New Roman" w:cs="Times New Roman"/>
              </w:rPr>
              <w:t>Miller, Alexandra</w:t>
            </w:r>
          </w:p>
        </w:tc>
        <w:tc>
          <w:tcPr>
            <w:tcW w:w="3818" w:type="dxa"/>
            <w:vAlign w:val="bottom"/>
          </w:tcPr>
          <w:p w14:paraId="4B614559" w14:textId="72A2E1BB" w:rsidR="00381A4C" w:rsidRPr="000A3C0A" w:rsidRDefault="00381A4C" w:rsidP="00DD5200">
            <w:pPr>
              <w:pStyle w:val="NoSpacing"/>
              <w:rPr>
                <w:rFonts w:ascii="Times New Roman" w:hAnsi="Times New Roman" w:cs="Times New Roman"/>
              </w:rPr>
            </w:pPr>
            <w:r w:rsidRPr="000A3C0A">
              <w:rPr>
                <w:rFonts w:ascii="Times New Roman" w:hAnsi="Times New Roman" w:cs="Times New Roman"/>
              </w:rPr>
              <w:t>EDFR</w:t>
            </w:r>
          </w:p>
        </w:tc>
        <w:tc>
          <w:tcPr>
            <w:tcW w:w="2469" w:type="dxa"/>
            <w:vAlign w:val="bottom"/>
          </w:tcPr>
          <w:p w14:paraId="6DAE4750" w14:textId="77777777" w:rsidR="00381A4C" w:rsidRPr="00C85846" w:rsidRDefault="00381A4C" w:rsidP="00DD5200">
            <w:pPr>
              <w:pStyle w:val="NoSpacing"/>
              <w:rPr>
                <w:rFonts w:ascii="Times New Roman" w:hAnsi="Times New Roman" w:cs="Times New Roman"/>
                <w:highlight w:val="lightGray"/>
              </w:rPr>
            </w:pPr>
          </w:p>
        </w:tc>
      </w:tr>
      <w:tr w:rsidR="003810AE" w:rsidRPr="008A0EE2" w14:paraId="665CB856" w14:textId="77777777" w:rsidTr="00853AF5">
        <w:tblPrEx>
          <w:tblLook w:val="0000" w:firstRow="0" w:lastRow="0" w:firstColumn="0" w:lastColumn="0" w:noHBand="0" w:noVBand="0"/>
        </w:tblPrEx>
        <w:tc>
          <w:tcPr>
            <w:tcW w:w="2610" w:type="dxa"/>
            <w:vAlign w:val="bottom"/>
          </w:tcPr>
          <w:p w14:paraId="46B2B396" w14:textId="506A77DF" w:rsidR="003810AE" w:rsidRPr="0000718A" w:rsidRDefault="003810AE" w:rsidP="00DD5200">
            <w:pPr>
              <w:pStyle w:val="NoSpacing"/>
              <w:rPr>
                <w:rFonts w:ascii="Times New Roman" w:hAnsi="Times New Roman" w:cs="Times New Roman"/>
              </w:rPr>
            </w:pPr>
            <w:r>
              <w:rPr>
                <w:rFonts w:ascii="Times New Roman" w:hAnsi="Times New Roman" w:cs="Times New Roman"/>
              </w:rPr>
              <w:t>Morris, Sandy</w:t>
            </w:r>
          </w:p>
        </w:tc>
        <w:tc>
          <w:tcPr>
            <w:tcW w:w="3818" w:type="dxa"/>
            <w:vAlign w:val="bottom"/>
          </w:tcPr>
          <w:p w14:paraId="50A058D2" w14:textId="15D883DF" w:rsidR="003810AE" w:rsidRPr="0000718A" w:rsidRDefault="003810AE"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327C51D9" w14:textId="77777777" w:rsidR="003810AE" w:rsidRPr="00C85846" w:rsidRDefault="003810AE" w:rsidP="00DD5200">
            <w:pPr>
              <w:pStyle w:val="NoSpacing"/>
              <w:rPr>
                <w:rFonts w:ascii="Times New Roman" w:hAnsi="Times New Roman" w:cs="Times New Roman"/>
                <w:highlight w:val="lightGray"/>
              </w:rPr>
            </w:pPr>
          </w:p>
        </w:tc>
      </w:tr>
      <w:tr w:rsidR="0000718A" w:rsidRPr="008A0EE2" w14:paraId="10E3045A" w14:textId="77777777" w:rsidTr="00853AF5">
        <w:tblPrEx>
          <w:tblLook w:val="0000" w:firstRow="0" w:lastRow="0" w:firstColumn="0" w:lastColumn="0" w:noHBand="0" w:noVBand="0"/>
        </w:tblPrEx>
        <w:tc>
          <w:tcPr>
            <w:tcW w:w="2610" w:type="dxa"/>
            <w:vAlign w:val="bottom"/>
          </w:tcPr>
          <w:p w14:paraId="53A49120" w14:textId="5D138403" w:rsidR="0000718A" w:rsidRPr="00C85846" w:rsidRDefault="0000718A" w:rsidP="00DD5200">
            <w:pPr>
              <w:pStyle w:val="NoSpacing"/>
              <w:rPr>
                <w:rFonts w:ascii="Times New Roman" w:hAnsi="Times New Roman" w:cs="Times New Roman"/>
                <w:highlight w:val="lightGray"/>
              </w:rPr>
            </w:pPr>
            <w:r w:rsidRPr="0000718A">
              <w:rPr>
                <w:rFonts w:ascii="Times New Roman" w:hAnsi="Times New Roman" w:cs="Times New Roman"/>
              </w:rPr>
              <w:t>Musher, Danny</w:t>
            </w:r>
          </w:p>
        </w:tc>
        <w:tc>
          <w:tcPr>
            <w:tcW w:w="3818" w:type="dxa"/>
            <w:vAlign w:val="bottom"/>
          </w:tcPr>
          <w:p w14:paraId="6B606232" w14:textId="39912091" w:rsidR="0000718A" w:rsidRPr="00C85846" w:rsidRDefault="0000718A" w:rsidP="00DD5200">
            <w:pPr>
              <w:pStyle w:val="NoSpacing"/>
              <w:rPr>
                <w:rFonts w:ascii="Times New Roman" w:hAnsi="Times New Roman" w:cs="Times New Roman"/>
                <w:highlight w:val="lightGray"/>
              </w:rPr>
            </w:pPr>
            <w:r w:rsidRPr="0000718A">
              <w:rPr>
                <w:rFonts w:ascii="Times New Roman" w:hAnsi="Times New Roman" w:cs="Times New Roman"/>
              </w:rPr>
              <w:t>Key Capture Energy</w:t>
            </w:r>
          </w:p>
        </w:tc>
        <w:tc>
          <w:tcPr>
            <w:tcW w:w="2469" w:type="dxa"/>
            <w:vAlign w:val="bottom"/>
          </w:tcPr>
          <w:p w14:paraId="6BA415BE" w14:textId="77777777" w:rsidR="0000718A" w:rsidRPr="00C85846" w:rsidRDefault="0000718A"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0A3C0A" w:rsidRDefault="009F6410" w:rsidP="00DD5200">
            <w:pPr>
              <w:pStyle w:val="NoSpacing"/>
              <w:rPr>
                <w:rFonts w:ascii="Times New Roman" w:hAnsi="Times New Roman" w:cs="Times New Roman"/>
              </w:rPr>
            </w:pPr>
            <w:r w:rsidRPr="000A3C0A">
              <w:rPr>
                <w:rFonts w:ascii="Times New Roman" w:hAnsi="Times New Roman" w:cs="Times New Roman"/>
              </w:rPr>
              <w:t>Nguyen, Andy</w:t>
            </w:r>
          </w:p>
        </w:tc>
        <w:tc>
          <w:tcPr>
            <w:tcW w:w="3818" w:type="dxa"/>
            <w:vAlign w:val="bottom"/>
          </w:tcPr>
          <w:p w14:paraId="0AEAD876" w14:textId="002C3401" w:rsidR="009F6410" w:rsidRPr="000A3C0A" w:rsidRDefault="009F6410" w:rsidP="00DD5200">
            <w:pPr>
              <w:pStyle w:val="NoSpacing"/>
              <w:rPr>
                <w:rFonts w:ascii="Times New Roman" w:hAnsi="Times New Roman" w:cs="Times New Roman"/>
              </w:rPr>
            </w:pPr>
            <w:r w:rsidRPr="000A3C0A">
              <w:rPr>
                <w:rFonts w:ascii="Times New Roman" w:hAnsi="Times New Roman" w:cs="Times New Roman"/>
              </w:rPr>
              <w:t>LCRA</w:t>
            </w:r>
          </w:p>
        </w:tc>
        <w:tc>
          <w:tcPr>
            <w:tcW w:w="2469" w:type="dxa"/>
            <w:vAlign w:val="bottom"/>
          </w:tcPr>
          <w:p w14:paraId="6E7EE1FC" w14:textId="77777777" w:rsidR="009F6410" w:rsidRPr="00C85846" w:rsidRDefault="009F6410" w:rsidP="00DD5200">
            <w:pPr>
              <w:pStyle w:val="NoSpacing"/>
              <w:rPr>
                <w:rFonts w:ascii="Times New Roman" w:hAnsi="Times New Roman" w:cs="Times New Roman"/>
                <w:highlight w:val="lightGray"/>
              </w:rPr>
            </w:pPr>
          </w:p>
        </w:tc>
      </w:tr>
      <w:tr w:rsidR="00CF2145" w:rsidRPr="008A0EE2" w14:paraId="5651E708" w14:textId="77777777" w:rsidTr="00853AF5">
        <w:tblPrEx>
          <w:tblLook w:val="0000" w:firstRow="0" w:lastRow="0" w:firstColumn="0" w:lastColumn="0" w:noHBand="0" w:noVBand="0"/>
        </w:tblPrEx>
        <w:tc>
          <w:tcPr>
            <w:tcW w:w="2610" w:type="dxa"/>
            <w:vAlign w:val="bottom"/>
          </w:tcPr>
          <w:p w14:paraId="61172235" w14:textId="77777777" w:rsidR="00CF2145" w:rsidRPr="0000718A" w:rsidRDefault="00CF2145" w:rsidP="00DD5200">
            <w:pPr>
              <w:pStyle w:val="NoSpacing"/>
              <w:rPr>
                <w:rFonts w:ascii="Times New Roman" w:hAnsi="Times New Roman" w:cs="Times New Roman"/>
              </w:rPr>
            </w:pPr>
            <w:r w:rsidRPr="0000718A">
              <w:rPr>
                <w:rFonts w:ascii="Times New Roman" w:hAnsi="Times New Roman" w:cs="Times New Roman"/>
              </w:rPr>
              <w:t>Powell, Christian</w:t>
            </w:r>
          </w:p>
        </w:tc>
        <w:tc>
          <w:tcPr>
            <w:tcW w:w="3818" w:type="dxa"/>
            <w:vAlign w:val="bottom"/>
          </w:tcPr>
          <w:p w14:paraId="4F8828FD" w14:textId="77777777" w:rsidR="00CF2145" w:rsidRPr="0000718A" w:rsidRDefault="00CF2145" w:rsidP="00DD5200">
            <w:pPr>
              <w:pStyle w:val="NoSpacing"/>
              <w:rPr>
                <w:rFonts w:ascii="Times New Roman" w:hAnsi="Times New Roman" w:cs="Times New Roman"/>
              </w:rPr>
            </w:pPr>
            <w:r w:rsidRPr="0000718A">
              <w:rPr>
                <w:rFonts w:ascii="Times New Roman" w:hAnsi="Times New Roman" w:cs="Times New Roman"/>
              </w:rPr>
              <w:t>Pedernales Electric Cooperative</w:t>
            </w:r>
          </w:p>
        </w:tc>
        <w:tc>
          <w:tcPr>
            <w:tcW w:w="2469" w:type="dxa"/>
            <w:vAlign w:val="bottom"/>
          </w:tcPr>
          <w:p w14:paraId="359954AB" w14:textId="77777777" w:rsidR="00CF2145" w:rsidRPr="00C85846" w:rsidRDefault="00CF2145" w:rsidP="00DD5200">
            <w:pPr>
              <w:pStyle w:val="NoSpacing"/>
              <w:rPr>
                <w:rFonts w:ascii="Times New Roman" w:hAnsi="Times New Roman" w:cs="Times New Roman"/>
                <w:highlight w:val="lightGray"/>
              </w:rPr>
            </w:pPr>
          </w:p>
        </w:tc>
      </w:tr>
      <w:tr w:rsidR="00826EBE" w:rsidRPr="008A0EE2" w14:paraId="39E5587A" w14:textId="77777777" w:rsidTr="00853AF5">
        <w:tblPrEx>
          <w:tblLook w:val="0000" w:firstRow="0" w:lastRow="0" w:firstColumn="0" w:lastColumn="0" w:noHBand="0" w:noVBand="0"/>
        </w:tblPrEx>
        <w:tc>
          <w:tcPr>
            <w:tcW w:w="2610" w:type="dxa"/>
            <w:vAlign w:val="bottom"/>
          </w:tcPr>
          <w:p w14:paraId="100FD5E2" w14:textId="4AA83A3F" w:rsidR="00826EBE" w:rsidRPr="00CD322B" w:rsidRDefault="00826EBE" w:rsidP="00DD5200">
            <w:pPr>
              <w:pStyle w:val="NoSpacing"/>
              <w:rPr>
                <w:rFonts w:ascii="Times New Roman" w:hAnsi="Times New Roman" w:cs="Times New Roman"/>
              </w:rPr>
            </w:pPr>
            <w:r w:rsidRPr="00CD322B">
              <w:rPr>
                <w:rFonts w:ascii="Times New Roman" w:hAnsi="Times New Roman" w:cs="Times New Roman"/>
              </w:rPr>
              <w:t>Pyka, Greg</w:t>
            </w:r>
          </w:p>
        </w:tc>
        <w:tc>
          <w:tcPr>
            <w:tcW w:w="3818" w:type="dxa"/>
            <w:vAlign w:val="bottom"/>
          </w:tcPr>
          <w:p w14:paraId="4A8D0370" w14:textId="5B9648FB" w:rsidR="00826EBE" w:rsidRPr="00CD322B" w:rsidRDefault="00826EBE" w:rsidP="00DD5200">
            <w:pPr>
              <w:pStyle w:val="NoSpacing"/>
              <w:rPr>
                <w:rFonts w:ascii="Times New Roman" w:hAnsi="Times New Roman" w:cs="Times New Roman"/>
              </w:rPr>
            </w:pPr>
            <w:r w:rsidRPr="00CD322B">
              <w:rPr>
                <w:rFonts w:ascii="Times New Roman" w:hAnsi="Times New Roman" w:cs="Times New Roman"/>
              </w:rPr>
              <w:t>Schneider Engineering</w:t>
            </w:r>
          </w:p>
        </w:tc>
        <w:tc>
          <w:tcPr>
            <w:tcW w:w="2469" w:type="dxa"/>
            <w:vAlign w:val="bottom"/>
          </w:tcPr>
          <w:p w14:paraId="1EC9AC57" w14:textId="77777777" w:rsidR="00826EBE" w:rsidRPr="00C85846" w:rsidRDefault="00826EBE"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Rainwater, Kim</w:t>
            </w:r>
          </w:p>
        </w:tc>
        <w:tc>
          <w:tcPr>
            <w:tcW w:w="3818" w:type="dxa"/>
            <w:vAlign w:val="bottom"/>
          </w:tcPr>
          <w:p w14:paraId="39A63C21" w14:textId="58505136" w:rsidR="009B6EEE" w:rsidRPr="0000718A" w:rsidRDefault="009B6EEE" w:rsidP="00DD5200">
            <w:pPr>
              <w:pStyle w:val="NoSpacing"/>
              <w:rPr>
                <w:rFonts w:ascii="Times New Roman" w:hAnsi="Times New Roman" w:cs="Times New Roman"/>
              </w:rPr>
            </w:pPr>
            <w:r w:rsidRPr="0000718A">
              <w:rPr>
                <w:rFonts w:ascii="Times New Roman" w:hAnsi="Times New Roman" w:cs="Times New Roman"/>
              </w:rPr>
              <w:t>LCRA</w:t>
            </w:r>
          </w:p>
        </w:tc>
        <w:tc>
          <w:tcPr>
            <w:tcW w:w="2469" w:type="dxa"/>
            <w:vAlign w:val="bottom"/>
          </w:tcPr>
          <w:p w14:paraId="395D8C24" w14:textId="77777777" w:rsidR="009B6EEE" w:rsidRPr="00C85846" w:rsidRDefault="009B6EEE" w:rsidP="00DD5200">
            <w:pPr>
              <w:pStyle w:val="NoSpacing"/>
              <w:rPr>
                <w:rFonts w:ascii="Times New Roman" w:hAnsi="Times New Roman" w:cs="Times New Roman"/>
                <w:highlight w:val="lightGray"/>
              </w:rPr>
            </w:pPr>
          </w:p>
        </w:tc>
      </w:tr>
      <w:tr w:rsidR="00BC62D5" w:rsidRPr="008A0EE2" w14:paraId="43ED63E8" w14:textId="77777777" w:rsidTr="00853AF5">
        <w:tblPrEx>
          <w:tblLook w:val="0000" w:firstRow="0" w:lastRow="0" w:firstColumn="0" w:lastColumn="0" w:noHBand="0" w:noVBand="0"/>
        </w:tblPrEx>
        <w:tc>
          <w:tcPr>
            <w:tcW w:w="2610" w:type="dxa"/>
            <w:vAlign w:val="bottom"/>
          </w:tcPr>
          <w:p w14:paraId="7823427E" w14:textId="17650660"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Rastogi, Rama Singh</w:t>
            </w:r>
          </w:p>
        </w:tc>
        <w:tc>
          <w:tcPr>
            <w:tcW w:w="3818" w:type="dxa"/>
            <w:vAlign w:val="bottom"/>
          </w:tcPr>
          <w:p w14:paraId="7BBAE6FD" w14:textId="3215F195"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PUCT</w:t>
            </w:r>
          </w:p>
        </w:tc>
        <w:tc>
          <w:tcPr>
            <w:tcW w:w="2469" w:type="dxa"/>
            <w:vAlign w:val="bottom"/>
          </w:tcPr>
          <w:p w14:paraId="4C3C64A1" w14:textId="77777777" w:rsidR="00BC62D5" w:rsidRPr="00C85846" w:rsidRDefault="00BC62D5"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Reedy, Steve</w:t>
            </w:r>
          </w:p>
        </w:tc>
        <w:tc>
          <w:tcPr>
            <w:tcW w:w="3818" w:type="dxa"/>
            <w:vAlign w:val="bottom"/>
          </w:tcPr>
          <w:p w14:paraId="715B68B1" w14:textId="4B609D19"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CIM View Consulting</w:t>
            </w:r>
          </w:p>
        </w:tc>
        <w:tc>
          <w:tcPr>
            <w:tcW w:w="2469" w:type="dxa"/>
            <w:vAlign w:val="bottom"/>
          </w:tcPr>
          <w:p w14:paraId="5ACC4642" w14:textId="77777777" w:rsidR="00FD132D" w:rsidRPr="00C85846" w:rsidRDefault="00FD132D"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Reid, Walter</w:t>
            </w:r>
          </w:p>
        </w:tc>
        <w:tc>
          <w:tcPr>
            <w:tcW w:w="3818" w:type="dxa"/>
            <w:vAlign w:val="bottom"/>
          </w:tcPr>
          <w:p w14:paraId="300BAD22"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Advanced Power Alliance</w:t>
            </w:r>
          </w:p>
        </w:tc>
        <w:tc>
          <w:tcPr>
            <w:tcW w:w="2469" w:type="dxa"/>
            <w:vAlign w:val="bottom"/>
          </w:tcPr>
          <w:p w14:paraId="4AFDB9E2" w14:textId="77777777" w:rsidR="00CF2145" w:rsidRPr="00C85846" w:rsidRDefault="00CF2145" w:rsidP="00DD5200">
            <w:pPr>
              <w:pStyle w:val="NoSpacing"/>
              <w:rPr>
                <w:rFonts w:ascii="Times New Roman" w:hAnsi="Times New Roman" w:cs="Times New Roman"/>
                <w:highlight w:val="lightGray"/>
              </w:rPr>
            </w:pPr>
          </w:p>
        </w:tc>
      </w:tr>
      <w:tr w:rsidR="000A3C0A" w:rsidRPr="008A0EE2" w14:paraId="6E37EF97" w14:textId="77777777" w:rsidTr="00853AF5">
        <w:tblPrEx>
          <w:tblLook w:val="0000" w:firstRow="0" w:lastRow="0" w:firstColumn="0" w:lastColumn="0" w:noHBand="0" w:noVBand="0"/>
        </w:tblPrEx>
        <w:tc>
          <w:tcPr>
            <w:tcW w:w="2610" w:type="dxa"/>
            <w:vAlign w:val="bottom"/>
          </w:tcPr>
          <w:p w14:paraId="7952F03C" w14:textId="38F59216" w:rsidR="000A3C0A" w:rsidRPr="0000718A" w:rsidRDefault="000A3C0A" w:rsidP="00DD5200">
            <w:pPr>
              <w:pStyle w:val="NoSpacing"/>
              <w:rPr>
                <w:rFonts w:ascii="Times New Roman" w:hAnsi="Times New Roman" w:cs="Times New Roman"/>
              </w:rPr>
            </w:pPr>
            <w:r>
              <w:rPr>
                <w:rFonts w:ascii="Times New Roman" w:hAnsi="Times New Roman" w:cs="Times New Roman"/>
              </w:rPr>
              <w:t>Richmond, Michele</w:t>
            </w:r>
          </w:p>
        </w:tc>
        <w:tc>
          <w:tcPr>
            <w:tcW w:w="3818" w:type="dxa"/>
            <w:vAlign w:val="bottom"/>
          </w:tcPr>
          <w:p w14:paraId="7DD731AB" w14:textId="3B3DBD44" w:rsidR="000A3C0A" w:rsidRPr="0000718A" w:rsidRDefault="000A3C0A" w:rsidP="00DD5200">
            <w:pPr>
              <w:pStyle w:val="NoSpacing"/>
              <w:rPr>
                <w:rFonts w:ascii="Times New Roman" w:hAnsi="Times New Roman" w:cs="Times New Roman"/>
              </w:rPr>
            </w:pPr>
            <w:r>
              <w:rPr>
                <w:rFonts w:ascii="Times New Roman" w:hAnsi="Times New Roman" w:cs="Times New Roman"/>
              </w:rPr>
              <w:t>TCPA</w:t>
            </w:r>
          </w:p>
        </w:tc>
        <w:tc>
          <w:tcPr>
            <w:tcW w:w="2469" w:type="dxa"/>
          </w:tcPr>
          <w:p w14:paraId="43996156" w14:textId="77777777" w:rsidR="000A3C0A" w:rsidRPr="00C85846" w:rsidRDefault="000A3C0A" w:rsidP="00DD5200">
            <w:pPr>
              <w:pStyle w:val="NoSpacing"/>
              <w:rPr>
                <w:rFonts w:ascii="Times New Roman" w:hAnsi="Times New Roman" w:cs="Times New Roman"/>
                <w:highlight w:val="lightGray"/>
              </w:rPr>
            </w:pPr>
          </w:p>
        </w:tc>
      </w:tr>
      <w:tr w:rsidR="0000718A" w:rsidRPr="008A0EE2" w14:paraId="347DE0E1" w14:textId="77777777" w:rsidTr="00853AF5">
        <w:tblPrEx>
          <w:tblLook w:val="0000" w:firstRow="0" w:lastRow="0" w:firstColumn="0" w:lastColumn="0" w:noHBand="0" w:noVBand="0"/>
        </w:tblPrEx>
        <w:tc>
          <w:tcPr>
            <w:tcW w:w="2610" w:type="dxa"/>
            <w:vAlign w:val="bottom"/>
          </w:tcPr>
          <w:p w14:paraId="41E38BCD" w14:textId="2B376273"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Sams, Bran</w:t>
            </w:r>
          </w:p>
        </w:tc>
        <w:tc>
          <w:tcPr>
            <w:tcW w:w="3818" w:type="dxa"/>
            <w:vAlign w:val="bottom"/>
          </w:tcPr>
          <w:p w14:paraId="51771967" w14:textId="4903D6F3"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 xml:space="preserve">Calpine </w:t>
            </w:r>
          </w:p>
        </w:tc>
        <w:tc>
          <w:tcPr>
            <w:tcW w:w="2469" w:type="dxa"/>
          </w:tcPr>
          <w:p w14:paraId="61166DC4" w14:textId="77777777" w:rsidR="0000718A" w:rsidRPr="00C85846" w:rsidRDefault="0000718A" w:rsidP="00DD5200">
            <w:pPr>
              <w:pStyle w:val="NoSpacing"/>
              <w:rPr>
                <w:rFonts w:ascii="Times New Roman" w:hAnsi="Times New Roman" w:cs="Times New Roman"/>
                <w:highlight w:val="lightGray"/>
              </w:rPr>
            </w:pPr>
          </w:p>
        </w:tc>
      </w:tr>
      <w:tr w:rsidR="00BC62D5" w:rsidRPr="008A0EE2" w14:paraId="4B11EDCF" w14:textId="77777777" w:rsidTr="00853AF5">
        <w:tblPrEx>
          <w:tblLook w:val="0000" w:firstRow="0" w:lastRow="0" w:firstColumn="0" w:lastColumn="0" w:noHBand="0" w:noVBand="0"/>
        </w:tblPrEx>
        <w:tc>
          <w:tcPr>
            <w:tcW w:w="2610" w:type="dxa"/>
            <w:vAlign w:val="bottom"/>
          </w:tcPr>
          <w:p w14:paraId="5FC70B4B" w14:textId="430B26EF"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Schmidt, JD</w:t>
            </w:r>
          </w:p>
        </w:tc>
        <w:tc>
          <w:tcPr>
            <w:tcW w:w="3818" w:type="dxa"/>
            <w:vAlign w:val="bottom"/>
          </w:tcPr>
          <w:p w14:paraId="72092571" w14:textId="01B8569D" w:rsidR="00BC62D5" w:rsidRPr="00BC62D5" w:rsidRDefault="00BC62D5" w:rsidP="00DD5200">
            <w:pPr>
              <w:pStyle w:val="NoSpacing"/>
              <w:rPr>
                <w:rFonts w:ascii="Times New Roman" w:hAnsi="Times New Roman" w:cs="Times New Roman"/>
              </w:rPr>
            </w:pPr>
            <w:r w:rsidRPr="00BC62D5">
              <w:rPr>
                <w:rFonts w:ascii="Times New Roman" w:hAnsi="Times New Roman" w:cs="Times New Roman"/>
              </w:rPr>
              <w:t>CSD Energy</w:t>
            </w:r>
          </w:p>
        </w:tc>
        <w:tc>
          <w:tcPr>
            <w:tcW w:w="2469" w:type="dxa"/>
          </w:tcPr>
          <w:p w14:paraId="63EE6126" w14:textId="77777777" w:rsidR="00BC62D5" w:rsidRPr="00C85846" w:rsidRDefault="00BC62D5" w:rsidP="00DD5200">
            <w:pPr>
              <w:pStyle w:val="NoSpacing"/>
              <w:rPr>
                <w:rFonts w:ascii="Times New Roman" w:hAnsi="Times New Roman" w:cs="Times New Roman"/>
                <w:highlight w:val="lightGray"/>
              </w:rPr>
            </w:pPr>
          </w:p>
        </w:tc>
      </w:tr>
      <w:tr w:rsidR="00790B63" w:rsidRPr="008A0EE2" w14:paraId="3A3FE7AD" w14:textId="77777777" w:rsidTr="00853AF5">
        <w:tblPrEx>
          <w:tblLook w:val="0000" w:firstRow="0" w:lastRow="0" w:firstColumn="0" w:lastColumn="0" w:noHBand="0" w:noVBand="0"/>
        </w:tblPrEx>
        <w:tc>
          <w:tcPr>
            <w:tcW w:w="2610" w:type="dxa"/>
            <w:vAlign w:val="bottom"/>
          </w:tcPr>
          <w:p w14:paraId="2EE38B3B" w14:textId="7B4D2AA2" w:rsidR="00790B63" w:rsidRPr="003810AE" w:rsidRDefault="00790B63" w:rsidP="00DD5200">
            <w:pPr>
              <w:pStyle w:val="NoSpacing"/>
              <w:rPr>
                <w:rFonts w:ascii="Times New Roman" w:hAnsi="Times New Roman" w:cs="Times New Roman"/>
              </w:rPr>
            </w:pPr>
            <w:r w:rsidRPr="003810AE">
              <w:rPr>
                <w:rFonts w:ascii="Times New Roman" w:hAnsi="Times New Roman" w:cs="Times New Roman"/>
              </w:rPr>
              <w:t>Scott, Kathy</w:t>
            </w:r>
          </w:p>
        </w:tc>
        <w:tc>
          <w:tcPr>
            <w:tcW w:w="3818" w:type="dxa"/>
            <w:vAlign w:val="bottom"/>
          </w:tcPr>
          <w:p w14:paraId="6A612987" w14:textId="5A69883A" w:rsidR="00790B63" w:rsidRPr="003810AE" w:rsidRDefault="00790B63" w:rsidP="00DD5200">
            <w:pPr>
              <w:pStyle w:val="NoSpacing"/>
              <w:rPr>
                <w:rFonts w:ascii="Times New Roman" w:hAnsi="Times New Roman" w:cs="Times New Roman"/>
              </w:rPr>
            </w:pPr>
            <w:r w:rsidRPr="003810AE">
              <w:rPr>
                <w:rFonts w:ascii="Times New Roman" w:hAnsi="Times New Roman" w:cs="Times New Roman"/>
              </w:rPr>
              <w:t>CenterPoint Energy</w:t>
            </w:r>
          </w:p>
        </w:tc>
        <w:tc>
          <w:tcPr>
            <w:tcW w:w="2469" w:type="dxa"/>
          </w:tcPr>
          <w:p w14:paraId="2C830ABE" w14:textId="77777777" w:rsidR="00790B63" w:rsidRPr="00C85846" w:rsidRDefault="00790B63" w:rsidP="00DD5200">
            <w:pPr>
              <w:pStyle w:val="NoSpacing"/>
              <w:rPr>
                <w:rFonts w:ascii="Times New Roman" w:hAnsi="Times New Roman" w:cs="Times New Roman"/>
                <w:highlight w:val="lightGray"/>
              </w:rPr>
            </w:pPr>
          </w:p>
        </w:tc>
      </w:tr>
      <w:tr w:rsidR="00826EBE" w:rsidRPr="008A0EE2" w14:paraId="6EEEB717" w14:textId="77777777" w:rsidTr="00853AF5">
        <w:tblPrEx>
          <w:tblLook w:val="0000" w:firstRow="0" w:lastRow="0" w:firstColumn="0" w:lastColumn="0" w:noHBand="0" w:noVBand="0"/>
        </w:tblPrEx>
        <w:tc>
          <w:tcPr>
            <w:tcW w:w="2610" w:type="dxa"/>
            <w:vAlign w:val="bottom"/>
          </w:tcPr>
          <w:p w14:paraId="04C3C040" w14:textId="09ED7B5A" w:rsidR="00826EBE" w:rsidRPr="0000718A" w:rsidRDefault="00826EBE" w:rsidP="00DD5200">
            <w:pPr>
              <w:pStyle w:val="NoSpacing"/>
              <w:rPr>
                <w:rFonts w:ascii="Times New Roman" w:hAnsi="Times New Roman" w:cs="Times New Roman"/>
              </w:rPr>
            </w:pPr>
            <w:r w:rsidRPr="0000718A">
              <w:rPr>
                <w:rFonts w:ascii="Times New Roman" w:hAnsi="Times New Roman" w:cs="Times New Roman"/>
              </w:rPr>
              <w:t>Simpson, Lori</w:t>
            </w:r>
          </w:p>
        </w:tc>
        <w:tc>
          <w:tcPr>
            <w:tcW w:w="3818" w:type="dxa"/>
            <w:vAlign w:val="bottom"/>
          </w:tcPr>
          <w:p w14:paraId="64B316F0" w14:textId="554BBBBD" w:rsidR="00826EBE" w:rsidRPr="0000718A" w:rsidRDefault="00826EBE" w:rsidP="00DD5200">
            <w:pPr>
              <w:pStyle w:val="NoSpacing"/>
              <w:rPr>
                <w:rFonts w:ascii="Times New Roman" w:hAnsi="Times New Roman" w:cs="Times New Roman"/>
              </w:rPr>
            </w:pPr>
            <w:r w:rsidRPr="0000718A">
              <w:rPr>
                <w:rFonts w:ascii="Times New Roman" w:hAnsi="Times New Roman" w:cs="Times New Roman"/>
              </w:rPr>
              <w:t>Exelon</w:t>
            </w:r>
          </w:p>
        </w:tc>
        <w:tc>
          <w:tcPr>
            <w:tcW w:w="2469" w:type="dxa"/>
          </w:tcPr>
          <w:p w14:paraId="4583DE29" w14:textId="77777777" w:rsidR="00826EBE" w:rsidRPr="00C85846" w:rsidRDefault="00826EBE" w:rsidP="00DD5200">
            <w:pPr>
              <w:pStyle w:val="NoSpacing"/>
              <w:rPr>
                <w:rFonts w:ascii="Times New Roman" w:hAnsi="Times New Roman" w:cs="Times New Roman"/>
                <w:highlight w:val="lightGray"/>
              </w:rPr>
            </w:pPr>
          </w:p>
        </w:tc>
      </w:tr>
      <w:tr w:rsidR="002D67CD" w:rsidRPr="008A0EE2" w14:paraId="5AED00F0" w14:textId="77777777" w:rsidTr="00853AF5">
        <w:tblPrEx>
          <w:tblLook w:val="0000" w:firstRow="0" w:lastRow="0" w:firstColumn="0" w:lastColumn="0" w:noHBand="0" w:noVBand="0"/>
        </w:tblPrEx>
        <w:tc>
          <w:tcPr>
            <w:tcW w:w="2610" w:type="dxa"/>
            <w:vAlign w:val="bottom"/>
          </w:tcPr>
          <w:p w14:paraId="53D9A3F7" w14:textId="184C4690" w:rsidR="002D67CD" w:rsidRPr="00C85846" w:rsidRDefault="002D67CD" w:rsidP="00DD5200">
            <w:pPr>
              <w:pStyle w:val="NoSpacing"/>
              <w:rPr>
                <w:rFonts w:ascii="Times New Roman" w:hAnsi="Times New Roman" w:cs="Times New Roman"/>
                <w:highlight w:val="lightGray"/>
              </w:rPr>
            </w:pPr>
            <w:r w:rsidRPr="00BC62D5">
              <w:rPr>
                <w:rFonts w:ascii="Times New Roman" w:hAnsi="Times New Roman" w:cs="Times New Roman"/>
              </w:rPr>
              <w:t>Shumate, Walt</w:t>
            </w:r>
          </w:p>
        </w:tc>
        <w:tc>
          <w:tcPr>
            <w:tcW w:w="3818" w:type="dxa"/>
            <w:vAlign w:val="bottom"/>
          </w:tcPr>
          <w:p w14:paraId="5F7426C7" w14:textId="77777777" w:rsidR="002D67CD" w:rsidRPr="00C8584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C85846" w:rsidRDefault="002D67CD" w:rsidP="00DD5200">
            <w:pPr>
              <w:pStyle w:val="NoSpacing"/>
              <w:rPr>
                <w:rFonts w:ascii="Times New Roman" w:hAnsi="Times New Roman" w:cs="Times New Roman"/>
                <w:highlight w:val="lightGray"/>
              </w:rPr>
            </w:pPr>
          </w:p>
        </w:tc>
      </w:tr>
      <w:tr w:rsidR="00CF2145" w:rsidRPr="008A0EE2" w14:paraId="1C0D8033" w14:textId="77777777" w:rsidTr="00853AF5">
        <w:tblPrEx>
          <w:tblLook w:val="0000" w:firstRow="0" w:lastRow="0" w:firstColumn="0" w:lastColumn="0" w:noHBand="0" w:noVBand="0"/>
        </w:tblPrEx>
        <w:tc>
          <w:tcPr>
            <w:tcW w:w="2610" w:type="dxa"/>
            <w:vAlign w:val="bottom"/>
          </w:tcPr>
          <w:p w14:paraId="7F230724" w14:textId="77777777" w:rsidR="00CF2145" w:rsidRPr="003810AE" w:rsidRDefault="00CF2145" w:rsidP="00DD5200">
            <w:pPr>
              <w:pStyle w:val="NoSpacing"/>
              <w:rPr>
                <w:rFonts w:ascii="Times New Roman" w:hAnsi="Times New Roman" w:cs="Times New Roman"/>
              </w:rPr>
            </w:pPr>
            <w:r w:rsidRPr="003810AE">
              <w:rPr>
                <w:rFonts w:ascii="Times New Roman" w:hAnsi="Times New Roman" w:cs="Times New Roman"/>
              </w:rPr>
              <w:t>Siddiqi, Shams</w:t>
            </w:r>
          </w:p>
        </w:tc>
        <w:tc>
          <w:tcPr>
            <w:tcW w:w="3818" w:type="dxa"/>
            <w:vAlign w:val="bottom"/>
          </w:tcPr>
          <w:p w14:paraId="7DD5DC6C" w14:textId="0CF8CF1A" w:rsidR="00CF2145" w:rsidRPr="003810AE" w:rsidRDefault="00CF2145" w:rsidP="00DD5200">
            <w:pPr>
              <w:pStyle w:val="NoSpacing"/>
              <w:rPr>
                <w:rFonts w:ascii="Times New Roman" w:hAnsi="Times New Roman" w:cs="Times New Roman"/>
              </w:rPr>
            </w:pPr>
            <w:r w:rsidRPr="003810AE">
              <w:rPr>
                <w:rFonts w:ascii="Times New Roman" w:hAnsi="Times New Roman" w:cs="Times New Roman"/>
              </w:rPr>
              <w:t xml:space="preserve">Crescent Power </w:t>
            </w:r>
            <w:r w:rsidR="00790B63" w:rsidRPr="003810AE">
              <w:rPr>
                <w:rFonts w:ascii="Times New Roman" w:hAnsi="Times New Roman" w:cs="Times New Roman"/>
              </w:rPr>
              <w:t>Consulting</w:t>
            </w:r>
          </w:p>
        </w:tc>
        <w:tc>
          <w:tcPr>
            <w:tcW w:w="2469" w:type="dxa"/>
          </w:tcPr>
          <w:p w14:paraId="10760E41" w14:textId="77777777" w:rsidR="00CF2145" w:rsidRPr="00C85846" w:rsidRDefault="00CF2145" w:rsidP="00DD5200">
            <w:pPr>
              <w:pStyle w:val="NoSpacing"/>
              <w:rPr>
                <w:rFonts w:ascii="Times New Roman" w:hAnsi="Times New Roman" w:cs="Times New Roman"/>
                <w:highlight w:val="lightGray"/>
              </w:rPr>
            </w:pPr>
          </w:p>
        </w:tc>
      </w:tr>
      <w:tr w:rsidR="00DA4480" w:rsidRPr="008A0EE2" w14:paraId="6990F617" w14:textId="77777777" w:rsidTr="00853AF5">
        <w:tblPrEx>
          <w:tblLook w:val="0000" w:firstRow="0" w:lastRow="0" w:firstColumn="0" w:lastColumn="0" w:noHBand="0" w:noVBand="0"/>
        </w:tblPrEx>
        <w:tc>
          <w:tcPr>
            <w:tcW w:w="2610" w:type="dxa"/>
            <w:vAlign w:val="bottom"/>
          </w:tcPr>
          <w:p w14:paraId="4166EB33" w14:textId="51B663CC" w:rsidR="00DA4480" w:rsidRPr="003810AE" w:rsidRDefault="00DA4480" w:rsidP="00DD5200">
            <w:pPr>
              <w:pStyle w:val="NoSpacing"/>
              <w:rPr>
                <w:rFonts w:ascii="Times New Roman" w:hAnsi="Times New Roman" w:cs="Times New Roman"/>
              </w:rPr>
            </w:pPr>
            <w:r w:rsidRPr="003810AE">
              <w:rPr>
                <w:rFonts w:ascii="Times New Roman" w:hAnsi="Times New Roman" w:cs="Times New Roman"/>
              </w:rPr>
              <w:t>Simpson, Lori</w:t>
            </w:r>
          </w:p>
        </w:tc>
        <w:tc>
          <w:tcPr>
            <w:tcW w:w="3818" w:type="dxa"/>
            <w:vAlign w:val="bottom"/>
          </w:tcPr>
          <w:p w14:paraId="2459CE02" w14:textId="5D1F595B" w:rsidR="00DA4480" w:rsidRPr="003810AE" w:rsidRDefault="00DA4480" w:rsidP="00DD5200">
            <w:pPr>
              <w:pStyle w:val="NoSpacing"/>
              <w:rPr>
                <w:rFonts w:ascii="Times New Roman" w:hAnsi="Times New Roman" w:cs="Times New Roman"/>
              </w:rPr>
            </w:pPr>
            <w:r w:rsidRPr="003810AE">
              <w:rPr>
                <w:rFonts w:ascii="Times New Roman" w:hAnsi="Times New Roman" w:cs="Times New Roman"/>
              </w:rPr>
              <w:t>Exelon</w:t>
            </w:r>
          </w:p>
        </w:tc>
        <w:tc>
          <w:tcPr>
            <w:tcW w:w="2469" w:type="dxa"/>
          </w:tcPr>
          <w:p w14:paraId="2440EB56" w14:textId="77777777" w:rsidR="00DA4480" w:rsidRPr="00C85846" w:rsidRDefault="00DA4480"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3810AE" w:rsidRDefault="00381A4C" w:rsidP="00DD5200">
            <w:pPr>
              <w:pStyle w:val="NoSpacing"/>
              <w:rPr>
                <w:rFonts w:ascii="Times New Roman" w:hAnsi="Times New Roman" w:cs="Times New Roman"/>
              </w:rPr>
            </w:pPr>
            <w:r w:rsidRPr="003810AE">
              <w:rPr>
                <w:rFonts w:ascii="Times New Roman" w:hAnsi="Times New Roman" w:cs="Times New Roman"/>
              </w:rPr>
              <w:t>Singh Rastogi, Rama</w:t>
            </w:r>
          </w:p>
        </w:tc>
        <w:tc>
          <w:tcPr>
            <w:tcW w:w="3818" w:type="dxa"/>
            <w:vAlign w:val="bottom"/>
          </w:tcPr>
          <w:p w14:paraId="41F352B3" w14:textId="6589DFDC" w:rsidR="00381A4C" w:rsidRPr="003810AE" w:rsidRDefault="00381A4C" w:rsidP="00DD5200">
            <w:pPr>
              <w:pStyle w:val="NoSpacing"/>
              <w:rPr>
                <w:rFonts w:ascii="Times New Roman" w:hAnsi="Times New Roman" w:cs="Times New Roman"/>
              </w:rPr>
            </w:pPr>
            <w:r w:rsidRPr="003810AE">
              <w:rPr>
                <w:rFonts w:ascii="Times New Roman" w:hAnsi="Times New Roman" w:cs="Times New Roman"/>
              </w:rPr>
              <w:t>PUCT</w:t>
            </w:r>
          </w:p>
        </w:tc>
        <w:tc>
          <w:tcPr>
            <w:tcW w:w="2469" w:type="dxa"/>
          </w:tcPr>
          <w:p w14:paraId="2EB86AA8" w14:textId="77777777" w:rsidR="00381A4C" w:rsidRPr="00C85846"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CD322B" w:rsidRDefault="008A0EE2" w:rsidP="00DD5200">
            <w:pPr>
              <w:pStyle w:val="NoSpacing"/>
              <w:rPr>
                <w:rFonts w:ascii="Times New Roman" w:hAnsi="Times New Roman" w:cs="Times New Roman"/>
              </w:rPr>
            </w:pPr>
            <w:r w:rsidRPr="00CD322B">
              <w:rPr>
                <w:rFonts w:ascii="Times New Roman" w:hAnsi="Times New Roman" w:cs="Times New Roman"/>
              </w:rPr>
              <w:t>Sithuraj, Murali</w:t>
            </w:r>
          </w:p>
        </w:tc>
        <w:tc>
          <w:tcPr>
            <w:tcW w:w="3818" w:type="dxa"/>
            <w:vAlign w:val="bottom"/>
          </w:tcPr>
          <w:p w14:paraId="7C5308A1" w14:textId="04D26F68" w:rsidR="008A0EE2" w:rsidRPr="00CD322B" w:rsidRDefault="008A0EE2" w:rsidP="00DD5200">
            <w:pPr>
              <w:pStyle w:val="NoSpacing"/>
              <w:rPr>
                <w:rFonts w:ascii="Times New Roman" w:hAnsi="Times New Roman" w:cs="Times New Roman"/>
              </w:rPr>
            </w:pPr>
            <w:r w:rsidRPr="00CD322B">
              <w:rPr>
                <w:rFonts w:ascii="Times New Roman" w:hAnsi="Times New Roman" w:cs="Times New Roman"/>
              </w:rPr>
              <w:t>Austin Energy</w:t>
            </w:r>
          </w:p>
        </w:tc>
        <w:tc>
          <w:tcPr>
            <w:tcW w:w="2469" w:type="dxa"/>
          </w:tcPr>
          <w:p w14:paraId="187EF2BD" w14:textId="77777777" w:rsidR="008A0EE2" w:rsidRPr="00C85846" w:rsidRDefault="008A0EE2" w:rsidP="00DD5200">
            <w:pPr>
              <w:pStyle w:val="NoSpacing"/>
              <w:rPr>
                <w:rFonts w:ascii="Times New Roman" w:hAnsi="Times New Roman" w:cs="Times New Roman"/>
                <w:highlight w:val="lightGray"/>
              </w:rPr>
            </w:pPr>
          </w:p>
        </w:tc>
      </w:tr>
      <w:tr w:rsidR="00B36729" w:rsidRPr="008A0EE2" w14:paraId="06994B83" w14:textId="77777777" w:rsidTr="00853AF5">
        <w:tblPrEx>
          <w:tblLook w:val="0000" w:firstRow="0" w:lastRow="0" w:firstColumn="0" w:lastColumn="0" w:noHBand="0" w:noVBand="0"/>
        </w:tblPrEx>
        <w:tc>
          <w:tcPr>
            <w:tcW w:w="2610" w:type="dxa"/>
            <w:vAlign w:val="bottom"/>
          </w:tcPr>
          <w:p w14:paraId="6A38747E" w14:textId="41F28AB3" w:rsidR="00B36729" w:rsidRPr="000A3C0A" w:rsidRDefault="00B36729" w:rsidP="00DD5200">
            <w:pPr>
              <w:pStyle w:val="NoSpacing"/>
              <w:rPr>
                <w:rFonts w:ascii="Times New Roman" w:hAnsi="Times New Roman" w:cs="Times New Roman"/>
              </w:rPr>
            </w:pPr>
            <w:r w:rsidRPr="000A3C0A">
              <w:rPr>
                <w:rFonts w:ascii="Times New Roman" w:hAnsi="Times New Roman" w:cs="Times New Roman"/>
              </w:rPr>
              <w:t>Smith, Christopher</w:t>
            </w:r>
          </w:p>
        </w:tc>
        <w:tc>
          <w:tcPr>
            <w:tcW w:w="3818" w:type="dxa"/>
            <w:vAlign w:val="bottom"/>
          </w:tcPr>
          <w:p w14:paraId="12DA066E" w14:textId="10BFD204" w:rsidR="00B36729" w:rsidRPr="000A3C0A" w:rsidRDefault="00B36729" w:rsidP="00DD5200">
            <w:pPr>
              <w:pStyle w:val="NoSpacing"/>
              <w:rPr>
                <w:rFonts w:ascii="Times New Roman" w:hAnsi="Times New Roman" w:cs="Times New Roman"/>
              </w:rPr>
            </w:pPr>
            <w:r w:rsidRPr="000A3C0A">
              <w:rPr>
                <w:rFonts w:ascii="Times New Roman" w:hAnsi="Times New Roman" w:cs="Times New Roman"/>
              </w:rPr>
              <w:t>Austin Energy</w:t>
            </w:r>
          </w:p>
        </w:tc>
        <w:tc>
          <w:tcPr>
            <w:tcW w:w="2469" w:type="dxa"/>
          </w:tcPr>
          <w:p w14:paraId="513558B7" w14:textId="77777777" w:rsidR="00B36729" w:rsidRPr="00C85846" w:rsidRDefault="00B36729" w:rsidP="00DD5200">
            <w:pPr>
              <w:pStyle w:val="NoSpacing"/>
              <w:rPr>
                <w:rFonts w:ascii="Times New Roman" w:hAnsi="Times New Roman" w:cs="Times New Roman"/>
                <w:highlight w:val="lightGray"/>
              </w:rPr>
            </w:pPr>
          </w:p>
        </w:tc>
      </w:tr>
      <w:tr w:rsidR="0000718A" w:rsidRPr="008A0EE2" w14:paraId="7D9606BC" w14:textId="77777777" w:rsidTr="00853AF5">
        <w:tblPrEx>
          <w:tblLook w:val="0000" w:firstRow="0" w:lastRow="0" w:firstColumn="0" w:lastColumn="0" w:noHBand="0" w:noVBand="0"/>
        </w:tblPrEx>
        <w:trPr>
          <w:trHeight w:val="20"/>
        </w:trPr>
        <w:tc>
          <w:tcPr>
            <w:tcW w:w="2610" w:type="dxa"/>
            <w:vAlign w:val="bottom"/>
          </w:tcPr>
          <w:p w14:paraId="075B375B" w14:textId="7DBD1873"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Smith, Mark</w:t>
            </w:r>
          </w:p>
        </w:tc>
        <w:tc>
          <w:tcPr>
            <w:tcW w:w="3818" w:type="dxa"/>
          </w:tcPr>
          <w:p w14:paraId="51674FF6" w14:textId="65DDA792" w:rsidR="0000718A" w:rsidRPr="0000718A" w:rsidRDefault="0000718A" w:rsidP="00DD5200">
            <w:pPr>
              <w:pStyle w:val="NoSpacing"/>
              <w:rPr>
                <w:rFonts w:ascii="Times New Roman" w:hAnsi="Times New Roman" w:cs="Times New Roman"/>
              </w:rPr>
            </w:pPr>
            <w:r w:rsidRPr="0000718A">
              <w:rPr>
                <w:rFonts w:ascii="Times New Roman" w:hAnsi="Times New Roman" w:cs="Times New Roman"/>
              </w:rPr>
              <w:t>Nucor</w:t>
            </w:r>
          </w:p>
        </w:tc>
        <w:tc>
          <w:tcPr>
            <w:tcW w:w="2469" w:type="dxa"/>
          </w:tcPr>
          <w:p w14:paraId="03736929" w14:textId="77777777" w:rsidR="0000718A" w:rsidRPr="00C85846" w:rsidRDefault="0000718A" w:rsidP="00DD5200">
            <w:pPr>
              <w:pStyle w:val="NoSpacing"/>
              <w:rPr>
                <w:rFonts w:ascii="Times New Roman" w:hAnsi="Times New Roman" w:cs="Times New Roman"/>
                <w:highlight w:val="lightGray"/>
              </w:rPr>
            </w:pPr>
          </w:p>
        </w:tc>
      </w:tr>
      <w:tr w:rsidR="00FD132D" w:rsidRPr="008A0EE2" w14:paraId="3C9B0E69" w14:textId="77777777" w:rsidTr="00853AF5">
        <w:tblPrEx>
          <w:tblLook w:val="0000" w:firstRow="0" w:lastRow="0" w:firstColumn="0" w:lastColumn="0" w:noHBand="0" w:noVBand="0"/>
        </w:tblPrEx>
        <w:trPr>
          <w:trHeight w:val="20"/>
        </w:trPr>
        <w:tc>
          <w:tcPr>
            <w:tcW w:w="2610" w:type="dxa"/>
            <w:vAlign w:val="bottom"/>
          </w:tcPr>
          <w:p w14:paraId="672F4231" w14:textId="455C3D4C"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Toomey, Megan</w:t>
            </w:r>
          </w:p>
        </w:tc>
        <w:tc>
          <w:tcPr>
            <w:tcW w:w="3818" w:type="dxa"/>
          </w:tcPr>
          <w:p w14:paraId="1B0B50CF" w14:textId="0FE1006C" w:rsidR="00FD132D" w:rsidRPr="000A3C0A" w:rsidRDefault="00FD132D" w:rsidP="00DD5200">
            <w:pPr>
              <w:pStyle w:val="NoSpacing"/>
              <w:rPr>
                <w:rFonts w:ascii="Times New Roman" w:hAnsi="Times New Roman" w:cs="Times New Roman"/>
              </w:rPr>
            </w:pPr>
            <w:r w:rsidRPr="000A3C0A">
              <w:rPr>
                <w:rFonts w:ascii="Times New Roman" w:hAnsi="Times New Roman" w:cs="Times New Roman"/>
              </w:rPr>
              <w:t>Talen Energy</w:t>
            </w:r>
          </w:p>
        </w:tc>
        <w:tc>
          <w:tcPr>
            <w:tcW w:w="2469" w:type="dxa"/>
          </w:tcPr>
          <w:p w14:paraId="1C27C41B" w14:textId="77777777" w:rsidR="00FD132D" w:rsidRPr="00C85846" w:rsidRDefault="00FD132D"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3810AE" w:rsidRDefault="00DC2025" w:rsidP="00DD5200">
            <w:pPr>
              <w:pStyle w:val="NoSpacing"/>
              <w:rPr>
                <w:rFonts w:ascii="Times New Roman" w:hAnsi="Times New Roman" w:cs="Times New Roman"/>
              </w:rPr>
            </w:pPr>
            <w:r w:rsidRPr="003810AE">
              <w:rPr>
                <w:rFonts w:ascii="Times New Roman" w:hAnsi="Times New Roman" w:cs="Times New Roman"/>
              </w:rPr>
              <w:t>Troy, Roy</w:t>
            </w:r>
          </w:p>
        </w:tc>
        <w:tc>
          <w:tcPr>
            <w:tcW w:w="3818" w:type="dxa"/>
          </w:tcPr>
          <w:p w14:paraId="35DF4291" w14:textId="63F68829" w:rsidR="00DC2025" w:rsidRPr="003810AE" w:rsidRDefault="00DC2025" w:rsidP="00DD5200">
            <w:pPr>
              <w:pStyle w:val="NoSpacing"/>
              <w:rPr>
                <w:rFonts w:ascii="Times New Roman" w:hAnsi="Times New Roman" w:cs="Times New Roman"/>
              </w:rPr>
            </w:pPr>
            <w:r w:rsidRPr="003810AE">
              <w:rPr>
                <w:rFonts w:ascii="Times New Roman" w:hAnsi="Times New Roman" w:cs="Times New Roman"/>
              </w:rPr>
              <w:t>ACES Power</w:t>
            </w:r>
          </w:p>
        </w:tc>
        <w:tc>
          <w:tcPr>
            <w:tcW w:w="2469" w:type="dxa"/>
          </w:tcPr>
          <w:p w14:paraId="510993C2" w14:textId="77777777" w:rsidR="00DC2025" w:rsidRPr="00C85846" w:rsidRDefault="00DC2025" w:rsidP="00DD5200">
            <w:pPr>
              <w:pStyle w:val="NoSpacing"/>
              <w:rPr>
                <w:rFonts w:ascii="Times New Roman" w:hAnsi="Times New Roman" w:cs="Times New Roman"/>
                <w:highlight w:val="lightGray"/>
              </w:rPr>
            </w:pPr>
          </w:p>
        </w:tc>
      </w:tr>
      <w:tr w:rsidR="007E78B8" w:rsidRPr="008A0EE2"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CD322B" w:rsidRDefault="007E78B8" w:rsidP="00DD5200">
            <w:pPr>
              <w:pStyle w:val="NoSpacing"/>
              <w:rPr>
                <w:rFonts w:ascii="Times New Roman" w:hAnsi="Times New Roman" w:cs="Times New Roman"/>
              </w:rPr>
            </w:pPr>
            <w:r w:rsidRPr="00CD322B">
              <w:rPr>
                <w:rFonts w:ascii="Times New Roman" w:hAnsi="Times New Roman" w:cs="Times New Roman"/>
              </w:rPr>
              <w:t>Velasquez, Ivan</w:t>
            </w:r>
          </w:p>
        </w:tc>
        <w:tc>
          <w:tcPr>
            <w:tcW w:w="3818" w:type="dxa"/>
          </w:tcPr>
          <w:p w14:paraId="33D8AF6B" w14:textId="4A8E7A97" w:rsidR="007E78B8" w:rsidRPr="00CD322B" w:rsidRDefault="007E78B8" w:rsidP="00DD5200">
            <w:pPr>
              <w:pStyle w:val="NoSpacing"/>
              <w:rPr>
                <w:rFonts w:ascii="Times New Roman" w:hAnsi="Times New Roman" w:cs="Times New Roman"/>
              </w:rPr>
            </w:pPr>
            <w:r w:rsidRPr="00CD322B">
              <w:rPr>
                <w:rFonts w:ascii="Times New Roman" w:hAnsi="Times New Roman" w:cs="Times New Roman"/>
              </w:rPr>
              <w:t>Oncor</w:t>
            </w:r>
          </w:p>
        </w:tc>
        <w:tc>
          <w:tcPr>
            <w:tcW w:w="2469" w:type="dxa"/>
          </w:tcPr>
          <w:p w14:paraId="1ACE5EEF" w14:textId="77777777" w:rsidR="007E78B8" w:rsidRPr="00C85846" w:rsidRDefault="007E78B8" w:rsidP="00DD5200">
            <w:pPr>
              <w:pStyle w:val="NoSpacing"/>
              <w:rPr>
                <w:rFonts w:ascii="Times New Roman" w:hAnsi="Times New Roman" w:cs="Times New Roman"/>
                <w:highlight w:val="lightGray"/>
              </w:rPr>
            </w:pPr>
          </w:p>
        </w:tc>
      </w:tr>
      <w:tr w:rsidR="00C30488" w:rsidRPr="008A0EE2"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BC62D5" w:rsidRDefault="00C30488" w:rsidP="00DD5200">
            <w:pPr>
              <w:pStyle w:val="NoSpacing"/>
              <w:rPr>
                <w:rFonts w:ascii="Times New Roman" w:hAnsi="Times New Roman" w:cs="Times New Roman"/>
              </w:rPr>
            </w:pPr>
            <w:r w:rsidRPr="00BC62D5">
              <w:rPr>
                <w:rFonts w:ascii="Times New Roman" w:hAnsi="Times New Roman" w:cs="Times New Roman"/>
              </w:rPr>
              <w:t>Villasana, Kristi</w:t>
            </w:r>
          </w:p>
        </w:tc>
        <w:tc>
          <w:tcPr>
            <w:tcW w:w="3818" w:type="dxa"/>
          </w:tcPr>
          <w:p w14:paraId="5E5FBF91" w14:textId="2BB49B0D" w:rsidR="00C30488" w:rsidRPr="00BC62D5" w:rsidRDefault="00C30488" w:rsidP="00DD5200">
            <w:pPr>
              <w:pStyle w:val="NoSpacing"/>
              <w:rPr>
                <w:rFonts w:ascii="Times New Roman" w:hAnsi="Times New Roman" w:cs="Times New Roman"/>
              </w:rPr>
            </w:pPr>
            <w:r w:rsidRPr="00BC62D5">
              <w:rPr>
                <w:rFonts w:ascii="Times New Roman" w:hAnsi="Times New Roman" w:cs="Times New Roman"/>
              </w:rPr>
              <w:t>NBU</w:t>
            </w:r>
          </w:p>
        </w:tc>
        <w:tc>
          <w:tcPr>
            <w:tcW w:w="2469" w:type="dxa"/>
          </w:tcPr>
          <w:p w14:paraId="1A4507ED" w14:textId="77777777" w:rsidR="00C30488" w:rsidRPr="00C85846" w:rsidRDefault="00C30488" w:rsidP="00DD5200">
            <w:pPr>
              <w:pStyle w:val="NoSpacing"/>
              <w:rPr>
                <w:rFonts w:ascii="Times New Roman" w:hAnsi="Times New Roman" w:cs="Times New Roman"/>
                <w:highlight w:val="lightGray"/>
              </w:rPr>
            </w:pPr>
          </w:p>
        </w:tc>
      </w:tr>
      <w:tr w:rsidR="000A3C0A" w:rsidRPr="008A0EE2" w14:paraId="75A312BC" w14:textId="77777777" w:rsidTr="00853AF5">
        <w:tblPrEx>
          <w:tblLook w:val="0000" w:firstRow="0" w:lastRow="0" w:firstColumn="0" w:lastColumn="0" w:noHBand="0" w:noVBand="0"/>
        </w:tblPrEx>
        <w:trPr>
          <w:trHeight w:val="20"/>
        </w:trPr>
        <w:tc>
          <w:tcPr>
            <w:tcW w:w="2610" w:type="dxa"/>
            <w:vAlign w:val="bottom"/>
          </w:tcPr>
          <w:p w14:paraId="4126E3FE" w14:textId="77EF8C8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Wiegand, Sheri</w:t>
            </w:r>
          </w:p>
        </w:tc>
        <w:tc>
          <w:tcPr>
            <w:tcW w:w="3818" w:type="dxa"/>
          </w:tcPr>
          <w:p w14:paraId="0C05605E" w14:textId="598A14B4" w:rsidR="000A3C0A" w:rsidRPr="000A3C0A" w:rsidRDefault="000A3C0A" w:rsidP="00DD5200">
            <w:pPr>
              <w:pStyle w:val="NoSpacing"/>
              <w:rPr>
                <w:rFonts w:ascii="Times New Roman" w:hAnsi="Times New Roman" w:cs="Times New Roman"/>
              </w:rPr>
            </w:pPr>
            <w:r w:rsidRPr="000A3C0A">
              <w:rPr>
                <w:rFonts w:ascii="Times New Roman" w:hAnsi="Times New Roman" w:cs="Times New Roman"/>
              </w:rPr>
              <w:t>TXU</w:t>
            </w:r>
          </w:p>
        </w:tc>
        <w:tc>
          <w:tcPr>
            <w:tcW w:w="2469" w:type="dxa"/>
          </w:tcPr>
          <w:p w14:paraId="454EA880" w14:textId="77777777" w:rsidR="000A3C0A" w:rsidRPr="00C85846" w:rsidRDefault="000A3C0A"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00718A" w:rsidRDefault="00EF6C32" w:rsidP="00DD5200">
            <w:pPr>
              <w:pStyle w:val="NoSpacing"/>
              <w:rPr>
                <w:rFonts w:ascii="Times New Roman" w:hAnsi="Times New Roman" w:cs="Times New Roman"/>
              </w:rPr>
            </w:pPr>
            <w:r w:rsidRPr="0000718A">
              <w:rPr>
                <w:rFonts w:ascii="Times New Roman" w:hAnsi="Times New Roman" w:cs="Times New Roman"/>
              </w:rPr>
              <w:t>Wittmeyer, Bob</w:t>
            </w:r>
          </w:p>
        </w:tc>
        <w:tc>
          <w:tcPr>
            <w:tcW w:w="3818" w:type="dxa"/>
          </w:tcPr>
          <w:p w14:paraId="0E8D8EC0" w14:textId="25192B92" w:rsidR="00EF6C32" w:rsidRPr="0000718A" w:rsidRDefault="00B4449F" w:rsidP="00DD5200">
            <w:pPr>
              <w:pStyle w:val="NoSpacing"/>
              <w:rPr>
                <w:rFonts w:ascii="Times New Roman" w:hAnsi="Times New Roman" w:cs="Times New Roman"/>
              </w:rPr>
            </w:pPr>
            <w:r w:rsidRPr="0000718A">
              <w:rPr>
                <w:rFonts w:ascii="Times New Roman" w:hAnsi="Times New Roman" w:cs="Times New Roman"/>
              </w:rPr>
              <w:t>Broad Reach Power</w:t>
            </w:r>
          </w:p>
        </w:tc>
        <w:tc>
          <w:tcPr>
            <w:tcW w:w="2469" w:type="dxa"/>
          </w:tcPr>
          <w:p w14:paraId="67AA03C2" w14:textId="77777777" w:rsidR="00EF6C32" w:rsidRPr="00C85846" w:rsidRDefault="00EF6C32" w:rsidP="00DD5200">
            <w:pPr>
              <w:pStyle w:val="NoSpacing"/>
              <w:rPr>
                <w:rFonts w:ascii="Times New Roman" w:hAnsi="Times New Roman" w:cs="Times New Roman"/>
                <w:highlight w:val="lightGray"/>
              </w:rPr>
            </w:pPr>
          </w:p>
        </w:tc>
      </w:tr>
      <w:tr w:rsidR="007066DA" w:rsidRPr="008A0EE2" w14:paraId="32E8A03F" w14:textId="77777777" w:rsidTr="00853AF5">
        <w:tblPrEx>
          <w:tblLook w:val="0000" w:firstRow="0" w:lastRow="0" w:firstColumn="0" w:lastColumn="0" w:noHBand="0" w:noVBand="0"/>
        </w:tblPrEx>
        <w:trPr>
          <w:trHeight w:val="20"/>
        </w:trPr>
        <w:tc>
          <w:tcPr>
            <w:tcW w:w="2610" w:type="dxa"/>
            <w:vAlign w:val="bottom"/>
          </w:tcPr>
          <w:p w14:paraId="7EEC4839" w14:textId="67598280" w:rsidR="007066DA" w:rsidRPr="007066DA" w:rsidRDefault="007066DA" w:rsidP="00DD5200">
            <w:pPr>
              <w:pStyle w:val="NoSpacing"/>
              <w:rPr>
                <w:rFonts w:ascii="Times New Roman" w:hAnsi="Times New Roman" w:cs="Times New Roman"/>
              </w:rPr>
            </w:pPr>
            <w:r w:rsidRPr="007066DA">
              <w:rPr>
                <w:rFonts w:ascii="Times New Roman" w:hAnsi="Times New Roman" w:cs="Times New Roman"/>
              </w:rPr>
              <w:t>Yuffee, Michael</w:t>
            </w:r>
          </w:p>
        </w:tc>
        <w:tc>
          <w:tcPr>
            <w:tcW w:w="3818" w:type="dxa"/>
          </w:tcPr>
          <w:p w14:paraId="499BA99E" w14:textId="30D1BBA5" w:rsidR="007066DA" w:rsidRPr="007066DA" w:rsidRDefault="007066DA" w:rsidP="00DD5200">
            <w:pPr>
              <w:pStyle w:val="NoSpacing"/>
              <w:rPr>
                <w:rFonts w:ascii="Times New Roman" w:hAnsi="Times New Roman" w:cs="Times New Roman"/>
              </w:rPr>
            </w:pPr>
            <w:r w:rsidRPr="007066DA">
              <w:rPr>
                <w:rFonts w:ascii="Times New Roman" w:hAnsi="Times New Roman" w:cs="Times New Roman"/>
              </w:rPr>
              <w:t>Baker Botts</w:t>
            </w:r>
          </w:p>
        </w:tc>
        <w:tc>
          <w:tcPr>
            <w:tcW w:w="2469" w:type="dxa"/>
          </w:tcPr>
          <w:p w14:paraId="73C6F66D" w14:textId="77777777" w:rsidR="007066DA" w:rsidRPr="00C85846" w:rsidRDefault="007066DA"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Zerwas, Rebecca</w:t>
            </w:r>
          </w:p>
        </w:tc>
        <w:tc>
          <w:tcPr>
            <w:tcW w:w="3818" w:type="dxa"/>
          </w:tcPr>
          <w:p w14:paraId="17339D66" w14:textId="7654EF80" w:rsidR="00381A4C" w:rsidRPr="00BC62D5" w:rsidRDefault="00381A4C" w:rsidP="00DD5200">
            <w:pPr>
              <w:pStyle w:val="NoSpacing"/>
              <w:rPr>
                <w:rFonts w:ascii="Times New Roman" w:hAnsi="Times New Roman" w:cs="Times New Roman"/>
              </w:rPr>
            </w:pPr>
            <w:r w:rsidRPr="00BC62D5">
              <w:rPr>
                <w:rFonts w:ascii="Times New Roman" w:hAnsi="Times New Roman" w:cs="Times New Roman"/>
              </w:rPr>
              <w:t>PUCT</w:t>
            </w:r>
          </w:p>
        </w:tc>
        <w:tc>
          <w:tcPr>
            <w:tcW w:w="2469" w:type="dxa"/>
          </w:tcPr>
          <w:p w14:paraId="322A0754" w14:textId="77777777" w:rsidR="00381A4C" w:rsidRPr="00C85846"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CD322B" w:rsidRDefault="009F1137" w:rsidP="00DD5200">
            <w:pPr>
              <w:pStyle w:val="NoSpacing"/>
              <w:rPr>
                <w:rFonts w:ascii="Times New Roman" w:hAnsi="Times New Roman" w:cs="Times New Roman"/>
                <w:i/>
              </w:rPr>
            </w:pPr>
          </w:p>
          <w:p w14:paraId="5CDE9554" w14:textId="77777777" w:rsidR="00CF2145" w:rsidRPr="00CD322B" w:rsidRDefault="00CF2145" w:rsidP="00DD5200">
            <w:pPr>
              <w:pStyle w:val="NoSpacing"/>
              <w:rPr>
                <w:rFonts w:ascii="Times New Roman" w:hAnsi="Times New Roman" w:cs="Times New Roman"/>
                <w:i/>
              </w:rPr>
            </w:pPr>
            <w:r w:rsidRPr="00CD322B">
              <w:rPr>
                <w:rFonts w:ascii="Times New Roman" w:hAnsi="Times New Roman" w:cs="Times New Roman"/>
                <w:i/>
              </w:rPr>
              <w:t>ERCOT Staff</w:t>
            </w:r>
          </w:p>
        </w:tc>
        <w:tc>
          <w:tcPr>
            <w:tcW w:w="3818" w:type="dxa"/>
          </w:tcPr>
          <w:p w14:paraId="62139925" w14:textId="77777777" w:rsidR="00CF2145" w:rsidRPr="00C8584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C85846" w:rsidRDefault="00CF2145" w:rsidP="00DD5200">
            <w:pPr>
              <w:pStyle w:val="NoSpacing"/>
              <w:rPr>
                <w:rFonts w:ascii="Times New Roman" w:hAnsi="Times New Roman" w:cs="Times New Roman"/>
                <w:i/>
                <w:highlight w:val="lightGray"/>
              </w:rPr>
            </w:pPr>
          </w:p>
        </w:tc>
      </w:tr>
      <w:tr w:rsidR="00CF2145" w:rsidRPr="008A0EE2"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Albracht, Brittney</w:t>
            </w:r>
          </w:p>
        </w:tc>
        <w:tc>
          <w:tcPr>
            <w:tcW w:w="3818" w:type="dxa"/>
          </w:tcPr>
          <w:p w14:paraId="2401155E"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C85846" w:rsidRDefault="00CF2145" w:rsidP="00DD5200">
            <w:pPr>
              <w:pStyle w:val="NoSpacing"/>
              <w:rPr>
                <w:rFonts w:ascii="Times New Roman" w:hAnsi="Times New Roman" w:cs="Times New Roman"/>
                <w:highlight w:val="lightGray"/>
              </w:rPr>
            </w:pPr>
          </w:p>
        </w:tc>
      </w:tr>
      <w:tr w:rsidR="008416F8" w:rsidRPr="008A0EE2" w14:paraId="6E49487F" w14:textId="77777777" w:rsidTr="00853AF5">
        <w:tblPrEx>
          <w:tblLook w:val="0000" w:firstRow="0" w:lastRow="0" w:firstColumn="0" w:lastColumn="0" w:noHBand="0" w:noVBand="0"/>
        </w:tblPrEx>
        <w:trPr>
          <w:trHeight w:val="20"/>
        </w:trPr>
        <w:tc>
          <w:tcPr>
            <w:tcW w:w="2610" w:type="dxa"/>
            <w:vAlign w:val="bottom"/>
          </w:tcPr>
          <w:p w14:paraId="399005BC" w14:textId="214503DB" w:rsidR="008416F8" w:rsidRPr="000A3C0A" w:rsidRDefault="008416F8" w:rsidP="00DD5200">
            <w:pPr>
              <w:pStyle w:val="NoSpacing"/>
              <w:rPr>
                <w:rFonts w:ascii="Times New Roman" w:hAnsi="Times New Roman" w:cs="Times New Roman"/>
              </w:rPr>
            </w:pPr>
            <w:r w:rsidRPr="000A3C0A">
              <w:rPr>
                <w:rFonts w:ascii="Times New Roman" w:hAnsi="Times New Roman" w:cs="Times New Roman"/>
              </w:rPr>
              <w:t>Anderson, Connor</w:t>
            </w:r>
          </w:p>
        </w:tc>
        <w:tc>
          <w:tcPr>
            <w:tcW w:w="3818" w:type="dxa"/>
          </w:tcPr>
          <w:p w14:paraId="6538E200" w14:textId="77777777" w:rsidR="008416F8" w:rsidRPr="00C85846" w:rsidRDefault="008416F8" w:rsidP="00DD5200">
            <w:pPr>
              <w:pStyle w:val="NoSpacing"/>
              <w:rPr>
                <w:rFonts w:ascii="Times New Roman" w:hAnsi="Times New Roman" w:cs="Times New Roman"/>
                <w:highlight w:val="lightGray"/>
              </w:rPr>
            </w:pPr>
          </w:p>
        </w:tc>
        <w:tc>
          <w:tcPr>
            <w:tcW w:w="2469" w:type="dxa"/>
          </w:tcPr>
          <w:p w14:paraId="5242F8A2" w14:textId="77777777" w:rsidR="008416F8" w:rsidRPr="00C85846" w:rsidRDefault="008416F8" w:rsidP="00DD5200">
            <w:pPr>
              <w:pStyle w:val="NoSpacing"/>
              <w:rPr>
                <w:rFonts w:ascii="Times New Roman" w:hAnsi="Times New Roman" w:cs="Times New Roman"/>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A3C0A" w:rsidRDefault="00CF2145" w:rsidP="00DD5200">
            <w:pPr>
              <w:pStyle w:val="NoSpacing"/>
              <w:rPr>
                <w:rFonts w:ascii="Times New Roman" w:hAnsi="Times New Roman" w:cs="Times New Roman"/>
              </w:rPr>
            </w:pPr>
            <w:r w:rsidRPr="000A3C0A">
              <w:rPr>
                <w:rFonts w:ascii="Times New Roman" w:hAnsi="Times New Roman" w:cs="Times New Roman"/>
              </w:rPr>
              <w:t>Anderson, Troy</w:t>
            </w:r>
          </w:p>
        </w:tc>
        <w:tc>
          <w:tcPr>
            <w:tcW w:w="3818" w:type="dxa"/>
          </w:tcPr>
          <w:p w14:paraId="6B3F7DC5"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Barati, Camron</w:t>
            </w:r>
          </w:p>
        </w:tc>
        <w:tc>
          <w:tcPr>
            <w:tcW w:w="3818" w:type="dxa"/>
          </w:tcPr>
          <w:p w14:paraId="0A0F3F9C"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C85846" w:rsidRDefault="00CD322B" w:rsidP="00DD5200">
            <w:pPr>
              <w:pStyle w:val="NoSpacing"/>
              <w:ind w:firstLine="720"/>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C85846" w:rsidRDefault="00304F64" w:rsidP="00DD5200">
            <w:pPr>
              <w:pStyle w:val="NoSpacing"/>
              <w:rPr>
                <w:rFonts w:ascii="Times New Roman" w:hAnsi="Times New Roman" w:cs="Times New Roman"/>
                <w:highlight w:val="lightGray"/>
              </w:rPr>
            </w:pPr>
            <w:r w:rsidRPr="00BC62D5">
              <w:rPr>
                <w:rFonts w:ascii="Times New Roman" w:hAnsi="Times New Roman" w:cs="Times New Roman"/>
              </w:rPr>
              <w:t>Bigbee, Nathan</w:t>
            </w:r>
          </w:p>
        </w:tc>
        <w:tc>
          <w:tcPr>
            <w:tcW w:w="3818" w:type="dxa"/>
          </w:tcPr>
          <w:p w14:paraId="596C2DE4" w14:textId="77777777" w:rsidR="00304F64" w:rsidRPr="00C85846"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C85846" w:rsidRDefault="00304F64" w:rsidP="00DD5200">
            <w:pPr>
              <w:pStyle w:val="NoSpacing"/>
              <w:ind w:firstLine="720"/>
              <w:rPr>
                <w:rFonts w:ascii="Times New Roman" w:hAnsi="Times New Roman" w:cs="Times New Roman"/>
                <w:highlight w:val="lightGray"/>
              </w:rPr>
            </w:pPr>
          </w:p>
        </w:tc>
      </w:tr>
      <w:tr w:rsidR="00395EEB" w:rsidRPr="008A0EE2" w14:paraId="1B56DEA5" w14:textId="77777777" w:rsidTr="00853AF5">
        <w:tblPrEx>
          <w:tblLook w:val="0000" w:firstRow="0" w:lastRow="0" w:firstColumn="0" w:lastColumn="0" w:noHBand="0" w:noVBand="0"/>
        </w:tblPrEx>
        <w:trPr>
          <w:trHeight w:val="20"/>
        </w:trPr>
        <w:tc>
          <w:tcPr>
            <w:tcW w:w="2610" w:type="dxa"/>
            <w:vAlign w:val="bottom"/>
          </w:tcPr>
          <w:p w14:paraId="653FD286" w14:textId="44B256DE" w:rsidR="00395EEB" w:rsidRPr="00C85846" w:rsidRDefault="00395EEB" w:rsidP="00DD5200">
            <w:pPr>
              <w:pStyle w:val="NoSpacing"/>
              <w:rPr>
                <w:rFonts w:ascii="Times New Roman" w:hAnsi="Times New Roman" w:cs="Times New Roman"/>
                <w:highlight w:val="lightGray"/>
              </w:rPr>
            </w:pPr>
            <w:r w:rsidRPr="000A3C0A">
              <w:rPr>
                <w:rFonts w:ascii="Times New Roman" w:hAnsi="Times New Roman" w:cs="Times New Roman"/>
              </w:rPr>
              <w:t>Billo, Jeff</w:t>
            </w:r>
          </w:p>
        </w:tc>
        <w:tc>
          <w:tcPr>
            <w:tcW w:w="3818" w:type="dxa"/>
          </w:tcPr>
          <w:p w14:paraId="5C7C56A4" w14:textId="77777777" w:rsidR="00395EEB" w:rsidRPr="00C85846" w:rsidRDefault="00395EEB" w:rsidP="00DD5200">
            <w:pPr>
              <w:pStyle w:val="NoSpacing"/>
              <w:rPr>
                <w:rFonts w:ascii="Times New Roman" w:hAnsi="Times New Roman" w:cs="Times New Roman"/>
                <w:highlight w:val="lightGray"/>
              </w:rPr>
            </w:pPr>
          </w:p>
        </w:tc>
        <w:tc>
          <w:tcPr>
            <w:tcW w:w="2469" w:type="dxa"/>
          </w:tcPr>
          <w:p w14:paraId="2914BB01" w14:textId="77777777" w:rsidR="00395EEB" w:rsidRPr="00C85846" w:rsidRDefault="00395EEB" w:rsidP="00DD5200">
            <w:pPr>
              <w:pStyle w:val="NoSpacing"/>
              <w:ind w:firstLine="720"/>
              <w:rPr>
                <w:rFonts w:ascii="Times New Roman" w:hAnsi="Times New Roman" w:cs="Times New Roman"/>
                <w:highlight w:val="lightGray"/>
              </w:rPr>
            </w:pPr>
          </w:p>
        </w:tc>
      </w:tr>
      <w:tr w:rsidR="00CD322B" w:rsidRPr="008A0EE2" w14:paraId="574CD0C8" w14:textId="77777777" w:rsidTr="00853AF5">
        <w:tblPrEx>
          <w:tblLook w:val="0000" w:firstRow="0" w:lastRow="0" w:firstColumn="0" w:lastColumn="0" w:noHBand="0" w:noVBand="0"/>
        </w:tblPrEx>
        <w:trPr>
          <w:trHeight w:val="20"/>
        </w:trPr>
        <w:tc>
          <w:tcPr>
            <w:tcW w:w="2610" w:type="dxa"/>
            <w:vAlign w:val="bottom"/>
          </w:tcPr>
          <w:p w14:paraId="346A239F" w14:textId="1F98B3AB"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Blevins, Bill</w:t>
            </w:r>
          </w:p>
        </w:tc>
        <w:tc>
          <w:tcPr>
            <w:tcW w:w="3818" w:type="dxa"/>
          </w:tcPr>
          <w:p w14:paraId="66E55636"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7295274" w14:textId="77777777" w:rsidR="00CD322B" w:rsidRPr="00C85846" w:rsidRDefault="00CD322B"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Boren, Ann</w:t>
            </w:r>
          </w:p>
        </w:tc>
        <w:tc>
          <w:tcPr>
            <w:tcW w:w="3818" w:type="dxa"/>
          </w:tcPr>
          <w:p w14:paraId="64F36D14"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C85846"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 xml:space="preserve">Bracy, Phil </w:t>
            </w:r>
          </w:p>
        </w:tc>
        <w:tc>
          <w:tcPr>
            <w:tcW w:w="3818" w:type="dxa"/>
          </w:tcPr>
          <w:p w14:paraId="747E4E25" w14:textId="77777777" w:rsidR="00CF2145" w:rsidRPr="00C85846" w:rsidRDefault="00CF2145" w:rsidP="00DD5200">
            <w:pPr>
              <w:pStyle w:val="NoSpacing"/>
              <w:rPr>
                <w:rFonts w:ascii="Times New Roman" w:hAnsi="Times New Roman" w:cs="Times New Roman"/>
                <w:highlight w:val="lightGray"/>
              </w:rPr>
            </w:pPr>
            <w:r w:rsidRPr="00C85846">
              <w:rPr>
                <w:rFonts w:ascii="Times New Roman" w:hAnsi="Times New Roman" w:cs="Times New Roman"/>
                <w:highlight w:val="lightGray"/>
              </w:rPr>
              <w:t xml:space="preserve"> </w:t>
            </w:r>
          </w:p>
        </w:tc>
        <w:tc>
          <w:tcPr>
            <w:tcW w:w="2469" w:type="dxa"/>
          </w:tcPr>
          <w:p w14:paraId="2C88C9E5"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4A2CBBF5" w14:textId="77777777" w:rsidTr="00853AF5">
        <w:tblPrEx>
          <w:tblLook w:val="0000" w:firstRow="0" w:lastRow="0" w:firstColumn="0" w:lastColumn="0" w:noHBand="0" w:noVBand="0"/>
        </w:tblPrEx>
        <w:trPr>
          <w:trHeight w:val="20"/>
        </w:trPr>
        <w:tc>
          <w:tcPr>
            <w:tcW w:w="2610" w:type="dxa"/>
          </w:tcPr>
          <w:p w14:paraId="3AEB6383" w14:textId="611FB69D" w:rsidR="00CD322B" w:rsidRPr="00CD322B" w:rsidRDefault="00CD322B" w:rsidP="00DD5200">
            <w:pPr>
              <w:pStyle w:val="NoSpacing"/>
              <w:rPr>
                <w:rFonts w:ascii="Times New Roman" w:hAnsi="Times New Roman" w:cs="Times New Roman"/>
              </w:rPr>
            </w:pPr>
            <w:r>
              <w:rPr>
                <w:rFonts w:ascii="Times New Roman" w:hAnsi="Times New Roman" w:cs="Times New Roman"/>
              </w:rPr>
              <w:lastRenderedPageBreak/>
              <w:t>Chen, Jian</w:t>
            </w:r>
          </w:p>
        </w:tc>
        <w:tc>
          <w:tcPr>
            <w:tcW w:w="3818" w:type="dxa"/>
          </w:tcPr>
          <w:p w14:paraId="73557785"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0D72ED7" w14:textId="77777777" w:rsidR="00CD322B" w:rsidRPr="00C85846" w:rsidRDefault="00CD322B" w:rsidP="00DD5200">
            <w:pPr>
              <w:pStyle w:val="NoSpacing"/>
              <w:rPr>
                <w:rFonts w:ascii="Times New Roman" w:hAnsi="Times New Roman" w:cs="Times New Roman"/>
                <w:highlight w:val="lightGray"/>
              </w:rPr>
            </w:pPr>
          </w:p>
        </w:tc>
      </w:tr>
      <w:tr w:rsidR="00CD322B" w:rsidRPr="008A0EE2" w14:paraId="66CEF9B8" w14:textId="77777777" w:rsidTr="00853AF5">
        <w:tblPrEx>
          <w:tblLook w:val="0000" w:firstRow="0" w:lastRow="0" w:firstColumn="0" w:lastColumn="0" w:noHBand="0" w:noVBand="0"/>
        </w:tblPrEx>
        <w:trPr>
          <w:trHeight w:val="20"/>
        </w:trPr>
        <w:tc>
          <w:tcPr>
            <w:tcW w:w="2610" w:type="dxa"/>
          </w:tcPr>
          <w:p w14:paraId="21D6FCEB" w14:textId="6B505CFD"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Chu, Zhengguo</w:t>
            </w:r>
          </w:p>
        </w:tc>
        <w:tc>
          <w:tcPr>
            <w:tcW w:w="3818" w:type="dxa"/>
          </w:tcPr>
          <w:p w14:paraId="4FB193FE"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6A876232" w14:textId="77777777" w:rsidR="00CD322B" w:rsidRPr="00C85846" w:rsidRDefault="00CD322B" w:rsidP="00DD5200">
            <w:pPr>
              <w:pStyle w:val="NoSpacing"/>
              <w:rPr>
                <w:rFonts w:ascii="Times New Roman" w:hAnsi="Times New Roman" w:cs="Times New Roman"/>
                <w:highlight w:val="lightGray"/>
              </w:rPr>
            </w:pPr>
          </w:p>
        </w:tc>
      </w:tr>
      <w:tr w:rsidR="00CD322B" w:rsidRPr="008A0EE2" w14:paraId="53CBAD33" w14:textId="77777777" w:rsidTr="00853AF5">
        <w:tblPrEx>
          <w:tblLook w:val="0000" w:firstRow="0" w:lastRow="0" w:firstColumn="0" w:lastColumn="0" w:noHBand="0" w:noVBand="0"/>
        </w:tblPrEx>
        <w:trPr>
          <w:trHeight w:val="20"/>
        </w:trPr>
        <w:tc>
          <w:tcPr>
            <w:tcW w:w="2610" w:type="dxa"/>
          </w:tcPr>
          <w:p w14:paraId="0665E766" w14:textId="70CC5DD9"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Garcia, Freddy</w:t>
            </w:r>
          </w:p>
        </w:tc>
        <w:tc>
          <w:tcPr>
            <w:tcW w:w="3818" w:type="dxa"/>
          </w:tcPr>
          <w:p w14:paraId="0E6AE729"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632BEBA" w14:textId="77777777" w:rsidR="00CD322B" w:rsidRPr="00C85846" w:rsidRDefault="00CD322B"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Gonzalez, Ino</w:t>
            </w:r>
          </w:p>
        </w:tc>
        <w:tc>
          <w:tcPr>
            <w:tcW w:w="3818" w:type="dxa"/>
          </w:tcPr>
          <w:p w14:paraId="7F7DD88D"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C85846" w:rsidRDefault="003A4FCA" w:rsidP="00DD5200">
            <w:pPr>
              <w:pStyle w:val="NoSpacing"/>
              <w:rPr>
                <w:rFonts w:ascii="Times New Roman" w:hAnsi="Times New Roman" w:cs="Times New Roman"/>
                <w:highlight w:val="lightGray"/>
              </w:rPr>
            </w:pPr>
          </w:p>
        </w:tc>
      </w:tr>
      <w:tr w:rsidR="00CD322B" w:rsidRPr="008A0EE2" w14:paraId="29CA16D0" w14:textId="77777777" w:rsidTr="00853AF5">
        <w:tblPrEx>
          <w:tblLook w:val="0000" w:firstRow="0" w:lastRow="0" w:firstColumn="0" w:lastColumn="0" w:noHBand="0" w:noVBand="0"/>
        </w:tblPrEx>
        <w:trPr>
          <w:trHeight w:val="20"/>
        </w:trPr>
        <w:tc>
          <w:tcPr>
            <w:tcW w:w="2610" w:type="dxa"/>
          </w:tcPr>
          <w:p w14:paraId="015FDA1E" w14:textId="0D938B9C"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Hilton, Keely</w:t>
            </w:r>
          </w:p>
        </w:tc>
        <w:tc>
          <w:tcPr>
            <w:tcW w:w="3818" w:type="dxa"/>
          </w:tcPr>
          <w:p w14:paraId="553F6D37"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7D4DB949" w14:textId="77777777" w:rsidR="00CD322B" w:rsidRPr="00C85846" w:rsidRDefault="00CD322B" w:rsidP="00DD5200">
            <w:pPr>
              <w:pStyle w:val="NoSpacing"/>
              <w:rPr>
                <w:rFonts w:ascii="Times New Roman" w:hAnsi="Times New Roman" w:cs="Times New Roman"/>
                <w:highlight w:val="lightGray"/>
              </w:rPr>
            </w:pPr>
          </w:p>
        </w:tc>
      </w:tr>
      <w:tr w:rsidR="003A4FCA" w:rsidRPr="008A0EE2" w14:paraId="29302A3E" w14:textId="77777777" w:rsidTr="00853AF5">
        <w:tblPrEx>
          <w:tblLook w:val="0000" w:firstRow="0" w:lastRow="0" w:firstColumn="0" w:lastColumn="0" w:noHBand="0" w:noVBand="0"/>
        </w:tblPrEx>
        <w:trPr>
          <w:trHeight w:val="20"/>
        </w:trPr>
        <w:tc>
          <w:tcPr>
            <w:tcW w:w="2610" w:type="dxa"/>
          </w:tcPr>
          <w:p w14:paraId="13934991" w14:textId="437CB4B8"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Holt, Blake</w:t>
            </w:r>
          </w:p>
        </w:tc>
        <w:tc>
          <w:tcPr>
            <w:tcW w:w="3818" w:type="dxa"/>
          </w:tcPr>
          <w:p w14:paraId="1479ED29"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248BFB30" w14:textId="77777777" w:rsidR="003A4FCA" w:rsidRPr="00C85846" w:rsidRDefault="003A4FCA" w:rsidP="00DD5200">
            <w:pPr>
              <w:pStyle w:val="NoSpacing"/>
              <w:rPr>
                <w:rFonts w:ascii="Times New Roman" w:hAnsi="Times New Roman" w:cs="Times New Roman"/>
                <w:highlight w:val="lightGray"/>
              </w:rPr>
            </w:pPr>
          </w:p>
        </w:tc>
      </w:tr>
      <w:tr w:rsidR="000A3C0A" w:rsidRPr="008A0EE2"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CD322B" w:rsidRDefault="000A3C0A" w:rsidP="00DD5200">
            <w:pPr>
              <w:pStyle w:val="NoSpacing"/>
              <w:rPr>
                <w:rFonts w:ascii="Times New Roman" w:hAnsi="Times New Roman" w:cs="Times New Roman"/>
              </w:rPr>
            </w:pPr>
            <w:r>
              <w:rPr>
                <w:rFonts w:ascii="Times New Roman" w:hAnsi="Times New Roman" w:cs="Times New Roman"/>
              </w:rPr>
              <w:t>House, Donald</w:t>
            </w:r>
          </w:p>
        </w:tc>
        <w:tc>
          <w:tcPr>
            <w:tcW w:w="3818" w:type="dxa"/>
          </w:tcPr>
          <w:p w14:paraId="40BDBF4C" w14:textId="77777777" w:rsidR="000A3C0A" w:rsidRPr="00C8584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C85846" w:rsidRDefault="000A3C0A" w:rsidP="00DD5200">
            <w:pPr>
              <w:pStyle w:val="NoSpacing"/>
              <w:rPr>
                <w:rFonts w:ascii="Times New Roman" w:hAnsi="Times New Roman" w:cs="Times New Roman"/>
                <w:highlight w:val="lightGray"/>
              </w:rPr>
            </w:pPr>
          </w:p>
        </w:tc>
      </w:tr>
      <w:tr w:rsidR="003A4FCA" w:rsidRPr="008A0EE2" w14:paraId="0DD49C17" w14:textId="77777777" w:rsidTr="00853AF5">
        <w:tblPrEx>
          <w:tblLook w:val="0000" w:firstRow="0" w:lastRow="0" w:firstColumn="0" w:lastColumn="0" w:noHBand="0" w:noVBand="0"/>
        </w:tblPrEx>
        <w:trPr>
          <w:trHeight w:val="20"/>
        </w:trPr>
        <w:tc>
          <w:tcPr>
            <w:tcW w:w="2610" w:type="dxa"/>
          </w:tcPr>
          <w:p w14:paraId="3DC7ADAA" w14:textId="4ABA1F73"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Huang, Fred</w:t>
            </w:r>
          </w:p>
        </w:tc>
        <w:tc>
          <w:tcPr>
            <w:tcW w:w="3818" w:type="dxa"/>
          </w:tcPr>
          <w:p w14:paraId="305E34C4"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291B0D29" w14:textId="77777777" w:rsidR="003A4FCA" w:rsidRPr="00C85846" w:rsidRDefault="003A4FCA" w:rsidP="00DD5200">
            <w:pPr>
              <w:pStyle w:val="NoSpacing"/>
              <w:rPr>
                <w:rFonts w:ascii="Times New Roman" w:hAnsi="Times New Roman" w:cs="Times New Roman"/>
                <w:highlight w:val="lightGray"/>
              </w:rPr>
            </w:pPr>
          </w:p>
        </w:tc>
      </w:tr>
      <w:tr w:rsidR="00CD322B" w:rsidRPr="008A0EE2" w14:paraId="3AD02D65" w14:textId="77777777" w:rsidTr="00853AF5">
        <w:tblPrEx>
          <w:tblLook w:val="0000" w:firstRow="0" w:lastRow="0" w:firstColumn="0" w:lastColumn="0" w:noHBand="0" w:noVBand="0"/>
        </w:tblPrEx>
        <w:trPr>
          <w:trHeight w:val="20"/>
        </w:trPr>
        <w:tc>
          <w:tcPr>
            <w:tcW w:w="2610" w:type="dxa"/>
          </w:tcPr>
          <w:p w14:paraId="4291B930" w14:textId="32F80C97"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Jasper, Madeline</w:t>
            </w:r>
          </w:p>
        </w:tc>
        <w:tc>
          <w:tcPr>
            <w:tcW w:w="3818" w:type="dxa"/>
          </w:tcPr>
          <w:p w14:paraId="6B7A3842"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4ACD234D" w14:textId="77777777" w:rsidR="00CD322B" w:rsidRPr="00C85846" w:rsidRDefault="00CD322B" w:rsidP="00DD5200">
            <w:pPr>
              <w:pStyle w:val="NoSpacing"/>
              <w:rPr>
                <w:rFonts w:ascii="Times New Roman" w:hAnsi="Times New Roman" w:cs="Times New Roman"/>
                <w:highlight w:val="lightGray"/>
              </w:rPr>
            </w:pPr>
          </w:p>
        </w:tc>
      </w:tr>
      <w:tr w:rsidR="008416F8" w:rsidRPr="008A0EE2" w14:paraId="3EBD27B5" w14:textId="77777777" w:rsidTr="00853AF5">
        <w:tblPrEx>
          <w:tblLook w:val="0000" w:firstRow="0" w:lastRow="0" w:firstColumn="0" w:lastColumn="0" w:noHBand="0" w:noVBand="0"/>
        </w:tblPrEx>
        <w:trPr>
          <w:trHeight w:val="20"/>
        </w:trPr>
        <w:tc>
          <w:tcPr>
            <w:tcW w:w="2610" w:type="dxa"/>
          </w:tcPr>
          <w:p w14:paraId="67BC795C" w14:textId="665B6A81" w:rsidR="008416F8" w:rsidRPr="00C85846" w:rsidRDefault="008416F8" w:rsidP="00DD5200">
            <w:pPr>
              <w:pStyle w:val="NoSpacing"/>
              <w:rPr>
                <w:rFonts w:ascii="Times New Roman" w:hAnsi="Times New Roman" w:cs="Times New Roman"/>
                <w:highlight w:val="lightGray"/>
              </w:rPr>
            </w:pPr>
            <w:r w:rsidRPr="00BC62D5">
              <w:rPr>
                <w:rFonts w:ascii="Times New Roman" w:hAnsi="Times New Roman" w:cs="Times New Roman"/>
              </w:rPr>
              <w:t>Kane, Erika</w:t>
            </w:r>
          </w:p>
        </w:tc>
        <w:tc>
          <w:tcPr>
            <w:tcW w:w="3818" w:type="dxa"/>
          </w:tcPr>
          <w:p w14:paraId="4488A67F" w14:textId="77777777" w:rsidR="008416F8" w:rsidRPr="00C85846" w:rsidRDefault="008416F8" w:rsidP="00DD5200">
            <w:pPr>
              <w:pStyle w:val="NoSpacing"/>
              <w:rPr>
                <w:rFonts w:ascii="Times New Roman" w:hAnsi="Times New Roman" w:cs="Times New Roman"/>
                <w:highlight w:val="lightGray"/>
              </w:rPr>
            </w:pPr>
          </w:p>
        </w:tc>
        <w:tc>
          <w:tcPr>
            <w:tcW w:w="2469" w:type="dxa"/>
          </w:tcPr>
          <w:p w14:paraId="49683B71" w14:textId="77777777" w:rsidR="008416F8" w:rsidRPr="00C85846" w:rsidRDefault="008416F8" w:rsidP="00DD5200">
            <w:pPr>
              <w:pStyle w:val="NoSpacing"/>
              <w:rPr>
                <w:rFonts w:ascii="Times New Roman" w:hAnsi="Times New Roman" w:cs="Times New Roman"/>
                <w:highlight w:val="lightGray"/>
              </w:rPr>
            </w:pPr>
          </w:p>
        </w:tc>
      </w:tr>
      <w:tr w:rsidR="001447B4" w:rsidRPr="008A0EE2" w14:paraId="4F912E77" w14:textId="77777777" w:rsidTr="00853AF5">
        <w:tblPrEx>
          <w:tblLook w:val="0000" w:firstRow="0" w:lastRow="0" w:firstColumn="0" w:lastColumn="0" w:noHBand="0" w:noVBand="0"/>
        </w:tblPrEx>
        <w:trPr>
          <w:trHeight w:val="20"/>
        </w:trPr>
        <w:tc>
          <w:tcPr>
            <w:tcW w:w="2610" w:type="dxa"/>
          </w:tcPr>
          <w:p w14:paraId="3F8C9A8B" w14:textId="7D33746E" w:rsidR="001447B4" w:rsidRPr="00C85846" w:rsidRDefault="001447B4" w:rsidP="00DD5200">
            <w:pPr>
              <w:pStyle w:val="NoSpacing"/>
              <w:rPr>
                <w:rFonts w:ascii="Times New Roman" w:hAnsi="Times New Roman" w:cs="Times New Roman"/>
                <w:highlight w:val="lightGray"/>
              </w:rPr>
            </w:pPr>
            <w:r w:rsidRPr="00CD322B">
              <w:rPr>
                <w:rFonts w:ascii="Times New Roman" w:hAnsi="Times New Roman" w:cs="Times New Roman"/>
              </w:rPr>
              <w:t>Kersulis, Jonas</w:t>
            </w:r>
          </w:p>
        </w:tc>
        <w:tc>
          <w:tcPr>
            <w:tcW w:w="3818" w:type="dxa"/>
          </w:tcPr>
          <w:p w14:paraId="10118BBC" w14:textId="77777777" w:rsidR="001447B4" w:rsidRPr="00C85846" w:rsidRDefault="001447B4" w:rsidP="00DD5200">
            <w:pPr>
              <w:pStyle w:val="NoSpacing"/>
              <w:rPr>
                <w:rFonts w:ascii="Times New Roman" w:hAnsi="Times New Roman" w:cs="Times New Roman"/>
                <w:highlight w:val="lightGray"/>
              </w:rPr>
            </w:pPr>
          </w:p>
        </w:tc>
        <w:tc>
          <w:tcPr>
            <w:tcW w:w="2469" w:type="dxa"/>
          </w:tcPr>
          <w:p w14:paraId="0C2A587B" w14:textId="77777777" w:rsidR="001447B4" w:rsidRPr="00C85846" w:rsidRDefault="001447B4" w:rsidP="00DD5200">
            <w:pPr>
              <w:pStyle w:val="NoSpacing"/>
              <w:rPr>
                <w:rFonts w:ascii="Times New Roman" w:hAnsi="Times New Roman" w:cs="Times New Roman"/>
                <w:highlight w:val="lightGray"/>
              </w:rPr>
            </w:pPr>
          </w:p>
        </w:tc>
      </w:tr>
      <w:tr w:rsidR="00D61F58" w:rsidRPr="008A0EE2" w14:paraId="02F8557F" w14:textId="77777777" w:rsidTr="00853AF5">
        <w:tblPrEx>
          <w:tblLook w:val="0000" w:firstRow="0" w:lastRow="0" w:firstColumn="0" w:lastColumn="0" w:noHBand="0" w:noVBand="0"/>
        </w:tblPrEx>
        <w:trPr>
          <w:trHeight w:val="20"/>
        </w:trPr>
        <w:tc>
          <w:tcPr>
            <w:tcW w:w="2610" w:type="dxa"/>
          </w:tcPr>
          <w:p w14:paraId="1CB87F98" w14:textId="0BF495A6"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Koepke, Joel</w:t>
            </w:r>
          </w:p>
        </w:tc>
        <w:tc>
          <w:tcPr>
            <w:tcW w:w="3818" w:type="dxa"/>
          </w:tcPr>
          <w:p w14:paraId="6D03BD50"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438290C3" w14:textId="77777777" w:rsidR="00D61F58" w:rsidRPr="00C85846" w:rsidRDefault="00D61F58" w:rsidP="00DD5200">
            <w:pPr>
              <w:pStyle w:val="NoSpacing"/>
              <w:rPr>
                <w:rFonts w:ascii="Times New Roman" w:hAnsi="Times New Roman" w:cs="Times New Roman"/>
                <w:highlight w:val="lightGray"/>
              </w:rPr>
            </w:pPr>
          </w:p>
        </w:tc>
      </w:tr>
      <w:tr w:rsidR="0086640F" w:rsidRPr="008A0EE2"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C85846" w:rsidRDefault="0086640F" w:rsidP="00DD5200">
            <w:pPr>
              <w:pStyle w:val="NoSpacing"/>
              <w:rPr>
                <w:rFonts w:ascii="Times New Roman" w:hAnsi="Times New Roman" w:cs="Times New Roman"/>
                <w:highlight w:val="lightGray"/>
              </w:rPr>
            </w:pPr>
            <w:r w:rsidRPr="00BC62D5">
              <w:rPr>
                <w:rFonts w:ascii="Times New Roman" w:hAnsi="Times New Roman" w:cs="Times New Roman"/>
              </w:rPr>
              <w:t>Lasher, Warren</w:t>
            </w:r>
          </w:p>
        </w:tc>
        <w:tc>
          <w:tcPr>
            <w:tcW w:w="3818" w:type="dxa"/>
          </w:tcPr>
          <w:p w14:paraId="1AA48381" w14:textId="77777777" w:rsidR="0086640F" w:rsidRPr="00C85846"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C85846" w:rsidRDefault="0086640F" w:rsidP="00DD5200">
            <w:pPr>
              <w:pStyle w:val="NoSpacing"/>
              <w:rPr>
                <w:rFonts w:ascii="Times New Roman" w:hAnsi="Times New Roman" w:cs="Times New Roman"/>
                <w:highlight w:val="lightGray"/>
              </w:rPr>
            </w:pPr>
          </w:p>
        </w:tc>
      </w:tr>
      <w:tr w:rsidR="000A3C0A" w:rsidRPr="008A0EE2" w14:paraId="3F7C8C3E" w14:textId="77777777" w:rsidTr="00853AF5">
        <w:tblPrEx>
          <w:tblLook w:val="0000" w:firstRow="0" w:lastRow="0" w:firstColumn="0" w:lastColumn="0" w:noHBand="0" w:noVBand="0"/>
        </w:tblPrEx>
        <w:trPr>
          <w:trHeight w:val="20"/>
        </w:trPr>
        <w:tc>
          <w:tcPr>
            <w:tcW w:w="2610" w:type="dxa"/>
          </w:tcPr>
          <w:p w14:paraId="0ADA048A" w14:textId="426042F8" w:rsidR="000A3C0A" w:rsidRPr="00CD322B" w:rsidRDefault="000A3C0A" w:rsidP="00DD5200">
            <w:pPr>
              <w:pStyle w:val="NoSpacing"/>
              <w:rPr>
                <w:rFonts w:ascii="Times New Roman" w:hAnsi="Times New Roman" w:cs="Times New Roman"/>
              </w:rPr>
            </w:pPr>
            <w:r>
              <w:rPr>
                <w:rFonts w:ascii="Times New Roman" w:hAnsi="Times New Roman" w:cs="Times New Roman"/>
              </w:rPr>
              <w:t>Magarinos, Marcelo</w:t>
            </w:r>
          </w:p>
        </w:tc>
        <w:tc>
          <w:tcPr>
            <w:tcW w:w="3818" w:type="dxa"/>
          </w:tcPr>
          <w:p w14:paraId="68ECE365" w14:textId="77777777" w:rsidR="000A3C0A" w:rsidRPr="00C85846" w:rsidRDefault="000A3C0A" w:rsidP="00DD5200">
            <w:pPr>
              <w:pStyle w:val="NoSpacing"/>
              <w:rPr>
                <w:rFonts w:ascii="Times New Roman" w:hAnsi="Times New Roman" w:cs="Times New Roman"/>
                <w:highlight w:val="lightGray"/>
              </w:rPr>
            </w:pPr>
          </w:p>
        </w:tc>
        <w:tc>
          <w:tcPr>
            <w:tcW w:w="2469" w:type="dxa"/>
          </w:tcPr>
          <w:p w14:paraId="62DC7B8C" w14:textId="77777777" w:rsidR="000A3C0A" w:rsidRPr="00C85846" w:rsidRDefault="000A3C0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C85846" w:rsidRDefault="003A4FCA" w:rsidP="00DD5200">
            <w:pPr>
              <w:pStyle w:val="NoSpacing"/>
              <w:rPr>
                <w:rFonts w:ascii="Times New Roman" w:hAnsi="Times New Roman" w:cs="Times New Roman"/>
                <w:highlight w:val="lightGray"/>
              </w:rPr>
            </w:pPr>
            <w:r w:rsidRPr="00CD322B">
              <w:rPr>
                <w:rFonts w:ascii="Times New Roman" w:hAnsi="Times New Roman" w:cs="Times New Roman"/>
              </w:rPr>
              <w:t>Maggio, Dave</w:t>
            </w:r>
          </w:p>
        </w:tc>
        <w:tc>
          <w:tcPr>
            <w:tcW w:w="3818" w:type="dxa"/>
          </w:tcPr>
          <w:p w14:paraId="54A689F6" w14:textId="77777777" w:rsidR="003A4FCA" w:rsidRPr="00C85846"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C85846" w:rsidRDefault="003A4FCA" w:rsidP="00DD5200">
            <w:pPr>
              <w:pStyle w:val="NoSpacing"/>
              <w:rPr>
                <w:rFonts w:ascii="Times New Roman" w:hAnsi="Times New Roman" w:cs="Times New Roman"/>
                <w:highlight w:val="lightGray"/>
              </w:rPr>
            </w:pPr>
          </w:p>
        </w:tc>
      </w:tr>
      <w:tr w:rsidR="00D61F58" w:rsidRPr="008A0EE2"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Mago, Nitika</w:t>
            </w:r>
          </w:p>
        </w:tc>
        <w:tc>
          <w:tcPr>
            <w:tcW w:w="3818" w:type="dxa"/>
          </w:tcPr>
          <w:p w14:paraId="09A642E4"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C85846" w:rsidRDefault="00D61F58" w:rsidP="00DD5200">
            <w:pPr>
              <w:pStyle w:val="NoSpacing"/>
              <w:rPr>
                <w:rFonts w:ascii="Times New Roman" w:hAnsi="Times New Roman" w:cs="Times New Roman"/>
                <w:highlight w:val="lightGray"/>
              </w:rPr>
            </w:pPr>
          </w:p>
        </w:tc>
      </w:tr>
      <w:tr w:rsidR="00CD322B" w:rsidRPr="008A0EE2" w14:paraId="070F42B4" w14:textId="77777777" w:rsidTr="00853AF5">
        <w:tblPrEx>
          <w:tblLook w:val="0000" w:firstRow="0" w:lastRow="0" w:firstColumn="0" w:lastColumn="0" w:noHBand="0" w:noVBand="0"/>
        </w:tblPrEx>
        <w:trPr>
          <w:trHeight w:val="20"/>
        </w:trPr>
        <w:tc>
          <w:tcPr>
            <w:tcW w:w="2610" w:type="dxa"/>
          </w:tcPr>
          <w:p w14:paraId="7AF0764C" w14:textId="32A9AFD7"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Martinez, Adriana</w:t>
            </w:r>
          </w:p>
        </w:tc>
        <w:tc>
          <w:tcPr>
            <w:tcW w:w="3818" w:type="dxa"/>
          </w:tcPr>
          <w:p w14:paraId="75F74BB3"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2B20093D" w14:textId="77777777" w:rsidR="00CD322B" w:rsidRPr="00C85846" w:rsidRDefault="00CD322B"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CD322B" w:rsidRDefault="004E0584" w:rsidP="00DD5200">
            <w:pPr>
              <w:pStyle w:val="NoSpacing"/>
              <w:rPr>
                <w:rFonts w:ascii="Times New Roman" w:hAnsi="Times New Roman" w:cs="Times New Roman"/>
              </w:rPr>
            </w:pPr>
            <w:r w:rsidRPr="00CD322B">
              <w:rPr>
                <w:rFonts w:ascii="Times New Roman" w:hAnsi="Times New Roman" w:cs="Times New Roman"/>
              </w:rPr>
              <w:t>Mereness, Matt</w:t>
            </w:r>
          </w:p>
        </w:tc>
        <w:tc>
          <w:tcPr>
            <w:tcW w:w="3818" w:type="dxa"/>
          </w:tcPr>
          <w:p w14:paraId="69A981A2" w14:textId="77777777" w:rsidR="004E0584" w:rsidRPr="00C85846"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C85846" w:rsidRDefault="004E0584" w:rsidP="00DD5200">
            <w:pPr>
              <w:pStyle w:val="NoSpacing"/>
              <w:rPr>
                <w:rFonts w:ascii="Times New Roman" w:hAnsi="Times New Roman" w:cs="Times New Roman"/>
                <w:highlight w:val="lightGray"/>
              </w:rPr>
            </w:pPr>
          </w:p>
        </w:tc>
      </w:tr>
      <w:tr w:rsidR="00B2626D" w:rsidRPr="008A0EE2" w14:paraId="130A7E28" w14:textId="77777777" w:rsidTr="00853AF5">
        <w:tblPrEx>
          <w:tblLook w:val="0000" w:firstRow="0" w:lastRow="0" w:firstColumn="0" w:lastColumn="0" w:noHBand="0" w:noVBand="0"/>
        </w:tblPrEx>
        <w:trPr>
          <w:trHeight w:val="20"/>
        </w:trPr>
        <w:tc>
          <w:tcPr>
            <w:tcW w:w="2610" w:type="dxa"/>
          </w:tcPr>
          <w:p w14:paraId="5A88DCA7" w14:textId="6A9B0100" w:rsidR="00B2626D" w:rsidRPr="00C85846" w:rsidRDefault="00B2626D" w:rsidP="00DD5200">
            <w:pPr>
              <w:pStyle w:val="NoSpacing"/>
              <w:rPr>
                <w:rFonts w:ascii="Times New Roman" w:hAnsi="Times New Roman" w:cs="Times New Roman"/>
                <w:highlight w:val="lightGray"/>
              </w:rPr>
            </w:pPr>
            <w:r w:rsidRPr="000A3C0A">
              <w:rPr>
                <w:rFonts w:ascii="Times New Roman" w:hAnsi="Times New Roman" w:cs="Times New Roman"/>
              </w:rPr>
              <w:t>Michelsen, Dave</w:t>
            </w:r>
          </w:p>
        </w:tc>
        <w:tc>
          <w:tcPr>
            <w:tcW w:w="3818" w:type="dxa"/>
          </w:tcPr>
          <w:p w14:paraId="4F85D546" w14:textId="77777777" w:rsidR="00B2626D" w:rsidRPr="00C85846" w:rsidRDefault="00B2626D" w:rsidP="00DD5200">
            <w:pPr>
              <w:pStyle w:val="NoSpacing"/>
              <w:rPr>
                <w:rFonts w:ascii="Times New Roman" w:hAnsi="Times New Roman" w:cs="Times New Roman"/>
                <w:highlight w:val="lightGray"/>
              </w:rPr>
            </w:pPr>
          </w:p>
        </w:tc>
        <w:tc>
          <w:tcPr>
            <w:tcW w:w="2469" w:type="dxa"/>
          </w:tcPr>
          <w:p w14:paraId="5C53B9C4" w14:textId="77777777" w:rsidR="00B2626D" w:rsidRPr="00C85846" w:rsidRDefault="00B2626D" w:rsidP="00DD5200">
            <w:pPr>
              <w:pStyle w:val="NoSpacing"/>
              <w:rPr>
                <w:rFonts w:ascii="Times New Roman" w:hAnsi="Times New Roman" w:cs="Times New Roman"/>
                <w:highlight w:val="lightGray"/>
              </w:rPr>
            </w:pPr>
          </w:p>
        </w:tc>
      </w:tr>
      <w:tr w:rsidR="00C36053" w:rsidRPr="008A0EE2"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C85846" w:rsidRDefault="00C36053" w:rsidP="00DD5200">
            <w:pPr>
              <w:pStyle w:val="NoSpacing"/>
              <w:rPr>
                <w:rFonts w:ascii="Times New Roman" w:hAnsi="Times New Roman" w:cs="Times New Roman"/>
                <w:highlight w:val="lightGray"/>
              </w:rPr>
            </w:pPr>
            <w:r w:rsidRPr="000A3C0A">
              <w:rPr>
                <w:rFonts w:ascii="Times New Roman" w:hAnsi="Times New Roman" w:cs="Times New Roman"/>
              </w:rPr>
              <w:t>Moreno, Alfredo</w:t>
            </w:r>
          </w:p>
        </w:tc>
        <w:tc>
          <w:tcPr>
            <w:tcW w:w="3818" w:type="dxa"/>
          </w:tcPr>
          <w:p w14:paraId="5DF89746" w14:textId="77777777" w:rsidR="00C36053" w:rsidRPr="00C85846"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C85846" w:rsidRDefault="00C36053" w:rsidP="00DD5200">
            <w:pPr>
              <w:pStyle w:val="NoSpacing"/>
              <w:rPr>
                <w:rFonts w:ascii="Times New Roman" w:hAnsi="Times New Roman" w:cs="Times New Roman"/>
                <w:highlight w:val="lightGray"/>
              </w:rPr>
            </w:pPr>
          </w:p>
        </w:tc>
      </w:tr>
      <w:tr w:rsidR="00BC62D5" w:rsidRPr="008A0EE2" w14:paraId="2B26CE2B" w14:textId="77777777" w:rsidTr="00853AF5">
        <w:tblPrEx>
          <w:tblLook w:val="0000" w:firstRow="0" w:lastRow="0" w:firstColumn="0" w:lastColumn="0" w:noHBand="0" w:noVBand="0"/>
        </w:tblPrEx>
        <w:trPr>
          <w:trHeight w:val="20"/>
        </w:trPr>
        <w:tc>
          <w:tcPr>
            <w:tcW w:w="2610" w:type="dxa"/>
          </w:tcPr>
          <w:p w14:paraId="72460FD6" w14:textId="1DB54DA2" w:rsidR="00BC62D5" w:rsidRPr="00CD322B" w:rsidRDefault="00BC62D5" w:rsidP="00DD5200">
            <w:pPr>
              <w:pStyle w:val="NoSpacing"/>
              <w:rPr>
                <w:rFonts w:ascii="Times New Roman" w:hAnsi="Times New Roman" w:cs="Times New Roman"/>
              </w:rPr>
            </w:pPr>
            <w:r>
              <w:rPr>
                <w:rFonts w:ascii="Times New Roman" w:hAnsi="Times New Roman" w:cs="Times New Roman"/>
              </w:rPr>
              <w:t>Patterson, Mark</w:t>
            </w:r>
          </w:p>
        </w:tc>
        <w:tc>
          <w:tcPr>
            <w:tcW w:w="3818" w:type="dxa"/>
          </w:tcPr>
          <w:p w14:paraId="04DA7FC7"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4D64B2A9" w14:textId="77777777" w:rsidR="00BC62D5" w:rsidRPr="00C85846" w:rsidRDefault="00BC62D5"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C85846" w:rsidRDefault="00CF2145" w:rsidP="00DD5200">
            <w:pPr>
              <w:pStyle w:val="NoSpacing"/>
              <w:rPr>
                <w:rFonts w:ascii="Times New Roman" w:hAnsi="Times New Roman" w:cs="Times New Roman"/>
                <w:highlight w:val="lightGray"/>
              </w:rPr>
            </w:pPr>
            <w:r w:rsidRPr="00CD322B">
              <w:rPr>
                <w:rFonts w:ascii="Times New Roman" w:hAnsi="Times New Roman" w:cs="Times New Roman"/>
              </w:rPr>
              <w:t>Phillips, Cory</w:t>
            </w:r>
          </w:p>
        </w:tc>
        <w:tc>
          <w:tcPr>
            <w:tcW w:w="3818" w:type="dxa"/>
          </w:tcPr>
          <w:p w14:paraId="44212666"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C85846" w:rsidRDefault="00CF2145" w:rsidP="00DD5200">
            <w:pPr>
              <w:pStyle w:val="NoSpacing"/>
              <w:rPr>
                <w:rFonts w:ascii="Times New Roman" w:hAnsi="Times New Roman" w:cs="Times New Roman"/>
                <w:highlight w:val="lightGray"/>
              </w:rPr>
            </w:pPr>
          </w:p>
        </w:tc>
      </w:tr>
      <w:tr w:rsidR="00304F64" w:rsidRPr="008A0EE2" w14:paraId="61A3F7ED" w14:textId="77777777" w:rsidTr="00853AF5">
        <w:tblPrEx>
          <w:tblLook w:val="0000" w:firstRow="0" w:lastRow="0" w:firstColumn="0" w:lastColumn="0" w:noHBand="0" w:noVBand="0"/>
        </w:tblPrEx>
        <w:trPr>
          <w:trHeight w:val="20"/>
        </w:trPr>
        <w:tc>
          <w:tcPr>
            <w:tcW w:w="2610" w:type="dxa"/>
          </w:tcPr>
          <w:p w14:paraId="592CF0A0" w14:textId="2E544B10" w:rsidR="00304F64" w:rsidRPr="00C85846" w:rsidRDefault="00304F64" w:rsidP="00DD5200">
            <w:pPr>
              <w:pStyle w:val="NoSpacing"/>
              <w:rPr>
                <w:rFonts w:ascii="Times New Roman" w:hAnsi="Times New Roman" w:cs="Times New Roman"/>
                <w:highlight w:val="lightGray"/>
              </w:rPr>
            </w:pPr>
            <w:r w:rsidRPr="00BC62D5">
              <w:rPr>
                <w:rFonts w:ascii="Times New Roman" w:hAnsi="Times New Roman" w:cs="Times New Roman"/>
              </w:rPr>
              <w:t>Ragsdale, Kenneth</w:t>
            </w:r>
          </w:p>
        </w:tc>
        <w:tc>
          <w:tcPr>
            <w:tcW w:w="3818" w:type="dxa"/>
          </w:tcPr>
          <w:p w14:paraId="2C181BDE" w14:textId="77777777" w:rsidR="00304F64" w:rsidRPr="00C85846" w:rsidRDefault="00304F64" w:rsidP="00DD5200">
            <w:pPr>
              <w:pStyle w:val="NoSpacing"/>
              <w:rPr>
                <w:rFonts w:ascii="Times New Roman" w:hAnsi="Times New Roman" w:cs="Times New Roman"/>
                <w:highlight w:val="lightGray"/>
              </w:rPr>
            </w:pPr>
          </w:p>
        </w:tc>
        <w:tc>
          <w:tcPr>
            <w:tcW w:w="2469" w:type="dxa"/>
          </w:tcPr>
          <w:p w14:paraId="33F1E326" w14:textId="77777777" w:rsidR="00304F64" w:rsidRPr="00C85846" w:rsidRDefault="00304F64" w:rsidP="00DD5200">
            <w:pPr>
              <w:pStyle w:val="NoSpacing"/>
              <w:rPr>
                <w:rFonts w:ascii="Times New Roman" w:hAnsi="Times New Roman" w:cs="Times New Roman"/>
                <w:highlight w:val="lightGray"/>
              </w:rPr>
            </w:pPr>
          </w:p>
        </w:tc>
      </w:tr>
      <w:tr w:rsidR="00BC62D5" w:rsidRPr="008A0EE2" w14:paraId="3133DB84" w14:textId="77777777" w:rsidTr="00853AF5">
        <w:tblPrEx>
          <w:tblLook w:val="0000" w:firstRow="0" w:lastRow="0" w:firstColumn="0" w:lastColumn="0" w:noHBand="0" w:noVBand="0"/>
        </w:tblPrEx>
        <w:trPr>
          <w:trHeight w:val="20"/>
        </w:trPr>
        <w:tc>
          <w:tcPr>
            <w:tcW w:w="2610" w:type="dxa"/>
          </w:tcPr>
          <w:p w14:paraId="048D98A4" w14:textId="634D8981" w:rsidR="00BC62D5" w:rsidRPr="00CD322B" w:rsidRDefault="00BC62D5" w:rsidP="00DD5200">
            <w:pPr>
              <w:pStyle w:val="NoSpacing"/>
              <w:rPr>
                <w:rFonts w:ascii="Times New Roman" w:hAnsi="Times New Roman" w:cs="Times New Roman"/>
              </w:rPr>
            </w:pPr>
            <w:r>
              <w:rPr>
                <w:rFonts w:ascii="Times New Roman" w:hAnsi="Times New Roman" w:cs="Times New Roman"/>
              </w:rPr>
              <w:t>Roberts, Randy</w:t>
            </w:r>
          </w:p>
        </w:tc>
        <w:tc>
          <w:tcPr>
            <w:tcW w:w="3818" w:type="dxa"/>
          </w:tcPr>
          <w:p w14:paraId="47258C51"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0684D6DF" w14:textId="77777777" w:rsidR="00BC62D5" w:rsidRPr="00C85846" w:rsidRDefault="00BC62D5" w:rsidP="00DD5200">
            <w:pPr>
              <w:pStyle w:val="NoSpacing"/>
              <w:rPr>
                <w:rFonts w:ascii="Times New Roman" w:hAnsi="Times New Roman" w:cs="Times New Roman"/>
                <w:highlight w:val="lightGray"/>
              </w:rPr>
            </w:pPr>
          </w:p>
        </w:tc>
      </w:tr>
      <w:tr w:rsidR="00DD5200" w:rsidRPr="008A0EE2" w14:paraId="23C98C7C" w14:textId="77777777" w:rsidTr="00853AF5">
        <w:tblPrEx>
          <w:tblLook w:val="0000" w:firstRow="0" w:lastRow="0" w:firstColumn="0" w:lastColumn="0" w:noHBand="0" w:noVBand="0"/>
        </w:tblPrEx>
        <w:trPr>
          <w:trHeight w:val="20"/>
        </w:trPr>
        <w:tc>
          <w:tcPr>
            <w:tcW w:w="2610" w:type="dxa"/>
          </w:tcPr>
          <w:p w14:paraId="0B227167" w14:textId="777AAFCD" w:rsidR="00DD5200" w:rsidRPr="00C85846" w:rsidRDefault="00DD5200" w:rsidP="00DD5200">
            <w:pPr>
              <w:pStyle w:val="NoSpacing"/>
              <w:rPr>
                <w:rFonts w:ascii="Times New Roman" w:hAnsi="Times New Roman" w:cs="Times New Roman"/>
                <w:highlight w:val="lightGray"/>
              </w:rPr>
            </w:pPr>
            <w:r w:rsidRPr="00CD322B">
              <w:rPr>
                <w:rFonts w:ascii="Times New Roman" w:hAnsi="Times New Roman" w:cs="Times New Roman"/>
              </w:rPr>
              <w:t>Rosel, Austin</w:t>
            </w:r>
          </w:p>
        </w:tc>
        <w:tc>
          <w:tcPr>
            <w:tcW w:w="3818" w:type="dxa"/>
          </w:tcPr>
          <w:p w14:paraId="436527CD" w14:textId="77777777" w:rsidR="00DD5200" w:rsidRPr="00C85846"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C85846" w:rsidRDefault="00DD5200"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C85846" w:rsidRDefault="00CF2145" w:rsidP="00DD5200">
            <w:pPr>
              <w:pStyle w:val="NoSpacing"/>
              <w:rPr>
                <w:rFonts w:ascii="Times New Roman" w:hAnsi="Times New Roman" w:cs="Times New Roman"/>
                <w:highlight w:val="lightGray"/>
              </w:rPr>
            </w:pPr>
            <w:r w:rsidRPr="00CD322B">
              <w:rPr>
                <w:rFonts w:ascii="Times New Roman" w:hAnsi="Times New Roman" w:cs="Times New Roman"/>
              </w:rPr>
              <w:t>Ruane, Mark</w:t>
            </w:r>
          </w:p>
        </w:tc>
        <w:tc>
          <w:tcPr>
            <w:tcW w:w="3818" w:type="dxa"/>
          </w:tcPr>
          <w:p w14:paraId="2C0519B7"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6D4D8F4D" w14:textId="77777777" w:rsidTr="00853AF5">
        <w:tblPrEx>
          <w:tblLook w:val="0000" w:firstRow="0" w:lastRow="0" w:firstColumn="0" w:lastColumn="0" w:noHBand="0" w:noVBand="0"/>
        </w:tblPrEx>
        <w:trPr>
          <w:trHeight w:val="20"/>
        </w:trPr>
        <w:tc>
          <w:tcPr>
            <w:tcW w:w="2610" w:type="dxa"/>
          </w:tcPr>
          <w:p w14:paraId="282BD8D7" w14:textId="2CEA778D"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Shanks, Magie</w:t>
            </w:r>
          </w:p>
        </w:tc>
        <w:tc>
          <w:tcPr>
            <w:tcW w:w="3818" w:type="dxa"/>
          </w:tcPr>
          <w:p w14:paraId="352A6814"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6E7950B" w14:textId="77777777" w:rsidR="00CD322B" w:rsidRPr="00C85846" w:rsidRDefault="00CD322B"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Sharma, Sandip</w:t>
            </w:r>
          </w:p>
        </w:tc>
        <w:tc>
          <w:tcPr>
            <w:tcW w:w="3818" w:type="dxa"/>
          </w:tcPr>
          <w:p w14:paraId="1D44B8E5"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C85846"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C85846" w:rsidRDefault="00CF2145" w:rsidP="00DD5200">
            <w:pPr>
              <w:pStyle w:val="NoSpacing"/>
              <w:rPr>
                <w:rFonts w:ascii="Times New Roman" w:hAnsi="Times New Roman" w:cs="Times New Roman"/>
                <w:highlight w:val="lightGray"/>
              </w:rPr>
            </w:pPr>
            <w:r w:rsidRPr="000A3C0A">
              <w:rPr>
                <w:rFonts w:ascii="Times New Roman" w:hAnsi="Times New Roman" w:cs="Times New Roman"/>
              </w:rPr>
              <w:t>Shaw, Pam</w:t>
            </w:r>
            <w:r w:rsidR="00F8482E" w:rsidRPr="000A3C0A">
              <w:rPr>
                <w:rFonts w:ascii="Times New Roman" w:hAnsi="Times New Roman" w:cs="Times New Roman"/>
              </w:rPr>
              <w:t>ela</w:t>
            </w:r>
          </w:p>
        </w:tc>
        <w:tc>
          <w:tcPr>
            <w:tcW w:w="3818" w:type="dxa"/>
          </w:tcPr>
          <w:p w14:paraId="39DC1A37"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C85846" w:rsidRDefault="00CF2145" w:rsidP="00DD5200">
            <w:pPr>
              <w:pStyle w:val="NoSpacing"/>
              <w:rPr>
                <w:rFonts w:ascii="Times New Roman" w:hAnsi="Times New Roman" w:cs="Times New Roman"/>
                <w:highlight w:val="lightGray"/>
              </w:rPr>
            </w:pPr>
          </w:p>
        </w:tc>
      </w:tr>
      <w:tr w:rsidR="00BC62D5" w:rsidRPr="008A0EE2" w14:paraId="7D3548B4" w14:textId="77777777" w:rsidTr="00853AF5">
        <w:tblPrEx>
          <w:tblLook w:val="0000" w:firstRow="0" w:lastRow="0" w:firstColumn="0" w:lastColumn="0" w:noHBand="0" w:noVBand="0"/>
        </w:tblPrEx>
        <w:trPr>
          <w:trHeight w:val="20"/>
        </w:trPr>
        <w:tc>
          <w:tcPr>
            <w:tcW w:w="2610" w:type="dxa"/>
          </w:tcPr>
          <w:p w14:paraId="60B55294" w14:textId="11A019E7" w:rsidR="00BC62D5" w:rsidRPr="00C85846" w:rsidRDefault="00BC62D5" w:rsidP="00DD5200">
            <w:pPr>
              <w:pStyle w:val="NoSpacing"/>
              <w:rPr>
                <w:rFonts w:ascii="Times New Roman" w:hAnsi="Times New Roman" w:cs="Times New Roman"/>
                <w:highlight w:val="lightGray"/>
              </w:rPr>
            </w:pPr>
            <w:r w:rsidRPr="00BC62D5">
              <w:rPr>
                <w:rFonts w:ascii="Times New Roman" w:hAnsi="Times New Roman" w:cs="Times New Roman"/>
              </w:rPr>
              <w:t>Solis, Stephen</w:t>
            </w:r>
          </w:p>
        </w:tc>
        <w:tc>
          <w:tcPr>
            <w:tcW w:w="3818" w:type="dxa"/>
          </w:tcPr>
          <w:p w14:paraId="272DE098" w14:textId="77777777" w:rsidR="00BC62D5" w:rsidRPr="00C85846" w:rsidRDefault="00BC62D5" w:rsidP="00DD5200">
            <w:pPr>
              <w:pStyle w:val="NoSpacing"/>
              <w:rPr>
                <w:rFonts w:ascii="Times New Roman" w:hAnsi="Times New Roman" w:cs="Times New Roman"/>
                <w:highlight w:val="lightGray"/>
              </w:rPr>
            </w:pPr>
          </w:p>
        </w:tc>
        <w:tc>
          <w:tcPr>
            <w:tcW w:w="2469" w:type="dxa"/>
          </w:tcPr>
          <w:p w14:paraId="260DDF1E" w14:textId="77777777" w:rsidR="00BC62D5" w:rsidRPr="00C85846" w:rsidRDefault="00BC62D5" w:rsidP="00DD5200">
            <w:pPr>
              <w:pStyle w:val="NoSpacing"/>
              <w:rPr>
                <w:rFonts w:ascii="Times New Roman" w:hAnsi="Times New Roman" w:cs="Times New Roman"/>
                <w:highlight w:val="lightGray"/>
              </w:rPr>
            </w:pPr>
          </w:p>
        </w:tc>
      </w:tr>
      <w:tr w:rsidR="00A426F7" w:rsidRPr="008A0EE2" w14:paraId="1B209060" w14:textId="77777777" w:rsidTr="00853AF5">
        <w:tblPrEx>
          <w:tblLook w:val="0000" w:firstRow="0" w:lastRow="0" w:firstColumn="0" w:lastColumn="0" w:noHBand="0" w:noVBand="0"/>
        </w:tblPrEx>
        <w:trPr>
          <w:trHeight w:val="20"/>
        </w:trPr>
        <w:tc>
          <w:tcPr>
            <w:tcW w:w="2610" w:type="dxa"/>
          </w:tcPr>
          <w:p w14:paraId="55384B85" w14:textId="4B4F7D5A" w:rsidR="00A426F7" w:rsidRPr="00C85846" w:rsidRDefault="00A426F7" w:rsidP="00DD5200">
            <w:pPr>
              <w:pStyle w:val="NoSpacing"/>
              <w:rPr>
                <w:rFonts w:ascii="Times New Roman" w:hAnsi="Times New Roman" w:cs="Times New Roman"/>
                <w:highlight w:val="lightGray"/>
              </w:rPr>
            </w:pPr>
            <w:r w:rsidRPr="00CD322B">
              <w:rPr>
                <w:rFonts w:ascii="Times New Roman" w:hAnsi="Times New Roman" w:cs="Times New Roman"/>
              </w:rPr>
              <w:t>Teixeira, Jay</w:t>
            </w:r>
          </w:p>
        </w:tc>
        <w:tc>
          <w:tcPr>
            <w:tcW w:w="3818" w:type="dxa"/>
          </w:tcPr>
          <w:p w14:paraId="6BB60667" w14:textId="77777777" w:rsidR="00A426F7" w:rsidRPr="00C85846" w:rsidRDefault="00A426F7" w:rsidP="00DD5200">
            <w:pPr>
              <w:pStyle w:val="NoSpacing"/>
              <w:rPr>
                <w:rFonts w:ascii="Times New Roman" w:hAnsi="Times New Roman" w:cs="Times New Roman"/>
                <w:highlight w:val="lightGray"/>
              </w:rPr>
            </w:pPr>
          </w:p>
        </w:tc>
        <w:tc>
          <w:tcPr>
            <w:tcW w:w="2469" w:type="dxa"/>
          </w:tcPr>
          <w:p w14:paraId="41209C7F" w14:textId="77777777" w:rsidR="00A426F7" w:rsidRPr="00C85846" w:rsidRDefault="00A426F7" w:rsidP="00DD5200">
            <w:pPr>
              <w:pStyle w:val="NoSpacing"/>
              <w:rPr>
                <w:rFonts w:ascii="Times New Roman" w:hAnsi="Times New Roman" w:cs="Times New Roman"/>
                <w:highlight w:val="lightGray"/>
              </w:rPr>
            </w:pPr>
          </w:p>
        </w:tc>
      </w:tr>
      <w:tr w:rsidR="00CD322B" w:rsidRPr="008A0EE2" w14:paraId="263224E9" w14:textId="77777777" w:rsidTr="00853AF5">
        <w:tblPrEx>
          <w:tblLook w:val="0000" w:firstRow="0" w:lastRow="0" w:firstColumn="0" w:lastColumn="0" w:noHBand="0" w:noVBand="0"/>
        </w:tblPrEx>
        <w:trPr>
          <w:trHeight w:val="20"/>
        </w:trPr>
        <w:tc>
          <w:tcPr>
            <w:tcW w:w="2610" w:type="dxa"/>
          </w:tcPr>
          <w:p w14:paraId="381C5E04" w14:textId="6C5E86C7" w:rsidR="00CD322B" w:rsidRPr="00CD322B" w:rsidRDefault="00CD322B" w:rsidP="00DD5200">
            <w:pPr>
              <w:pStyle w:val="NoSpacing"/>
              <w:rPr>
                <w:rFonts w:ascii="Times New Roman" w:hAnsi="Times New Roman" w:cs="Times New Roman"/>
              </w:rPr>
            </w:pPr>
            <w:r w:rsidRPr="00CD322B">
              <w:rPr>
                <w:rFonts w:ascii="Times New Roman" w:hAnsi="Times New Roman" w:cs="Times New Roman"/>
              </w:rPr>
              <w:t>Thompson, Chad</w:t>
            </w:r>
          </w:p>
        </w:tc>
        <w:tc>
          <w:tcPr>
            <w:tcW w:w="3818" w:type="dxa"/>
          </w:tcPr>
          <w:p w14:paraId="334F880F"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0D2381AB" w14:textId="77777777" w:rsidR="00CD322B" w:rsidRPr="00C85846" w:rsidRDefault="00CD322B"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CD322B" w:rsidRDefault="00CF2145" w:rsidP="00DD5200">
            <w:pPr>
              <w:pStyle w:val="NoSpacing"/>
              <w:rPr>
                <w:rFonts w:ascii="Times New Roman" w:hAnsi="Times New Roman" w:cs="Times New Roman"/>
              </w:rPr>
            </w:pPr>
            <w:r w:rsidRPr="00CD322B">
              <w:rPr>
                <w:rFonts w:ascii="Times New Roman" w:hAnsi="Times New Roman" w:cs="Times New Roman"/>
              </w:rPr>
              <w:t>Troublefield, Jordan</w:t>
            </w:r>
          </w:p>
        </w:tc>
        <w:tc>
          <w:tcPr>
            <w:tcW w:w="3818" w:type="dxa"/>
          </w:tcPr>
          <w:p w14:paraId="738F79B0" w14:textId="77777777" w:rsidR="00CF2145" w:rsidRPr="00C8584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C85846" w:rsidRDefault="00CF2145" w:rsidP="00DD5200">
            <w:pPr>
              <w:pStyle w:val="NoSpacing"/>
              <w:rPr>
                <w:rFonts w:ascii="Times New Roman" w:hAnsi="Times New Roman" w:cs="Times New Roman"/>
                <w:highlight w:val="lightGray"/>
              </w:rPr>
            </w:pPr>
          </w:p>
        </w:tc>
      </w:tr>
      <w:tr w:rsidR="00CD322B" w:rsidRPr="008A0EE2" w14:paraId="1D5D58BA" w14:textId="77777777" w:rsidTr="00853AF5">
        <w:tblPrEx>
          <w:tblLook w:val="0000" w:firstRow="0" w:lastRow="0" w:firstColumn="0" w:lastColumn="0" w:noHBand="0" w:noVBand="0"/>
        </w:tblPrEx>
        <w:trPr>
          <w:trHeight w:val="20"/>
        </w:trPr>
        <w:tc>
          <w:tcPr>
            <w:tcW w:w="2610" w:type="dxa"/>
          </w:tcPr>
          <w:p w14:paraId="7857E6AB" w14:textId="783B41A0"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Woodfin, Dan</w:t>
            </w:r>
          </w:p>
        </w:tc>
        <w:tc>
          <w:tcPr>
            <w:tcW w:w="3818" w:type="dxa"/>
          </w:tcPr>
          <w:p w14:paraId="5F392FD2"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2FEC7550" w14:textId="77777777" w:rsidR="00CD322B" w:rsidRPr="00C85846" w:rsidRDefault="00CD322B"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C85846" w:rsidRDefault="00D61F58" w:rsidP="00DD5200">
            <w:pPr>
              <w:pStyle w:val="NoSpacing"/>
              <w:rPr>
                <w:rFonts w:ascii="Times New Roman" w:hAnsi="Times New Roman" w:cs="Times New Roman"/>
                <w:highlight w:val="lightGray"/>
              </w:rPr>
            </w:pPr>
            <w:r w:rsidRPr="00CD322B">
              <w:rPr>
                <w:rFonts w:ascii="Times New Roman" w:hAnsi="Times New Roman" w:cs="Times New Roman"/>
              </w:rPr>
              <w:t>Zeplin, Rachel</w:t>
            </w:r>
          </w:p>
        </w:tc>
        <w:tc>
          <w:tcPr>
            <w:tcW w:w="3818" w:type="dxa"/>
          </w:tcPr>
          <w:p w14:paraId="0BC8A284" w14:textId="77777777" w:rsidR="00D61F58" w:rsidRPr="00C8584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C85846" w:rsidRDefault="00D61F58" w:rsidP="00DD5200">
            <w:pPr>
              <w:pStyle w:val="NoSpacing"/>
              <w:rPr>
                <w:rFonts w:ascii="Times New Roman" w:hAnsi="Times New Roman" w:cs="Times New Roman"/>
                <w:highlight w:val="lightGray"/>
              </w:rPr>
            </w:pPr>
          </w:p>
        </w:tc>
      </w:tr>
      <w:tr w:rsidR="00CD322B" w:rsidRPr="008A0EE2" w14:paraId="3D5B348A" w14:textId="77777777" w:rsidTr="00853AF5">
        <w:tblPrEx>
          <w:tblLook w:val="0000" w:firstRow="0" w:lastRow="0" w:firstColumn="0" w:lastColumn="0" w:noHBand="0" w:noVBand="0"/>
        </w:tblPrEx>
        <w:trPr>
          <w:trHeight w:val="20"/>
        </w:trPr>
        <w:tc>
          <w:tcPr>
            <w:tcW w:w="2610" w:type="dxa"/>
          </w:tcPr>
          <w:p w14:paraId="0D0FA7C9" w14:textId="226FDC5E" w:rsidR="00CD322B" w:rsidRPr="00C85846" w:rsidRDefault="00CD322B" w:rsidP="00DD5200">
            <w:pPr>
              <w:pStyle w:val="NoSpacing"/>
              <w:rPr>
                <w:rFonts w:ascii="Times New Roman" w:hAnsi="Times New Roman" w:cs="Times New Roman"/>
                <w:highlight w:val="lightGray"/>
              </w:rPr>
            </w:pPr>
            <w:r w:rsidRPr="00CD322B">
              <w:rPr>
                <w:rFonts w:ascii="Times New Roman" w:hAnsi="Times New Roman" w:cs="Times New Roman"/>
              </w:rPr>
              <w:t>Zhang, Yang</w:t>
            </w:r>
          </w:p>
        </w:tc>
        <w:tc>
          <w:tcPr>
            <w:tcW w:w="3818" w:type="dxa"/>
          </w:tcPr>
          <w:p w14:paraId="2CA476AE" w14:textId="77777777" w:rsidR="00CD322B" w:rsidRPr="00C85846" w:rsidRDefault="00CD322B" w:rsidP="00DD5200">
            <w:pPr>
              <w:pStyle w:val="NoSpacing"/>
              <w:rPr>
                <w:rFonts w:ascii="Times New Roman" w:hAnsi="Times New Roman" w:cs="Times New Roman"/>
                <w:highlight w:val="lightGray"/>
              </w:rPr>
            </w:pPr>
          </w:p>
        </w:tc>
        <w:tc>
          <w:tcPr>
            <w:tcW w:w="2469" w:type="dxa"/>
          </w:tcPr>
          <w:p w14:paraId="3C69AE94" w14:textId="77777777" w:rsidR="00CD322B" w:rsidRPr="00C85846" w:rsidRDefault="00CD322B" w:rsidP="00DD5200">
            <w:pPr>
              <w:pStyle w:val="NoSpacing"/>
              <w:rPr>
                <w:rFonts w:ascii="Times New Roman" w:hAnsi="Times New Roman" w:cs="Times New Roman"/>
                <w:highlight w:val="lightGray"/>
              </w:rPr>
            </w:pPr>
          </w:p>
        </w:tc>
      </w:tr>
      <w:bookmarkEnd w:id="4"/>
    </w:tbl>
    <w:p w14:paraId="300E392D" w14:textId="1C054C92" w:rsidR="00B241D3"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02673EF1"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w:t>
      </w:r>
      <w:r w:rsidR="007670D7">
        <w:rPr>
          <w:rFonts w:ascii="Times New Roman" w:hAnsi="Times New Roman" w:cs="Times New Roman"/>
        </w:rPr>
        <w:t xml:space="preserve">uly 15,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04089599" w14:textId="77777777" w:rsidR="009F7789" w:rsidRPr="008A0EE2" w:rsidRDefault="009F7789" w:rsidP="002968F0">
      <w:pPr>
        <w:pStyle w:val="NoSpacing"/>
        <w:jc w:val="both"/>
        <w:rPr>
          <w:rFonts w:ascii="Times New Roman" w:hAnsi="Times New Roman" w:cs="Times New Roman"/>
          <w:highlight w:val="lightGray"/>
        </w:rPr>
      </w:pPr>
    </w:p>
    <w:p w14:paraId="42107F9F" w14:textId="77777777" w:rsidR="005A074A" w:rsidRDefault="005A074A" w:rsidP="00740665">
      <w:pPr>
        <w:pStyle w:val="NoSpacing"/>
        <w:jc w:val="both"/>
        <w:rPr>
          <w:rFonts w:ascii="Times New Roman" w:hAnsi="Times New Roman" w:cs="Times New Roman"/>
          <w:u w:val="single"/>
        </w:rPr>
      </w:pP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lastRenderedPageBreak/>
        <w:t>Approval of Minutes (see Key Documents)</w:t>
      </w:r>
      <w:r w:rsidRPr="00B74935">
        <w:rPr>
          <w:rStyle w:val="FootnoteReference"/>
          <w:rFonts w:ascii="Times New Roman" w:hAnsi="Times New Roman" w:cs="Times New Roman"/>
          <w:u w:val="single"/>
        </w:rPr>
        <w:footnoteReference w:id="1"/>
      </w:r>
    </w:p>
    <w:p w14:paraId="54288C33" w14:textId="1414113F" w:rsidR="00740665" w:rsidRPr="00B74935" w:rsidRDefault="007670D7" w:rsidP="00740665">
      <w:pPr>
        <w:pStyle w:val="NoSpacing"/>
        <w:jc w:val="both"/>
        <w:rPr>
          <w:rFonts w:ascii="Times New Roman" w:hAnsi="Times New Roman" w:cs="Times New Roman"/>
          <w:i/>
        </w:rPr>
      </w:pPr>
      <w:r>
        <w:rPr>
          <w:rFonts w:ascii="Times New Roman" w:hAnsi="Times New Roman" w:cs="Times New Roman"/>
          <w:i/>
        </w:rPr>
        <w:t>June 10</w:t>
      </w:r>
      <w:r w:rsidR="00832691" w:rsidRPr="00B74935">
        <w:rPr>
          <w:rFonts w:ascii="Times New Roman" w:hAnsi="Times New Roman" w:cs="Times New Roman"/>
          <w:i/>
        </w:rPr>
        <w:t>, 2021</w:t>
      </w:r>
    </w:p>
    <w:p w14:paraId="3297519A" w14:textId="22756A38"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7670D7">
        <w:rPr>
          <w:rFonts w:ascii="Times New Roman" w:hAnsi="Times New Roman" w:cs="Times New Roman"/>
        </w:rPr>
        <w:t>June 10</w:t>
      </w:r>
      <w:r w:rsidR="008A0EE2" w:rsidRPr="00EA681A">
        <w:rPr>
          <w:rFonts w:ascii="Times New Roman" w:hAnsi="Times New Roman" w:cs="Times New Roman"/>
        </w:rPr>
        <w:t>, 2021</w:t>
      </w:r>
      <w:r w:rsidRPr="00EA681A">
        <w:rPr>
          <w:rFonts w:ascii="Times New Roman" w:hAnsi="Times New Roman" w:cs="Times New Roman"/>
        </w:rPr>
        <w:t xml:space="preserve"> PRS Meeting Minutes.  Ms. Henson noted this item 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3D97261B" w14:textId="41E70469" w:rsidR="00AC3F48" w:rsidRPr="007807E3" w:rsidRDefault="00AC3F48" w:rsidP="002968F0">
      <w:pPr>
        <w:pStyle w:val="NoSpacing"/>
        <w:jc w:val="both"/>
        <w:rPr>
          <w:rFonts w:ascii="Times New Roman" w:hAnsi="Times New Roman" w:cs="Times New Roman"/>
        </w:rPr>
      </w:pPr>
      <w:r w:rsidRPr="007807E3">
        <w:rPr>
          <w:rFonts w:ascii="Times New Roman" w:hAnsi="Times New Roman" w:cs="Times New Roman"/>
        </w:rPr>
        <w:t xml:space="preserve">Ms. Henson </w:t>
      </w:r>
      <w:r w:rsidR="007807E3" w:rsidRPr="007807E3">
        <w:rPr>
          <w:rFonts w:ascii="Times New Roman" w:hAnsi="Times New Roman" w:cs="Times New Roman"/>
        </w:rPr>
        <w:t xml:space="preserve">reviewed the disposition of items considered at the June 23, 2021 TAC meeting and June 30, 2021 Special TAC meeting.    </w:t>
      </w:r>
    </w:p>
    <w:p w14:paraId="76090594" w14:textId="6C622F35" w:rsidR="000F7A6D" w:rsidRDefault="000F7A6D" w:rsidP="002968F0">
      <w:pPr>
        <w:pStyle w:val="NoSpacing"/>
        <w:jc w:val="both"/>
        <w:rPr>
          <w:rFonts w:ascii="Times New Roman" w:hAnsi="Times New Roman" w:cs="Times New Roman"/>
          <w:highlight w:val="lightGray"/>
        </w:rPr>
      </w:pPr>
    </w:p>
    <w:p w14:paraId="0DB9F2B4" w14:textId="77777777" w:rsidR="007807E3" w:rsidRPr="00C85846" w:rsidRDefault="007807E3" w:rsidP="002968F0">
      <w:pPr>
        <w:pStyle w:val="NoSpacing"/>
        <w:jc w:val="both"/>
        <w:rPr>
          <w:rFonts w:ascii="Times New Roman" w:hAnsi="Times New Roman" w:cs="Times New Roman"/>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181B6E00" w14:textId="24A76DC3" w:rsidR="001F0E24" w:rsidRDefault="0060378E" w:rsidP="009F51CD">
      <w:pPr>
        <w:pStyle w:val="NoSpacing"/>
        <w:jc w:val="both"/>
        <w:rPr>
          <w:rFonts w:ascii="Times New Roman" w:hAnsi="Times New Roman" w:cs="Times New Roman"/>
        </w:rPr>
      </w:pPr>
      <w:r w:rsidRPr="009F51CD">
        <w:rPr>
          <w:rFonts w:ascii="Times New Roman" w:hAnsi="Times New Roman" w:cs="Times New Roman"/>
        </w:rPr>
        <w:t xml:space="preserve">Troy Anderson </w:t>
      </w:r>
      <w:r w:rsidR="00D16019" w:rsidRPr="009F51CD">
        <w:rPr>
          <w:rFonts w:ascii="Times New Roman" w:hAnsi="Times New Roman" w:cs="Times New Roman"/>
        </w:rPr>
        <w:t>pr</w:t>
      </w:r>
      <w:r w:rsidR="00474A6F" w:rsidRPr="009F51CD">
        <w:rPr>
          <w:rFonts w:ascii="Times New Roman" w:hAnsi="Times New Roman" w:cs="Times New Roman"/>
        </w:rPr>
        <w:t xml:space="preserve">ovided a </w:t>
      </w:r>
      <w:r w:rsidR="00D16019" w:rsidRPr="009F51CD">
        <w:rPr>
          <w:rFonts w:ascii="Times New Roman" w:hAnsi="Times New Roman" w:cs="Times New Roman"/>
        </w:rPr>
        <w:t>project update</w:t>
      </w:r>
      <w:r w:rsidR="00FD7F5A" w:rsidRPr="009F51CD">
        <w:rPr>
          <w:rFonts w:ascii="Times New Roman" w:hAnsi="Times New Roman" w:cs="Times New Roman"/>
        </w:rPr>
        <w:t xml:space="preserve"> </w:t>
      </w:r>
      <w:r w:rsidR="00D16019" w:rsidRPr="009F51CD">
        <w:rPr>
          <w:rFonts w:ascii="Times New Roman" w:hAnsi="Times New Roman" w:cs="Times New Roman"/>
        </w:rPr>
        <w:t>and summary of PPL activity</w:t>
      </w:r>
      <w:r w:rsidR="009F51CD" w:rsidRPr="009F51CD">
        <w:rPr>
          <w:rFonts w:ascii="Times New Roman" w:hAnsi="Times New Roman" w:cs="Times New Roman"/>
        </w:rPr>
        <w:t xml:space="preserve"> and </w:t>
      </w:r>
      <w:r w:rsidR="00E02EBB" w:rsidRPr="009F51CD">
        <w:rPr>
          <w:rFonts w:ascii="Times New Roman" w:hAnsi="Times New Roman" w:cs="Times New Roman"/>
        </w:rPr>
        <w:t>rev</w:t>
      </w:r>
      <w:r w:rsidR="00861C8C" w:rsidRPr="009F51CD">
        <w:rPr>
          <w:rFonts w:ascii="Times New Roman" w:hAnsi="Times New Roman" w:cs="Times New Roman"/>
        </w:rPr>
        <w:t xml:space="preserve">iewed </w:t>
      </w:r>
      <w:r w:rsidR="00371BC3" w:rsidRPr="009F51CD">
        <w:rPr>
          <w:rFonts w:ascii="Times New Roman" w:hAnsi="Times New Roman" w:cs="Times New Roman"/>
        </w:rPr>
        <w:t>t</w:t>
      </w:r>
      <w:r w:rsidR="00861C8C" w:rsidRPr="009F51CD">
        <w:rPr>
          <w:rFonts w:ascii="Times New Roman" w:hAnsi="Times New Roman" w:cs="Times New Roman"/>
        </w:rPr>
        <w:t xml:space="preserve">he </w:t>
      </w:r>
      <w:r w:rsidR="00DB1676" w:rsidRPr="009F51CD">
        <w:rPr>
          <w:rFonts w:ascii="Times New Roman" w:hAnsi="Times New Roman" w:cs="Times New Roman"/>
        </w:rPr>
        <w:t xml:space="preserve">2021 </w:t>
      </w:r>
      <w:r w:rsidR="00986A8A" w:rsidRPr="009F51CD">
        <w:rPr>
          <w:rFonts w:ascii="Times New Roman" w:hAnsi="Times New Roman" w:cs="Times New Roman"/>
        </w:rPr>
        <w:t>r</w:t>
      </w:r>
      <w:r w:rsidR="00F658AD" w:rsidRPr="009F51CD">
        <w:rPr>
          <w:rFonts w:ascii="Times New Roman" w:hAnsi="Times New Roman" w:cs="Times New Roman"/>
        </w:rPr>
        <w:t xml:space="preserve">elease </w:t>
      </w:r>
      <w:r w:rsidR="00D044D3" w:rsidRPr="009F51CD">
        <w:rPr>
          <w:rFonts w:ascii="Times New Roman" w:hAnsi="Times New Roman" w:cs="Times New Roman"/>
        </w:rPr>
        <w:t>targets</w:t>
      </w:r>
      <w:r w:rsidR="009F51CD" w:rsidRPr="009F51CD">
        <w:rPr>
          <w:rFonts w:ascii="Times New Roman" w:hAnsi="Times New Roman" w:cs="Times New Roman"/>
        </w:rPr>
        <w:t xml:space="preserve">.  Mr. Anderson </w:t>
      </w:r>
      <w:r w:rsidR="00414A19" w:rsidRPr="009F51CD">
        <w:rPr>
          <w:rFonts w:ascii="Times New Roman" w:hAnsi="Times New Roman" w:cs="Times New Roman"/>
        </w:rPr>
        <w:t xml:space="preserve">stated that </w:t>
      </w:r>
      <w:r w:rsidR="007D38A2" w:rsidRPr="009F51CD">
        <w:rPr>
          <w:rFonts w:ascii="Times New Roman" w:hAnsi="Times New Roman" w:cs="Times New Roman"/>
        </w:rPr>
        <w:t xml:space="preserve">the </w:t>
      </w:r>
      <w:r w:rsidR="00DF2A46" w:rsidRPr="009F51CD">
        <w:rPr>
          <w:rFonts w:ascii="Times New Roman" w:hAnsi="Times New Roman" w:cs="Times New Roman"/>
        </w:rPr>
        <w:t>Battery Energy Storage (BES)</w:t>
      </w:r>
      <w:r w:rsidR="00DB1676" w:rsidRPr="009F51CD">
        <w:rPr>
          <w:rFonts w:ascii="Times New Roman" w:hAnsi="Times New Roman" w:cs="Times New Roman"/>
        </w:rPr>
        <w:t xml:space="preserve"> </w:t>
      </w:r>
      <w:r w:rsidR="007D38A2" w:rsidRPr="009F51CD">
        <w:rPr>
          <w:rFonts w:ascii="Times New Roman" w:hAnsi="Times New Roman" w:cs="Times New Roman"/>
        </w:rPr>
        <w:t xml:space="preserve">Combo Model implementation strategies target go-live date </w:t>
      </w:r>
      <w:r w:rsidR="00134A8A">
        <w:rPr>
          <w:rFonts w:ascii="Times New Roman" w:hAnsi="Times New Roman" w:cs="Times New Roman"/>
        </w:rPr>
        <w:t xml:space="preserve">is </w:t>
      </w:r>
      <w:r w:rsidR="007D38A2" w:rsidRPr="009F51CD">
        <w:rPr>
          <w:rFonts w:ascii="Times New Roman" w:hAnsi="Times New Roman" w:cs="Times New Roman"/>
        </w:rPr>
        <w:t>still in development</w:t>
      </w:r>
      <w:r w:rsidR="00AB27BD">
        <w:rPr>
          <w:rFonts w:ascii="Times New Roman" w:hAnsi="Times New Roman" w:cs="Times New Roman"/>
        </w:rPr>
        <w:t xml:space="preserve">, </w:t>
      </w:r>
      <w:r w:rsidR="00AB27BD" w:rsidRPr="00AB27BD">
        <w:rPr>
          <w:rFonts w:ascii="Times New Roman" w:hAnsi="Times New Roman" w:cs="Times New Roman"/>
        </w:rPr>
        <w:t>Distributed Generation Resource (DGR)/Distribution Energy Storage Resources (DESRs) implementation strategies target go-live date is 2022-R1 (February 2022), and Fast-Frequency Response (FFR) Advancement gated to execution on June 22, 2021 and the planned go-live is December 2021.</w:t>
      </w:r>
      <w:r w:rsidR="001F0E24">
        <w:rPr>
          <w:rFonts w:ascii="Times New Roman" w:hAnsi="Times New Roman" w:cs="Times New Roman"/>
        </w:rPr>
        <w:t xml:space="preserve">  </w:t>
      </w:r>
      <w:r w:rsidR="00AB27BD">
        <w:rPr>
          <w:rFonts w:ascii="Times New Roman" w:hAnsi="Times New Roman" w:cs="Times New Roman"/>
        </w:rPr>
        <w:t xml:space="preserve">Bill Blevins summarized vendor issues and resource constraints impacting the </w:t>
      </w:r>
      <w:r w:rsidR="001F0E24">
        <w:rPr>
          <w:rFonts w:ascii="Times New Roman" w:hAnsi="Times New Roman" w:cs="Times New Roman"/>
        </w:rPr>
        <w:t xml:space="preserve">DGR </w:t>
      </w:r>
      <w:r w:rsidR="00AB27BD">
        <w:rPr>
          <w:rFonts w:ascii="Times New Roman" w:hAnsi="Times New Roman" w:cs="Times New Roman"/>
        </w:rPr>
        <w:t>project</w:t>
      </w:r>
      <w:r w:rsidR="001F0E24">
        <w:rPr>
          <w:rFonts w:ascii="Times New Roman" w:hAnsi="Times New Roman" w:cs="Times New Roman"/>
        </w:rPr>
        <w:t xml:space="preserve"> implementation timeline</w:t>
      </w:r>
      <w:r w:rsidR="00AB27BD">
        <w:rPr>
          <w:rFonts w:ascii="Times New Roman" w:hAnsi="Times New Roman" w:cs="Times New Roman"/>
        </w:rPr>
        <w:t xml:space="preserve">, noted that ERCOT is reviewing </w:t>
      </w:r>
      <w:r w:rsidR="001F0E24">
        <w:rPr>
          <w:rFonts w:ascii="Times New Roman" w:hAnsi="Times New Roman" w:cs="Times New Roman"/>
        </w:rPr>
        <w:t xml:space="preserve">the issues, </w:t>
      </w:r>
      <w:r w:rsidR="00AB27BD">
        <w:rPr>
          <w:rFonts w:ascii="Times New Roman" w:hAnsi="Times New Roman" w:cs="Times New Roman"/>
        </w:rPr>
        <w:t>and stated that ERCOT anticipates ho</w:t>
      </w:r>
      <w:r w:rsidR="001F0E24">
        <w:rPr>
          <w:rFonts w:ascii="Times New Roman" w:hAnsi="Times New Roman" w:cs="Times New Roman"/>
        </w:rPr>
        <w:t xml:space="preserve">sting </w:t>
      </w:r>
      <w:r w:rsidR="00F92FC4">
        <w:rPr>
          <w:rFonts w:ascii="Times New Roman" w:hAnsi="Times New Roman" w:cs="Times New Roman"/>
        </w:rPr>
        <w:t xml:space="preserve">a </w:t>
      </w:r>
      <w:r w:rsidR="00134A8A">
        <w:rPr>
          <w:rFonts w:ascii="Times New Roman" w:hAnsi="Times New Roman" w:cs="Times New Roman"/>
        </w:rPr>
        <w:t>DGR</w:t>
      </w:r>
      <w:r w:rsidR="001F0E24">
        <w:rPr>
          <w:rFonts w:ascii="Times New Roman" w:hAnsi="Times New Roman" w:cs="Times New Roman"/>
        </w:rPr>
        <w:t xml:space="preserve"> Workshop </w:t>
      </w:r>
      <w:r w:rsidR="00134A8A">
        <w:rPr>
          <w:rFonts w:ascii="Times New Roman" w:hAnsi="Times New Roman" w:cs="Times New Roman"/>
        </w:rPr>
        <w:t xml:space="preserve">XII </w:t>
      </w:r>
      <w:r w:rsidR="001F0E24">
        <w:rPr>
          <w:rFonts w:ascii="Times New Roman" w:hAnsi="Times New Roman" w:cs="Times New Roman"/>
        </w:rPr>
        <w:t xml:space="preserve">in September 2021.  </w:t>
      </w:r>
    </w:p>
    <w:p w14:paraId="14211B8F" w14:textId="77777777" w:rsidR="001F0E24" w:rsidRDefault="001F0E24"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4B386C00" w14:textId="212CE55F" w:rsidR="00DA4F71" w:rsidRDefault="004B343F" w:rsidP="002968F0">
      <w:pPr>
        <w:pStyle w:val="NoSpacing"/>
        <w:jc w:val="both"/>
        <w:rPr>
          <w:rFonts w:ascii="Times New Roman" w:hAnsi="Times New Roman" w:cs="Times New Roman"/>
          <w:i/>
          <w:highlight w:val="lightGray"/>
        </w:rPr>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DA4F71" w:rsidRPr="00023F5B">
        <w:t xml:space="preserve"> </w:t>
      </w:r>
      <w:r w:rsidR="00DA4F71" w:rsidRPr="00023F5B">
        <w:rPr>
          <w:rFonts w:ascii="Times New Roman" w:hAnsi="Times New Roman" w:cs="Times New Roman"/>
          <w:i/>
        </w:rPr>
        <w:t>1083, Modification</w:t>
      </w:r>
      <w:r w:rsidR="00DA4F71" w:rsidRPr="00DA4F71">
        <w:rPr>
          <w:rFonts w:ascii="Times New Roman" w:hAnsi="Times New Roman" w:cs="Times New Roman"/>
          <w:i/>
        </w:rPr>
        <w:t xml:space="preserve"> of Uplift Allocation Rules to Address Role of Central Counter-Party Clearinghouses</w:t>
      </w:r>
      <w:r w:rsidR="007A6BC6" w:rsidRPr="00C85846">
        <w:rPr>
          <w:rFonts w:ascii="Times New Roman" w:hAnsi="Times New Roman" w:cs="Times New Roman"/>
          <w:i/>
          <w:highlight w:val="lightGray"/>
        </w:rPr>
        <w:t xml:space="preserve"> </w:t>
      </w:r>
    </w:p>
    <w:p w14:paraId="3C9D66EE" w14:textId="478FEFEA" w:rsidR="00B04854" w:rsidRDefault="00B04854" w:rsidP="002968F0">
      <w:pPr>
        <w:pStyle w:val="NoSpacing"/>
        <w:jc w:val="both"/>
        <w:rPr>
          <w:rFonts w:ascii="Times New Roman" w:hAnsi="Times New Roman" w:cs="Times New Roman"/>
          <w:iCs/>
        </w:rPr>
      </w:pPr>
      <w:bookmarkStart w:id="5" w:name="_Hlk79164147"/>
      <w:r w:rsidRPr="00023F5B">
        <w:rPr>
          <w:rFonts w:ascii="Times New Roman" w:hAnsi="Times New Roman" w:cs="Times New Roman"/>
        </w:rPr>
        <w:t xml:space="preserve">Jim Barkley </w:t>
      </w:r>
      <w:r w:rsidRPr="00023F5B">
        <w:rPr>
          <w:rFonts w:ascii="Times New Roman" w:hAnsi="Times New Roman" w:cs="Times New Roman"/>
          <w:iCs/>
        </w:rPr>
        <w:t>summarized the request for Urgent status for NPRR1083.  Market Participants expressed support to consider NPRR1083 for Urgent status.  Mr. Barkley summarized NPRR1083</w:t>
      </w:r>
      <w:r w:rsidR="00023F5B" w:rsidRPr="00023F5B">
        <w:rPr>
          <w:rFonts w:ascii="Times New Roman" w:hAnsi="Times New Roman" w:cs="Times New Roman"/>
          <w:iCs/>
        </w:rPr>
        <w:t xml:space="preserve"> and the </w:t>
      </w:r>
      <w:r w:rsidRPr="00023F5B">
        <w:rPr>
          <w:rFonts w:ascii="Times New Roman" w:hAnsi="Times New Roman" w:cs="Times New Roman"/>
          <w:iCs/>
        </w:rPr>
        <w:t>7/14/21 I</w:t>
      </w:r>
      <w:r w:rsidR="00023F5B" w:rsidRPr="00023F5B">
        <w:rPr>
          <w:rFonts w:ascii="Times New Roman" w:hAnsi="Times New Roman" w:cs="Times New Roman"/>
          <w:iCs/>
        </w:rPr>
        <w:t>CE NGX comments.</w:t>
      </w:r>
      <w:r w:rsidR="00023F5B">
        <w:rPr>
          <w:rFonts w:ascii="Times New Roman" w:hAnsi="Times New Roman" w:cs="Times New Roman"/>
          <w:iCs/>
        </w:rPr>
        <w:t xml:space="preserve">  </w:t>
      </w:r>
    </w:p>
    <w:p w14:paraId="77F3BA06" w14:textId="5C346619" w:rsidR="00023F5B" w:rsidRDefault="00023F5B" w:rsidP="002968F0">
      <w:pPr>
        <w:pStyle w:val="NoSpacing"/>
        <w:jc w:val="both"/>
        <w:rPr>
          <w:rFonts w:ascii="Times New Roman" w:hAnsi="Times New Roman" w:cs="Times New Roman"/>
          <w:iCs/>
        </w:rPr>
      </w:pPr>
    </w:p>
    <w:p w14:paraId="613DB8E7" w14:textId="7C8B982F" w:rsidR="00023F5B" w:rsidRPr="00023F5B" w:rsidRDefault="00023F5B" w:rsidP="002968F0">
      <w:pPr>
        <w:pStyle w:val="NoSpacing"/>
        <w:jc w:val="both"/>
        <w:rPr>
          <w:rFonts w:ascii="Times New Roman" w:hAnsi="Times New Roman" w:cs="Times New Roman"/>
          <w:b/>
          <w:bCs/>
          <w:iCs/>
        </w:rPr>
      </w:pPr>
      <w:r w:rsidRPr="00023F5B">
        <w:rPr>
          <w:rFonts w:ascii="Times New Roman" w:hAnsi="Times New Roman" w:cs="Times New Roman"/>
          <w:b/>
          <w:bCs/>
          <w:iCs/>
        </w:rPr>
        <w:t xml:space="preserve">Clayton Greer moved to grant NPRR1083 Urgent status; to recommend approval of NPRR1083 as amended by the 7/14/21 ICE NGX comments; and to forward to TAC NPRR1083.  Bob Wittmeyer seconded the motion.  </w:t>
      </w:r>
    </w:p>
    <w:bookmarkEnd w:id="5"/>
    <w:p w14:paraId="13591AFC" w14:textId="3DB21025" w:rsidR="00B04854" w:rsidRDefault="00B04854" w:rsidP="002968F0">
      <w:pPr>
        <w:pStyle w:val="NoSpacing"/>
        <w:jc w:val="both"/>
        <w:rPr>
          <w:rFonts w:ascii="Times New Roman" w:hAnsi="Times New Roman" w:cs="Times New Roman"/>
          <w:iCs/>
        </w:rPr>
      </w:pPr>
    </w:p>
    <w:p w14:paraId="7322405E" w14:textId="054D200F" w:rsidR="00023F5B" w:rsidRPr="00023F5B" w:rsidRDefault="00023F5B" w:rsidP="002968F0">
      <w:pPr>
        <w:pStyle w:val="NoSpacing"/>
        <w:jc w:val="both"/>
        <w:rPr>
          <w:rFonts w:ascii="Times New Roman" w:hAnsi="Times New Roman" w:cs="Times New Roman"/>
          <w:iCs/>
        </w:rPr>
      </w:pPr>
      <w:r w:rsidRPr="00023F5B">
        <w:rPr>
          <w:rFonts w:ascii="Times New Roman" w:hAnsi="Times New Roman" w:cs="Times New Roman"/>
          <w:b/>
          <w:bCs/>
          <w:iCs/>
        </w:rPr>
        <w:t xml:space="preserve">Diana Coleman moved to table NPRR1083.  Ian Haley seconded the motion.  </w:t>
      </w:r>
      <w:r w:rsidRPr="00023F5B">
        <w:rPr>
          <w:rFonts w:ascii="Times New Roman" w:hAnsi="Times New Roman" w:cs="Times New Roman"/>
          <w:iCs/>
        </w:rPr>
        <w:t>Market Participants acknowledged the need to align the Protocols with recent legislative actions</w:t>
      </w:r>
      <w:r>
        <w:rPr>
          <w:rFonts w:ascii="Times New Roman" w:hAnsi="Times New Roman" w:cs="Times New Roman"/>
          <w:iCs/>
        </w:rPr>
        <w:t xml:space="preserve"> and discussed the Revision Request timeline.  Ms. Coleman withdrew her motion.  </w:t>
      </w:r>
    </w:p>
    <w:p w14:paraId="5D506D84" w14:textId="29E150F0" w:rsidR="00B04854" w:rsidRDefault="00B04854" w:rsidP="002968F0">
      <w:pPr>
        <w:pStyle w:val="NoSpacing"/>
        <w:jc w:val="both"/>
        <w:rPr>
          <w:rFonts w:ascii="Times New Roman" w:hAnsi="Times New Roman" w:cs="Times New Roman"/>
          <w:iCs/>
        </w:rPr>
      </w:pPr>
    </w:p>
    <w:p w14:paraId="1F9A76D6" w14:textId="407BEE6D" w:rsidR="0011176F" w:rsidRPr="0011176F" w:rsidRDefault="0011176F" w:rsidP="0011176F">
      <w:pPr>
        <w:spacing w:after="0" w:line="240" w:lineRule="auto"/>
        <w:jc w:val="both"/>
        <w:rPr>
          <w:rFonts w:ascii="Times New Roman" w:hAnsi="Times New Roman" w:cs="Times New Roman"/>
          <w:i/>
        </w:rPr>
      </w:pPr>
      <w:r w:rsidRPr="0011176F">
        <w:rPr>
          <w:rFonts w:ascii="Times New Roman" w:hAnsi="Times New Roman" w:cs="Times New Roman"/>
          <w:b/>
        </w:rPr>
        <w:t xml:space="preserve">The original motion carried via roll call ballot with seven abstentions from the Consumer (2) (Nucor, Occidental Chemical), Independent Generator (3) (Luminant, Enel Green Power, EDP Renewables), Independent Power Marketer (IPM) (Enerwise Global), and Municipal (CPS Energy) Market Segments.  </w:t>
      </w:r>
      <w:r w:rsidRPr="0011176F">
        <w:rPr>
          <w:rFonts w:ascii="Times New Roman" w:hAnsi="Times New Roman" w:cs="Times New Roman"/>
          <w:i/>
        </w:rPr>
        <w:t xml:space="preserve">(Please see ballot posted with Key Documents.) </w:t>
      </w:r>
    </w:p>
    <w:p w14:paraId="43EABE7C" w14:textId="77777777" w:rsidR="0011176F" w:rsidRDefault="0011176F" w:rsidP="002968F0">
      <w:pPr>
        <w:pStyle w:val="NoSpacing"/>
        <w:jc w:val="both"/>
        <w:rPr>
          <w:rFonts w:ascii="Times New Roman" w:hAnsi="Times New Roman" w:cs="Times New Roman"/>
          <w:iCs/>
        </w:rPr>
      </w:pPr>
    </w:p>
    <w:p w14:paraId="41ABDA00" w14:textId="5C6D0472" w:rsidR="00DA4F71" w:rsidRDefault="00DA4F71" w:rsidP="002968F0">
      <w:pPr>
        <w:pStyle w:val="NoSpacing"/>
        <w:jc w:val="both"/>
        <w:rPr>
          <w:rFonts w:ascii="Times New Roman" w:hAnsi="Times New Roman" w:cs="Times New Roman"/>
          <w:i/>
        </w:rPr>
      </w:pPr>
      <w:r w:rsidRPr="00DA4F71">
        <w:rPr>
          <w:rFonts w:ascii="Times New Roman" w:hAnsi="Times New Roman" w:cs="Times New Roman"/>
          <w:i/>
        </w:rPr>
        <w:t>System Change Request (SCR) 815, MarkeTrak Administrative Enhancements</w:t>
      </w:r>
    </w:p>
    <w:p w14:paraId="61FFF91F" w14:textId="3CCCEF36" w:rsidR="008262F9" w:rsidRPr="00EA681A" w:rsidRDefault="00791425" w:rsidP="008262F9">
      <w:pPr>
        <w:pStyle w:val="NoSpacing"/>
        <w:jc w:val="both"/>
        <w:rPr>
          <w:rFonts w:ascii="Times New Roman" w:hAnsi="Times New Roman" w:cs="Times New Roman"/>
        </w:rPr>
      </w:pPr>
      <w:r>
        <w:rPr>
          <w:rFonts w:ascii="Times New Roman" w:hAnsi="Times New Roman" w:cs="Times New Roman"/>
          <w:iCs/>
        </w:rPr>
        <w:t xml:space="preserve">Sheri Wiegand summarized the request for Urgent status for SCR815.  </w:t>
      </w:r>
      <w:r w:rsidRPr="00791425">
        <w:rPr>
          <w:rFonts w:ascii="Times New Roman" w:hAnsi="Times New Roman" w:cs="Times New Roman"/>
          <w:iCs/>
        </w:rPr>
        <w:t xml:space="preserve">Market Participants expressed support to consider </w:t>
      </w:r>
      <w:r>
        <w:rPr>
          <w:rFonts w:ascii="Times New Roman" w:hAnsi="Times New Roman" w:cs="Times New Roman"/>
          <w:iCs/>
        </w:rPr>
        <w:t xml:space="preserve">SCR815 </w:t>
      </w:r>
      <w:r w:rsidRPr="00791425">
        <w:rPr>
          <w:rFonts w:ascii="Times New Roman" w:hAnsi="Times New Roman" w:cs="Times New Roman"/>
          <w:iCs/>
        </w:rPr>
        <w:t xml:space="preserve">for Urgent status.  </w:t>
      </w:r>
      <w:r w:rsidR="008262F9">
        <w:rPr>
          <w:rFonts w:ascii="Times New Roman" w:hAnsi="Times New Roman" w:cs="Times New Roman"/>
          <w:iCs/>
        </w:rPr>
        <w:t xml:space="preserve">Ms. Wiegand </w:t>
      </w:r>
      <w:r w:rsidR="00134A8A">
        <w:rPr>
          <w:rFonts w:ascii="Times New Roman" w:hAnsi="Times New Roman" w:cs="Times New Roman"/>
          <w:iCs/>
        </w:rPr>
        <w:t xml:space="preserve">provided an overview of </w:t>
      </w:r>
      <w:r w:rsidR="008262F9">
        <w:rPr>
          <w:rFonts w:ascii="Times New Roman" w:hAnsi="Times New Roman" w:cs="Times New Roman"/>
          <w:iCs/>
        </w:rPr>
        <w:t xml:space="preserve">SCR815.  Mark Ruane reviewed the 7/8/21 ERCOT comments.  </w:t>
      </w:r>
      <w:r w:rsidR="008262F9" w:rsidRPr="00EA681A">
        <w:rPr>
          <w:rFonts w:ascii="Times New Roman" w:hAnsi="Times New Roman" w:cs="Times New Roman"/>
        </w:rPr>
        <w:t xml:space="preserve">Ms. Henson noted this item could be considered for inclusion in the </w:t>
      </w:r>
      <w:hyperlink w:anchor="Combined_Ballot" w:history="1">
        <w:r w:rsidR="008262F9" w:rsidRPr="00EA681A">
          <w:rPr>
            <w:rStyle w:val="Hyperlink"/>
            <w:rFonts w:ascii="Times New Roman" w:hAnsi="Times New Roman" w:cs="Times New Roman"/>
          </w:rPr>
          <w:t>Combined Ballot</w:t>
        </w:r>
      </w:hyperlink>
      <w:r w:rsidR="008262F9" w:rsidRPr="00EA681A">
        <w:rPr>
          <w:rFonts w:ascii="Times New Roman" w:hAnsi="Times New Roman" w:cs="Times New Roman"/>
        </w:rPr>
        <w:t xml:space="preserve">.  </w:t>
      </w:r>
    </w:p>
    <w:p w14:paraId="0BCC48C6" w14:textId="72AB49A4" w:rsidR="00DA4F71" w:rsidRDefault="00DA4F71" w:rsidP="002968F0">
      <w:pPr>
        <w:pStyle w:val="NoSpacing"/>
        <w:jc w:val="both"/>
        <w:rPr>
          <w:rFonts w:ascii="Times New Roman" w:hAnsi="Times New Roman" w:cs="Times New Roman"/>
          <w:i/>
        </w:rPr>
      </w:pPr>
      <w:r w:rsidRPr="006520E8">
        <w:rPr>
          <w:rFonts w:ascii="Times New Roman" w:hAnsi="Times New Roman" w:cs="Times New Roman"/>
          <w:i/>
        </w:rPr>
        <w:lastRenderedPageBreak/>
        <w:t>NPRR1086, Recovery, Charges</w:t>
      </w:r>
      <w:r w:rsidRPr="00DA4F71">
        <w:rPr>
          <w:rFonts w:ascii="Times New Roman" w:hAnsi="Times New Roman" w:cs="Times New Roman"/>
          <w:i/>
        </w:rPr>
        <w:t>, and Settlement for Operating Losses During an LCAP Effective Period</w:t>
      </w:r>
    </w:p>
    <w:p w14:paraId="583BF467" w14:textId="07D4A71B" w:rsidR="006520E8" w:rsidRPr="006520E8" w:rsidRDefault="006520E8" w:rsidP="002968F0">
      <w:pPr>
        <w:pStyle w:val="NoSpacing"/>
        <w:jc w:val="both"/>
        <w:rPr>
          <w:rFonts w:ascii="Times New Roman" w:hAnsi="Times New Roman" w:cs="Times New Roman"/>
          <w:iCs/>
        </w:rPr>
      </w:pPr>
      <w:r w:rsidRPr="006520E8">
        <w:rPr>
          <w:rFonts w:ascii="Times New Roman" w:hAnsi="Times New Roman" w:cs="Times New Roman"/>
          <w:iCs/>
        </w:rPr>
        <w:t xml:space="preserve">Ms. Henson noted that due to the filing date of NPRR1086 a successful motion to waive notice would be required for PRS to take action on it. </w:t>
      </w:r>
    </w:p>
    <w:p w14:paraId="041B778D" w14:textId="42E64922" w:rsidR="006520E8" w:rsidRDefault="006520E8" w:rsidP="002968F0">
      <w:pPr>
        <w:pStyle w:val="NoSpacing"/>
        <w:jc w:val="both"/>
        <w:rPr>
          <w:rFonts w:ascii="Times New Roman" w:hAnsi="Times New Roman" w:cs="Times New Roman"/>
          <w:iCs/>
          <w:highlight w:val="lightGray"/>
        </w:rPr>
      </w:pPr>
    </w:p>
    <w:p w14:paraId="179072C6" w14:textId="4824D1BF" w:rsidR="006520E8" w:rsidRDefault="00DE191B" w:rsidP="002968F0">
      <w:pPr>
        <w:pStyle w:val="NoSpacing"/>
        <w:jc w:val="both"/>
        <w:rPr>
          <w:rFonts w:ascii="Times New Roman" w:hAnsi="Times New Roman" w:cs="Times New Roman"/>
          <w:b/>
          <w:bCs/>
          <w:iCs/>
        </w:rPr>
      </w:pPr>
      <w:r w:rsidRPr="00DE191B">
        <w:rPr>
          <w:rFonts w:ascii="Times New Roman" w:hAnsi="Times New Roman" w:cs="Times New Roman"/>
          <w:b/>
          <w:bCs/>
          <w:iCs/>
        </w:rPr>
        <w:t>Mr. Greer moved to waive notice to consider NPRR108</w:t>
      </w:r>
      <w:r w:rsidR="00B03F10">
        <w:rPr>
          <w:rFonts w:ascii="Times New Roman" w:hAnsi="Times New Roman" w:cs="Times New Roman"/>
          <w:b/>
          <w:bCs/>
          <w:iCs/>
        </w:rPr>
        <w:t>6</w:t>
      </w:r>
      <w:r w:rsidRPr="00DE191B">
        <w:rPr>
          <w:rFonts w:ascii="Times New Roman" w:hAnsi="Times New Roman" w:cs="Times New Roman"/>
          <w:b/>
          <w:bCs/>
          <w:iCs/>
        </w:rPr>
        <w:t xml:space="preserve">.  Mr. Wittmeyer seconded the motion.  The motion carried via roll call ballot with one abstention from the </w:t>
      </w:r>
      <w:r>
        <w:rPr>
          <w:rFonts w:ascii="Times New Roman" w:hAnsi="Times New Roman" w:cs="Times New Roman"/>
          <w:b/>
          <w:bCs/>
          <w:iCs/>
        </w:rPr>
        <w:t xml:space="preserve">IPM (Tenaska) Market Segment.  </w:t>
      </w:r>
      <w:r w:rsidRPr="0011176F">
        <w:rPr>
          <w:rFonts w:ascii="Times New Roman" w:hAnsi="Times New Roman" w:cs="Times New Roman"/>
          <w:i/>
        </w:rPr>
        <w:t>(Please see ballot posted with Key Documents.)</w:t>
      </w:r>
    </w:p>
    <w:p w14:paraId="6015C717" w14:textId="3E83977F" w:rsidR="00DE191B" w:rsidRDefault="00DE191B" w:rsidP="002968F0">
      <w:pPr>
        <w:pStyle w:val="NoSpacing"/>
        <w:jc w:val="both"/>
        <w:rPr>
          <w:rFonts w:ascii="Times New Roman" w:hAnsi="Times New Roman" w:cs="Times New Roman"/>
          <w:b/>
          <w:bCs/>
          <w:iCs/>
        </w:rPr>
      </w:pPr>
    </w:p>
    <w:p w14:paraId="595441BD" w14:textId="7800941F" w:rsidR="00B77ED6" w:rsidRDefault="00B03F10" w:rsidP="00B03F10">
      <w:pPr>
        <w:pStyle w:val="NoSpacing"/>
        <w:jc w:val="both"/>
        <w:rPr>
          <w:rFonts w:ascii="Times New Roman" w:hAnsi="Times New Roman" w:cs="Times New Roman"/>
          <w:iCs/>
        </w:rPr>
      </w:pPr>
      <w:r>
        <w:rPr>
          <w:rFonts w:ascii="Times New Roman" w:hAnsi="Times New Roman" w:cs="Times New Roman"/>
        </w:rPr>
        <w:t xml:space="preserve">Dave Maggio </w:t>
      </w:r>
      <w:r w:rsidRPr="00023F5B">
        <w:rPr>
          <w:rFonts w:ascii="Times New Roman" w:hAnsi="Times New Roman" w:cs="Times New Roman"/>
          <w:iCs/>
        </w:rPr>
        <w:t>summarized the request for Urgent status for NPRR108</w:t>
      </w:r>
      <w:r>
        <w:rPr>
          <w:rFonts w:ascii="Times New Roman" w:hAnsi="Times New Roman" w:cs="Times New Roman"/>
          <w:iCs/>
        </w:rPr>
        <w:t>6</w:t>
      </w:r>
      <w:r w:rsidRPr="00023F5B">
        <w:rPr>
          <w:rFonts w:ascii="Times New Roman" w:hAnsi="Times New Roman" w:cs="Times New Roman"/>
          <w:iCs/>
        </w:rPr>
        <w:t xml:space="preserve">.  </w:t>
      </w:r>
      <w:r w:rsidR="00191E72">
        <w:rPr>
          <w:rFonts w:ascii="Times New Roman" w:hAnsi="Times New Roman" w:cs="Times New Roman"/>
          <w:iCs/>
        </w:rPr>
        <w:t xml:space="preserve">Rebecca Zerwas </w:t>
      </w:r>
      <w:r w:rsidR="008B18EB">
        <w:rPr>
          <w:rFonts w:ascii="Times New Roman" w:hAnsi="Times New Roman" w:cs="Times New Roman"/>
          <w:iCs/>
        </w:rPr>
        <w:t xml:space="preserve">noted </w:t>
      </w:r>
      <w:r w:rsidR="00191E72">
        <w:rPr>
          <w:rFonts w:ascii="Times New Roman" w:hAnsi="Times New Roman" w:cs="Times New Roman"/>
          <w:iCs/>
        </w:rPr>
        <w:t xml:space="preserve">the 7/15/21 PUCT </w:t>
      </w:r>
      <w:r w:rsidR="00B23F33">
        <w:rPr>
          <w:rFonts w:ascii="Times New Roman" w:hAnsi="Times New Roman" w:cs="Times New Roman"/>
          <w:iCs/>
        </w:rPr>
        <w:t xml:space="preserve">Staff </w:t>
      </w:r>
      <w:r w:rsidR="00191E72">
        <w:rPr>
          <w:rFonts w:ascii="Times New Roman" w:hAnsi="Times New Roman" w:cs="Times New Roman"/>
          <w:iCs/>
        </w:rPr>
        <w:t xml:space="preserve">comments to NPRR1086 and stated </w:t>
      </w:r>
      <w:r w:rsidR="008B18EB">
        <w:rPr>
          <w:rFonts w:ascii="Times New Roman" w:hAnsi="Times New Roman" w:cs="Times New Roman"/>
          <w:iCs/>
        </w:rPr>
        <w:t>that the</w:t>
      </w:r>
      <w:r w:rsidR="008B18EB" w:rsidRPr="00191E72">
        <w:rPr>
          <w:rFonts w:ascii="Times New Roman" w:hAnsi="Times New Roman" w:cs="Times New Roman"/>
          <w:iCs/>
        </w:rPr>
        <w:t xml:space="preserve"> </w:t>
      </w:r>
      <w:r w:rsidR="008B18EB" w:rsidRPr="008B18EB">
        <w:rPr>
          <w:rFonts w:ascii="Times New Roman" w:hAnsi="Times New Roman" w:cs="Times New Roman"/>
          <w:iCs/>
        </w:rPr>
        <w:t>Public Utility Commission of Texas (PUCT)</w:t>
      </w:r>
      <w:r w:rsidR="00B23F33">
        <w:rPr>
          <w:rFonts w:ascii="Times New Roman" w:hAnsi="Times New Roman" w:cs="Times New Roman"/>
          <w:iCs/>
        </w:rPr>
        <w:t xml:space="preserve"> Staff</w:t>
      </w:r>
      <w:r w:rsidR="008B18EB" w:rsidRPr="008B18EB">
        <w:rPr>
          <w:rFonts w:ascii="Times New Roman" w:hAnsi="Times New Roman" w:cs="Times New Roman"/>
          <w:iCs/>
        </w:rPr>
        <w:t xml:space="preserve"> supported </w:t>
      </w:r>
      <w:r w:rsidR="00191E72">
        <w:rPr>
          <w:rFonts w:ascii="Times New Roman" w:hAnsi="Times New Roman" w:cs="Times New Roman"/>
          <w:iCs/>
        </w:rPr>
        <w:t>consideration of NPRR1086 at the August 10, 2021 ERCOT Board of Directors meeting.  Market Participants reviewed the Revision Request timeline and expressed support for Urgent status</w:t>
      </w:r>
      <w:r w:rsidR="00C03D4F">
        <w:rPr>
          <w:rFonts w:ascii="Times New Roman" w:hAnsi="Times New Roman" w:cs="Times New Roman"/>
          <w:iCs/>
        </w:rPr>
        <w:t xml:space="preserve">.  Mr. Maggio summarized NPRR1086 and the 7/15/21 ERCOT comments.  Market Participants </w:t>
      </w:r>
      <w:r w:rsidR="00C03D4F" w:rsidRPr="00C03D4F">
        <w:rPr>
          <w:rFonts w:ascii="Times New Roman" w:hAnsi="Times New Roman" w:cs="Times New Roman"/>
          <w:iCs/>
        </w:rPr>
        <w:t>debated the meaning of “marginal” cost as it applies to the Low System-Wide Offer Cap (LCAP)</w:t>
      </w:r>
      <w:r w:rsidR="00C03D4F">
        <w:rPr>
          <w:rFonts w:ascii="Times New Roman" w:hAnsi="Times New Roman" w:cs="Times New Roman"/>
          <w:iCs/>
        </w:rPr>
        <w:t xml:space="preserve"> </w:t>
      </w:r>
      <w:r w:rsidR="00C03D4F" w:rsidRPr="00C03D4F">
        <w:rPr>
          <w:rFonts w:ascii="Times New Roman" w:hAnsi="Times New Roman" w:cs="Times New Roman"/>
          <w:iCs/>
        </w:rPr>
        <w:t>Effective Period</w:t>
      </w:r>
      <w:r w:rsidR="00181B8E">
        <w:rPr>
          <w:rFonts w:ascii="Times New Roman" w:hAnsi="Times New Roman" w:cs="Times New Roman"/>
          <w:iCs/>
        </w:rPr>
        <w:t xml:space="preserve"> and </w:t>
      </w:r>
      <w:r w:rsidR="00C03D4F" w:rsidRPr="00C03D4F">
        <w:rPr>
          <w:rFonts w:ascii="Times New Roman" w:hAnsi="Times New Roman" w:cs="Times New Roman"/>
          <w:iCs/>
        </w:rPr>
        <w:t>potential scenarios involving fuel purchases during extreme weather events and</w:t>
      </w:r>
      <w:r w:rsidR="00C03D4F">
        <w:rPr>
          <w:rFonts w:ascii="Times New Roman" w:hAnsi="Times New Roman" w:cs="Times New Roman"/>
          <w:iCs/>
        </w:rPr>
        <w:t xml:space="preserve"> </w:t>
      </w:r>
      <w:r w:rsidR="00923E1A">
        <w:rPr>
          <w:rFonts w:ascii="Times New Roman" w:hAnsi="Times New Roman" w:cs="Times New Roman"/>
          <w:iCs/>
        </w:rPr>
        <w:t>requested additional time to review the issues</w:t>
      </w:r>
      <w:r w:rsidR="00B77ED6">
        <w:rPr>
          <w:rFonts w:ascii="Times New Roman" w:hAnsi="Times New Roman" w:cs="Times New Roman"/>
          <w:iCs/>
        </w:rPr>
        <w:t xml:space="preserve">.  </w:t>
      </w:r>
      <w:r w:rsidR="00923E1A">
        <w:rPr>
          <w:rFonts w:ascii="Times New Roman" w:hAnsi="Times New Roman" w:cs="Times New Roman"/>
          <w:iCs/>
        </w:rPr>
        <w:t>Ms. Henson encouraged Market Participant to offer clarifications to NPRR1086 for consideration at the July 21, 2021 Special PRS meeting</w:t>
      </w:r>
      <w:r w:rsidR="00B77ED6">
        <w:rPr>
          <w:rFonts w:ascii="Times New Roman" w:hAnsi="Times New Roman" w:cs="Times New Roman"/>
          <w:iCs/>
        </w:rPr>
        <w:t xml:space="preserve">.  </w:t>
      </w:r>
    </w:p>
    <w:p w14:paraId="6B8787C2" w14:textId="77777777" w:rsidR="00B77ED6" w:rsidRDefault="00B77ED6" w:rsidP="00B03F10">
      <w:pPr>
        <w:pStyle w:val="NoSpacing"/>
        <w:jc w:val="both"/>
        <w:rPr>
          <w:rFonts w:ascii="Times New Roman" w:hAnsi="Times New Roman" w:cs="Times New Roman"/>
          <w:iCs/>
        </w:rPr>
      </w:pPr>
    </w:p>
    <w:p w14:paraId="52EF68F3" w14:textId="0D00C238" w:rsidR="00B77ED6" w:rsidRDefault="00B77ED6" w:rsidP="00B77ED6">
      <w:pPr>
        <w:pStyle w:val="NoSpacing"/>
        <w:jc w:val="both"/>
        <w:rPr>
          <w:rFonts w:ascii="Times New Roman" w:hAnsi="Times New Roman" w:cs="Times New Roman"/>
          <w:b/>
          <w:bCs/>
          <w:iCs/>
        </w:rPr>
      </w:pPr>
      <w:r w:rsidRPr="00B77ED6">
        <w:rPr>
          <w:rFonts w:ascii="Times New Roman" w:hAnsi="Times New Roman" w:cs="Times New Roman"/>
          <w:b/>
          <w:bCs/>
          <w:iCs/>
        </w:rPr>
        <w:t xml:space="preserve">Mr. Wittmeyer moved to grant NPRR1086 Urgent status and to table NPRR1086.  Shawnee </w:t>
      </w:r>
      <w:bookmarkStart w:id="6" w:name="_Hlk79184966"/>
      <w:r w:rsidRPr="00B77ED6">
        <w:rPr>
          <w:rFonts w:ascii="Times New Roman" w:hAnsi="Times New Roman" w:cs="Times New Roman"/>
          <w:b/>
          <w:bCs/>
          <w:iCs/>
        </w:rPr>
        <w:t xml:space="preserve">Claiborn-Pinto </w:t>
      </w:r>
      <w:bookmarkEnd w:id="6"/>
      <w:r w:rsidRPr="00B77ED6">
        <w:rPr>
          <w:rFonts w:ascii="Times New Roman" w:hAnsi="Times New Roman" w:cs="Times New Roman"/>
          <w:b/>
          <w:bCs/>
          <w:iCs/>
        </w:rPr>
        <w:t>seconded the motion.</w:t>
      </w:r>
      <w:r>
        <w:rPr>
          <w:rFonts w:ascii="Times New Roman" w:hAnsi="Times New Roman" w:cs="Times New Roman"/>
          <w:iCs/>
        </w:rPr>
        <w:t xml:space="preserve">  </w:t>
      </w:r>
      <w:r w:rsidRPr="00DE191B">
        <w:rPr>
          <w:rFonts w:ascii="Times New Roman" w:hAnsi="Times New Roman" w:cs="Times New Roman"/>
          <w:b/>
          <w:bCs/>
          <w:iCs/>
        </w:rPr>
        <w:t xml:space="preserve">The motion carried via roll call ballot with one abstention from the </w:t>
      </w:r>
      <w:r>
        <w:rPr>
          <w:rFonts w:ascii="Times New Roman" w:hAnsi="Times New Roman" w:cs="Times New Roman"/>
          <w:b/>
          <w:bCs/>
          <w:iCs/>
        </w:rPr>
        <w:t xml:space="preserve">Cooperative (Pedernales) Market Segment.  </w:t>
      </w:r>
      <w:bookmarkStart w:id="7" w:name="_Hlk79185262"/>
      <w:r w:rsidRPr="0011176F">
        <w:rPr>
          <w:rFonts w:ascii="Times New Roman" w:hAnsi="Times New Roman" w:cs="Times New Roman"/>
          <w:i/>
        </w:rPr>
        <w:t>(Please see ballot posted with Key Documents.)</w:t>
      </w:r>
    </w:p>
    <w:bookmarkEnd w:id="7"/>
    <w:p w14:paraId="239EA21B" w14:textId="459A15EF" w:rsidR="00B03F10" w:rsidRDefault="00B03F10" w:rsidP="00B03F10">
      <w:pPr>
        <w:pStyle w:val="NoSpacing"/>
        <w:jc w:val="both"/>
        <w:rPr>
          <w:rFonts w:ascii="Times New Roman" w:hAnsi="Times New Roman" w:cs="Times New Roman"/>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3AD9E88D" w14:textId="02AB5793" w:rsidR="00DA4F71" w:rsidRDefault="00DA4F71" w:rsidP="00832691">
      <w:pPr>
        <w:pStyle w:val="NoSpacing"/>
        <w:jc w:val="both"/>
        <w:rPr>
          <w:rFonts w:ascii="Times New Roman" w:hAnsi="Times New Roman" w:cs="Times New Roman"/>
          <w:i/>
          <w:highlight w:val="lightGray"/>
        </w:rPr>
      </w:pPr>
      <w:r w:rsidRPr="00DA4F71">
        <w:rPr>
          <w:rFonts w:ascii="Times New Roman" w:hAnsi="Times New Roman" w:cs="Times New Roman"/>
          <w:i/>
        </w:rPr>
        <w:t>NPRR1079, Day-Ahead Market RRS / ECRS 48-Hour Report Clarification</w:t>
      </w:r>
    </w:p>
    <w:p w14:paraId="7BB95D47" w14:textId="77777777" w:rsidR="00B04854" w:rsidRPr="00B04854" w:rsidRDefault="00B04854" w:rsidP="00B04854">
      <w:pPr>
        <w:pStyle w:val="NoSpacing"/>
        <w:jc w:val="both"/>
        <w:rPr>
          <w:rFonts w:cs="Times New Roman"/>
        </w:rPr>
      </w:pPr>
      <w:r w:rsidRPr="00B04854">
        <w:rPr>
          <w:rFonts w:ascii="Times New Roman" w:hAnsi="Times New Roman" w:cs="Times New Roman"/>
        </w:rPr>
        <w:t>Ms. Henson noted this item could be considered for inclusion in the</w:t>
      </w:r>
      <w:r w:rsidRPr="00B04854">
        <w:rPr>
          <w:rFonts w:cs="Times New Roman"/>
        </w:rPr>
        <w:t xml:space="preserve"> </w:t>
      </w:r>
      <w:hyperlink w:anchor="Combined_Ballot" w:history="1">
        <w:r w:rsidRPr="00B04854">
          <w:rPr>
            <w:rStyle w:val="Hyperlink"/>
            <w:rFonts w:ascii="Times New Roman" w:hAnsi="Times New Roman" w:cs="Times New Roman"/>
          </w:rPr>
          <w:t>Combined Ballot</w:t>
        </w:r>
      </w:hyperlink>
      <w:r w:rsidRPr="00B04854">
        <w:rPr>
          <w:rFonts w:cs="Times New Roman"/>
        </w:rPr>
        <w:t xml:space="preserve">.  </w:t>
      </w:r>
    </w:p>
    <w:p w14:paraId="113C6342" w14:textId="77777777" w:rsidR="00B04854" w:rsidRPr="00B04854" w:rsidRDefault="00B04854" w:rsidP="00B04854">
      <w:pPr>
        <w:pStyle w:val="NoSpacing"/>
        <w:jc w:val="both"/>
        <w:rPr>
          <w:rFonts w:ascii="Times New Roman" w:hAnsi="Times New Roman" w:cs="Times New Roman"/>
          <w:i/>
        </w:rPr>
      </w:pPr>
    </w:p>
    <w:p w14:paraId="45F4C86C" w14:textId="77777777" w:rsidR="004B343F" w:rsidRPr="00C85846" w:rsidRDefault="004B343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6C1C4090"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NPRR1056, Market Impact Generic Transmission Constraint (GTC) Notification</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4E233D03" w14:textId="77777777" w:rsidR="007A6BC6" w:rsidRPr="00DA4F71" w:rsidRDefault="007A6BC6" w:rsidP="007A6BC6">
      <w:pPr>
        <w:pStyle w:val="NoSpacing"/>
        <w:jc w:val="both"/>
        <w:rPr>
          <w:rFonts w:ascii="Times New Roman" w:hAnsi="Times New Roman" w:cs="Times New Roman"/>
          <w:i/>
        </w:rPr>
      </w:pPr>
      <w:r w:rsidRPr="00DA4F71">
        <w:rPr>
          <w:rFonts w:ascii="Times New Roman" w:hAnsi="Times New Roman" w:cs="Times New Roman"/>
          <w:i/>
        </w:rPr>
        <w:t>NPRR1072, Post Pre-Assigned Congestion Revenue Right (PCRR) Allocation Results to the ERCOT Website</w:t>
      </w:r>
    </w:p>
    <w:p w14:paraId="13F31F8E" w14:textId="45C73154" w:rsidR="00B11410" w:rsidRPr="00DA4F71" w:rsidRDefault="00B11410" w:rsidP="007A6BC6">
      <w:pPr>
        <w:pStyle w:val="NoSpacing"/>
        <w:jc w:val="both"/>
        <w:rPr>
          <w:rFonts w:ascii="Times New Roman" w:hAnsi="Times New Roman" w:cs="Times New Roman"/>
          <w:i/>
        </w:rPr>
      </w:pPr>
      <w:r w:rsidRPr="00DA4F71">
        <w:rPr>
          <w:rFonts w:ascii="Times New Roman" w:hAnsi="Times New Roman" w:cs="Times New Roman"/>
          <w:i/>
        </w:rPr>
        <w:t>NPRR1076, Deadlines for Alternative Dispute Resolution (ADR) Requests Related to Winter Storm Uri</w:t>
      </w:r>
    </w:p>
    <w:p w14:paraId="45A6AF15" w14:textId="55F35AFA" w:rsidR="00DA4F71" w:rsidRPr="00DA4F71" w:rsidRDefault="00DA4F71" w:rsidP="00B11410">
      <w:pPr>
        <w:pStyle w:val="NoSpacing"/>
        <w:jc w:val="both"/>
        <w:rPr>
          <w:rFonts w:ascii="Times New Roman" w:hAnsi="Times New Roman" w:cs="Times New Roman"/>
          <w:i/>
        </w:rPr>
      </w:pPr>
      <w:r w:rsidRPr="00DA4F71">
        <w:rPr>
          <w:rFonts w:ascii="Times New Roman" w:hAnsi="Times New Roman" w:cs="Times New Roman"/>
          <w:i/>
        </w:rPr>
        <w:t>NPRR1077, Extension of Self-Limiting Facility Concept to Settlement Only Generators (SOGs) and Telemetry Requirements for SOGs</w:t>
      </w:r>
    </w:p>
    <w:p w14:paraId="6C692EEE" w14:textId="024B458C" w:rsidR="00B11410" w:rsidRPr="00E52D36" w:rsidRDefault="00B11410" w:rsidP="00B11410">
      <w:pPr>
        <w:pStyle w:val="NoSpacing"/>
        <w:jc w:val="both"/>
        <w:rPr>
          <w:rFonts w:ascii="Times New Roman" w:hAnsi="Times New Roman" w:cs="Times New Roman"/>
        </w:rPr>
      </w:pPr>
      <w:r w:rsidRPr="00E52D36">
        <w:rPr>
          <w:rFonts w:ascii="Times New Roman" w:hAnsi="Times New Roman" w:cs="Times New Roman"/>
        </w:rPr>
        <w:t>PRS took no action on these items.</w:t>
      </w:r>
    </w:p>
    <w:p w14:paraId="710E513E" w14:textId="570065B5" w:rsidR="00B11410" w:rsidRDefault="00B11410" w:rsidP="007A6BC6">
      <w:pPr>
        <w:pStyle w:val="NoSpacing"/>
        <w:jc w:val="both"/>
        <w:rPr>
          <w:rFonts w:ascii="Times New Roman" w:hAnsi="Times New Roman" w:cs="Times New Roman"/>
          <w:i/>
          <w:highlight w:val="lightGray"/>
        </w:rPr>
      </w:pPr>
    </w:p>
    <w:p w14:paraId="454AC21F" w14:textId="0DB26CCF" w:rsidR="00E52D36" w:rsidRPr="00C85846" w:rsidRDefault="00E52D36" w:rsidP="007A6BC6">
      <w:pPr>
        <w:pStyle w:val="NoSpacing"/>
        <w:jc w:val="both"/>
        <w:rPr>
          <w:rFonts w:ascii="Times New Roman" w:hAnsi="Times New Roman" w:cs="Times New Roman"/>
          <w:i/>
          <w:highlight w:val="lightGray"/>
        </w:rPr>
      </w:pPr>
      <w:r w:rsidRPr="00E52D36">
        <w:rPr>
          <w:rFonts w:ascii="Times New Roman" w:hAnsi="Times New Roman" w:cs="Times New Roman"/>
          <w:i/>
        </w:rPr>
        <w:t>SCR813, NMMS Jointly-Rated Equipment Coordination Confirmation</w:t>
      </w:r>
    </w:p>
    <w:p w14:paraId="1E00585A" w14:textId="77777777" w:rsidR="00E52D36" w:rsidRPr="00B04854" w:rsidRDefault="00E52D36" w:rsidP="00E52D36">
      <w:pPr>
        <w:pStyle w:val="NoSpacing"/>
        <w:jc w:val="both"/>
        <w:rPr>
          <w:rFonts w:cs="Times New Roman"/>
        </w:rPr>
      </w:pPr>
      <w:r w:rsidRPr="00E52D36">
        <w:rPr>
          <w:rFonts w:ascii="Times New Roman" w:hAnsi="Times New Roman" w:cs="Times New Roman"/>
          <w:iCs/>
        </w:rPr>
        <w:t xml:space="preserve">Market Participants reviewed SCR813 and the 7/12/21 ROS comments.  </w:t>
      </w:r>
      <w:bookmarkStart w:id="8" w:name="_Hlk79185839"/>
      <w:r w:rsidRPr="00E52D36">
        <w:rPr>
          <w:rFonts w:ascii="Times New Roman" w:hAnsi="Times New Roman" w:cs="Times New Roman"/>
        </w:rPr>
        <w:t>Ms. Henson noted this item could be considered for inclusion in the</w:t>
      </w:r>
      <w:r w:rsidRPr="00E52D36">
        <w:rPr>
          <w:rFonts w:cs="Times New Roman"/>
        </w:rPr>
        <w:t xml:space="preserve"> </w:t>
      </w:r>
      <w:hyperlink w:anchor="Combined_Ballot" w:history="1">
        <w:r w:rsidRPr="00E52D36">
          <w:rPr>
            <w:rStyle w:val="Hyperlink"/>
            <w:rFonts w:ascii="Times New Roman" w:hAnsi="Times New Roman" w:cs="Times New Roman"/>
          </w:rPr>
          <w:t>Combined Ballot</w:t>
        </w:r>
      </w:hyperlink>
      <w:r w:rsidRPr="00E52D36">
        <w:rPr>
          <w:rFonts w:cs="Times New Roman"/>
        </w:rPr>
        <w:t>.</w:t>
      </w:r>
      <w:r w:rsidRPr="00B04854">
        <w:rPr>
          <w:rFonts w:cs="Times New Roman"/>
        </w:rPr>
        <w:t xml:space="preserve">  </w:t>
      </w:r>
    </w:p>
    <w:bookmarkEnd w:id="8"/>
    <w:p w14:paraId="7FA4A5BF" w14:textId="77777777" w:rsidR="00E52D36" w:rsidRDefault="00E52D36" w:rsidP="002968F0">
      <w:pPr>
        <w:pStyle w:val="NoSpacing"/>
        <w:jc w:val="both"/>
        <w:rPr>
          <w:rFonts w:ascii="Times New Roman" w:hAnsi="Times New Roman" w:cs="Times New Roman"/>
          <w:u w:val="single"/>
        </w:rPr>
      </w:pPr>
    </w:p>
    <w:p w14:paraId="049FE8E3" w14:textId="77777777" w:rsidR="00E52D36" w:rsidRDefault="00E52D36" w:rsidP="002968F0">
      <w:pPr>
        <w:pStyle w:val="NoSpacing"/>
        <w:jc w:val="both"/>
        <w:rPr>
          <w:rFonts w:ascii="Times New Roman" w:hAnsi="Times New Roman" w:cs="Times New Roman"/>
          <w:u w:val="single"/>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423243A6" w14:textId="7BA84E0C" w:rsidR="00DA4F71" w:rsidRPr="000916C4" w:rsidRDefault="00DA4F71" w:rsidP="00754BFB">
      <w:pPr>
        <w:pStyle w:val="NoSpacing"/>
        <w:jc w:val="both"/>
        <w:rPr>
          <w:rFonts w:ascii="Times New Roman" w:hAnsi="Times New Roman" w:cs="Times New Roman"/>
          <w:i/>
        </w:rPr>
      </w:pPr>
      <w:r w:rsidRPr="000916C4">
        <w:rPr>
          <w:rFonts w:ascii="Times New Roman" w:hAnsi="Times New Roman" w:cs="Times New Roman"/>
          <w:i/>
        </w:rPr>
        <w:t>NPRR1082, Emergency Response Service (ERS) Test Exception for Co-located ERS Loads</w:t>
      </w:r>
    </w:p>
    <w:p w14:paraId="659530C0" w14:textId="1D01BED7" w:rsidR="009D793A" w:rsidRPr="00B04854" w:rsidRDefault="00D12A40" w:rsidP="009D793A">
      <w:pPr>
        <w:pStyle w:val="NoSpacing"/>
        <w:jc w:val="both"/>
        <w:rPr>
          <w:rFonts w:cs="Times New Roman"/>
        </w:rPr>
      </w:pPr>
      <w:r w:rsidRPr="000916C4">
        <w:rPr>
          <w:rFonts w:ascii="Times New Roman" w:hAnsi="Times New Roman" w:cs="Times New Roman"/>
          <w:iCs/>
        </w:rPr>
        <w:lastRenderedPageBreak/>
        <w:t>Jennifer Chamberlin summarized NPRR1082.  Some Market Participants expressed concern</w:t>
      </w:r>
      <w:r w:rsidR="00134A8A">
        <w:rPr>
          <w:rFonts w:ascii="Times New Roman" w:hAnsi="Times New Roman" w:cs="Times New Roman"/>
          <w:iCs/>
        </w:rPr>
        <w:t>s</w:t>
      </w:r>
      <w:r w:rsidRPr="000916C4">
        <w:rPr>
          <w:rFonts w:ascii="Times New Roman" w:hAnsi="Times New Roman" w:cs="Times New Roman"/>
          <w:iCs/>
        </w:rPr>
        <w:t xml:space="preserve"> that the solution proposed in NPRR1082 is a benefit to </w:t>
      </w:r>
      <w:r w:rsidR="009D793A" w:rsidRPr="000916C4">
        <w:rPr>
          <w:rFonts w:ascii="Times New Roman" w:hAnsi="Times New Roman" w:cs="Times New Roman"/>
          <w:iCs/>
        </w:rPr>
        <w:t xml:space="preserve">only </w:t>
      </w:r>
      <w:r w:rsidRPr="000916C4">
        <w:rPr>
          <w:rFonts w:ascii="Times New Roman" w:hAnsi="Times New Roman" w:cs="Times New Roman"/>
          <w:iCs/>
        </w:rPr>
        <w:t xml:space="preserve">one entity and </w:t>
      </w:r>
      <w:r w:rsidR="000916C4" w:rsidRPr="000916C4">
        <w:rPr>
          <w:rFonts w:ascii="Times New Roman" w:hAnsi="Times New Roman" w:cs="Times New Roman"/>
          <w:iCs/>
        </w:rPr>
        <w:t xml:space="preserve">whether the </w:t>
      </w:r>
      <w:r w:rsidR="009D793A" w:rsidRPr="000916C4">
        <w:rPr>
          <w:rFonts w:ascii="Times New Roman" w:hAnsi="Times New Roman" w:cs="Times New Roman"/>
          <w:iCs/>
        </w:rPr>
        <w:t>1</w:t>
      </w:r>
      <w:r w:rsidRPr="000916C4">
        <w:rPr>
          <w:rFonts w:ascii="Times New Roman" w:hAnsi="Times New Roman" w:cs="Times New Roman"/>
          <w:iCs/>
        </w:rPr>
        <w:t xml:space="preserve">00kW threshold </w:t>
      </w:r>
      <w:r w:rsidR="009D793A" w:rsidRPr="000916C4">
        <w:rPr>
          <w:rFonts w:ascii="Times New Roman" w:hAnsi="Times New Roman" w:cs="Times New Roman"/>
          <w:iCs/>
        </w:rPr>
        <w:t xml:space="preserve">is </w:t>
      </w:r>
      <w:r w:rsidR="000916C4" w:rsidRPr="000916C4">
        <w:rPr>
          <w:rFonts w:ascii="Times New Roman" w:hAnsi="Times New Roman" w:cs="Times New Roman"/>
          <w:iCs/>
        </w:rPr>
        <w:t xml:space="preserve">appropriate.  </w:t>
      </w:r>
      <w:r w:rsidR="009D793A" w:rsidRPr="000916C4">
        <w:rPr>
          <w:rFonts w:ascii="Times New Roman" w:hAnsi="Times New Roman" w:cs="Times New Roman"/>
          <w:iCs/>
        </w:rPr>
        <w:t xml:space="preserve">Market Participants requested review of the issues by the Wholesale Market Subcommittee (WMS).  </w:t>
      </w:r>
      <w:r w:rsidR="009D793A" w:rsidRPr="00B04854">
        <w:rPr>
          <w:rFonts w:cs="Times New Roman"/>
        </w:rPr>
        <w:t xml:space="preserve">  </w:t>
      </w:r>
    </w:p>
    <w:p w14:paraId="6DB2207C" w14:textId="77777777" w:rsidR="009D793A" w:rsidRDefault="009D793A" w:rsidP="00754BFB">
      <w:pPr>
        <w:pStyle w:val="NoSpacing"/>
        <w:jc w:val="both"/>
        <w:rPr>
          <w:rFonts w:ascii="Times New Roman" w:hAnsi="Times New Roman" w:cs="Times New Roman"/>
          <w:iCs/>
          <w:highlight w:val="yellow"/>
        </w:rPr>
      </w:pPr>
    </w:p>
    <w:p w14:paraId="0C256EFA" w14:textId="038F5224" w:rsidR="000916C4" w:rsidRDefault="009D793A" w:rsidP="000916C4">
      <w:pPr>
        <w:pStyle w:val="NoSpacing"/>
        <w:jc w:val="both"/>
        <w:rPr>
          <w:rFonts w:ascii="Times New Roman" w:hAnsi="Times New Roman" w:cs="Times New Roman"/>
          <w:b/>
          <w:bCs/>
          <w:iCs/>
        </w:rPr>
      </w:pPr>
      <w:r w:rsidRPr="000916C4">
        <w:rPr>
          <w:rFonts w:ascii="Times New Roman" w:hAnsi="Times New Roman" w:cs="Times New Roman"/>
          <w:b/>
          <w:bCs/>
          <w:iCs/>
        </w:rPr>
        <w:t xml:space="preserve">Blake Gross moved to table and refer the issues to WMS.  Ms. Claiborn-Pinto seconded the motion.  The motion carried </w:t>
      </w:r>
      <w:r w:rsidR="000916C4" w:rsidRPr="000916C4">
        <w:rPr>
          <w:rFonts w:ascii="Times New Roman" w:hAnsi="Times New Roman" w:cs="Times New Roman"/>
          <w:b/>
          <w:bCs/>
          <w:iCs/>
        </w:rPr>
        <w:t>via roll call ballot with two objections from the Consumer (Occidental) and IPM (Morgan Stanley) Market Segments.</w:t>
      </w:r>
      <w:r w:rsidR="000916C4">
        <w:rPr>
          <w:rFonts w:ascii="Times New Roman" w:hAnsi="Times New Roman" w:cs="Times New Roman"/>
          <w:iCs/>
        </w:rPr>
        <w:t xml:space="preserve">  </w:t>
      </w:r>
      <w:r w:rsidR="000916C4" w:rsidRPr="0011176F">
        <w:rPr>
          <w:rFonts w:ascii="Times New Roman" w:hAnsi="Times New Roman" w:cs="Times New Roman"/>
          <w:i/>
        </w:rPr>
        <w:t>(Please see ballot posted with Key Documents.)</w:t>
      </w:r>
    </w:p>
    <w:p w14:paraId="4378B124" w14:textId="131F1C41" w:rsidR="00D12A40" w:rsidRDefault="000916C4" w:rsidP="00754BFB">
      <w:pPr>
        <w:pStyle w:val="NoSpacing"/>
        <w:jc w:val="both"/>
        <w:rPr>
          <w:rFonts w:ascii="Times New Roman" w:hAnsi="Times New Roman" w:cs="Times New Roman"/>
          <w:iCs/>
          <w:highlight w:val="yellow"/>
        </w:rPr>
      </w:pPr>
      <w:r>
        <w:rPr>
          <w:rFonts w:ascii="Times New Roman" w:hAnsi="Times New Roman" w:cs="Times New Roman"/>
          <w:iCs/>
        </w:rPr>
        <w:t xml:space="preserve">  </w:t>
      </w:r>
    </w:p>
    <w:p w14:paraId="02C720FE" w14:textId="08308879" w:rsidR="00DA4F71" w:rsidRPr="00D12A40" w:rsidRDefault="00DA4F71" w:rsidP="00754BFB">
      <w:pPr>
        <w:pStyle w:val="NoSpacing"/>
        <w:jc w:val="both"/>
        <w:rPr>
          <w:rFonts w:ascii="Times New Roman" w:hAnsi="Times New Roman" w:cs="Times New Roman"/>
          <w:i/>
        </w:rPr>
      </w:pPr>
      <w:r w:rsidRPr="00D12A40">
        <w:rPr>
          <w:rFonts w:ascii="Times New Roman" w:hAnsi="Times New Roman" w:cs="Times New Roman"/>
          <w:i/>
        </w:rPr>
        <w:t>NPRR1083, Modification of Uplift Allocation Rules to Address Role of Central Counter-Party Clearinghouses</w:t>
      </w:r>
    </w:p>
    <w:p w14:paraId="48F04DFE" w14:textId="40E5995F" w:rsidR="00D12A40" w:rsidRDefault="00D12A40" w:rsidP="00754BFB">
      <w:pPr>
        <w:pStyle w:val="NoSpacing"/>
        <w:jc w:val="both"/>
        <w:rPr>
          <w:rFonts w:ascii="Times New Roman" w:hAnsi="Times New Roman" w:cs="Times New Roman"/>
          <w:iCs/>
        </w:rPr>
      </w:pPr>
      <w:r w:rsidRPr="00D12A40">
        <w:rPr>
          <w:rFonts w:ascii="Times New Roman" w:hAnsi="Times New Roman" w:cs="Times New Roman"/>
          <w:iCs/>
        </w:rPr>
        <w:t>NPRR1083 was considered with Urgent status.</w:t>
      </w:r>
    </w:p>
    <w:p w14:paraId="43399745" w14:textId="77777777" w:rsidR="00D12A40" w:rsidRPr="00D12A40" w:rsidRDefault="00D12A40" w:rsidP="00754BFB">
      <w:pPr>
        <w:pStyle w:val="NoSpacing"/>
        <w:jc w:val="both"/>
        <w:rPr>
          <w:rFonts w:ascii="Times New Roman" w:hAnsi="Times New Roman" w:cs="Times New Roman"/>
          <w:iCs/>
        </w:rPr>
      </w:pPr>
    </w:p>
    <w:p w14:paraId="0FECD31E" w14:textId="0A77772A" w:rsidR="00DA4F71" w:rsidRDefault="00DA4F71" w:rsidP="00754BFB">
      <w:pPr>
        <w:pStyle w:val="NoSpacing"/>
        <w:jc w:val="both"/>
        <w:rPr>
          <w:rFonts w:ascii="Times New Roman" w:hAnsi="Times New Roman" w:cs="Times New Roman"/>
          <w:i/>
        </w:rPr>
      </w:pPr>
      <w:r w:rsidRPr="00DA4F71">
        <w:rPr>
          <w:rFonts w:ascii="Times New Roman" w:hAnsi="Times New Roman" w:cs="Times New Roman"/>
          <w:i/>
        </w:rPr>
        <w:t>NPRR1084, Improvements to Reporting of Resource Outages and Derates</w:t>
      </w:r>
    </w:p>
    <w:p w14:paraId="03DE3B3D" w14:textId="6702F7E0" w:rsidR="001D4B18" w:rsidRPr="00B04854" w:rsidRDefault="000916C4" w:rsidP="001D4B18">
      <w:pPr>
        <w:pStyle w:val="NoSpacing"/>
        <w:jc w:val="both"/>
        <w:rPr>
          <w:rFonts w:cs="Times New Roman"/>
        </w:rPr>
      </w:pPr>
      <w:r>
        <w:rPr>
          <w:rFonts w:ascii="Times New Roman" w:hAnsi="Times New Roman" w:cs="Times New Roman"/>
          <w:iCs/>
        </w:rPr>
        <w:t>Dan Woodfin summarized NPRR1084</w:t>
      </w:r>
      <w:r w:rsidR="001D4B18">
        <w:rPr>
          <w:rFonts w:ascii="Times New Roman" w:hAnsi="Times New Roman" w:cs="Times New Roman"/>
          <w:iCs/>
        </w:rPr>
        <w:t>.  Michele Richmond reviewed the 7/14/21 TCPA comments.  Market P</w:t>
      </w:r>
      <w:r w:rsidR="001D4B18" w:rsidRPr="001D4B18">
        <w:rPr>
          <w:rFonts w:ascii="Times New Roman" w:hAnsi="Times New Roman" w:cs="Times New Roman"/>
          <w:iCs/>
        </w:rPr>
        <w:t xml:space="preserve">articipants noted the difficulty in balancing a desire for information on Forced Outages quickly with the need to allow crews working those Outages time to safely resolve the underlying issue before reporting to ERCOT, and requested additional review by </w:t>
      </w:r>
      <w:r w:rsidR="001D4B18">
        <w:rPr>
          <w:rFonts w:ascii="Times New Roman" w:hAnsi="Times New Roman" w:cs="Times New Roman"/>
          <w:iCs/>
        </w:rPr>
        <w:t xml:space="preserve">the </w:t>
      </w:r>
      <w:r w:rsidR="001D4B18" w:rsidRPr="001D4B18">
        <w:rPr>
          <w:rFonts w:ascii="Times New Roman" w:hAnsi="Times New Roman" w:cs="Times New Roman"/>
          <w:iCs/>
        </w:rPr>
        <w:t>Reliability and Operations Subcommittee (ROS)</w:t>
      </w:r>
      <w:r w:rsidR="001D4B18">
        <w:rPr>
          <w:rFonts w:ascii="Times New Roman" w:hAnsi="Times New Roman" w:cs="Times New Roman"/>
          <w:iCs/>
        </w:rPr>
        <w:t xml:space="preserve"> a</w:t>
      </w:r>
      <w:r w:rsidR="001D4B18" w:rsidRPr="001D4B18">
        <w:rPr>
          <w:rFonts w:ascii="Times New Roman" w:hAnsi="Times New Roman" w:cs="Times New Roman"/>
          <w:iCs/>
        </w:rPr>
        <w:t>nd WMS</w:t>
      </w:r>
      <w:r w:rsidR="001D4B18">
        <w:rPr>
          <w:rFonts w:ascii="Times New Roman" w:hAnsi="Times New Roman" w:cs="Times New Roman"/>
          <w:iCs/>
        </w:rPr>
        <w:t xml:space="preserve">.  </w:t>
      </w:r>
      <w:r w:rsidR="001D4B18" w:rsidRPr="00E52D36">
        <w:rPr>
          <w:rFonts w:ascii="Times New Roman" w:hAnsi="Times New Roman" w:cs="Times New Roman"/>
        </w:rPr>
        <w:t>Ms. Henson noted this item could be considered for inclusion in the</w:t>
      </w:r>
      <w:r w:rsidR="001D4B18" w:rsidRPr="00E52D36">
        <w:rPr>
          <w:rFonts w:cs="Times New Roman"/>
        </w:rPr>
        <w:t xml:space="preserve"> </w:t>
      </w:r>
      <w:hyperlink w:anchor="Combined_Ballot" w:history="1">
        <w:r w:rsidR="001D4B18" w:rsidRPr="00E52D36">
          <w:rPr>
            <w:rStyle w:val="Hyperlink"/>
            <w:rFonts w:ascii="Times New Roman" w:hAnsi="Times New Roman" w:cs="Times New Roman"/>
          </w:rPr>
          <w:t>Combined Ballot</w:t>
        </w:r>
      </w:hyperlink>
      <w:r w:rsidR="001D4B18" w:rsidRPr="00E52D36">
        <w:rPr>
          <w:rFonts w:cs="Times New Roman"/>
        </w:rPr>
        <w:t>.</w:t>
      </w:r>
      <w:r w:rsidR="001D4B18" w:rsidRPr="00B04854">
        <w:rPr>
          <w:rFonts w:cs="Times New Roman"/>
        </w:rPr>
        <w:t xml:space="preserve">  </w:t>
      </w:r>
    </w:p>
    <w:p w14:paraId="033D3E99" w14:textId="77777777" w:rsidR="000916C4" w:rsidRPr="000916C4" w:rsidRDefault="000916C4" w:rsidP="00754BFB">
      <w:pPr>
        <w:pStyle w:val="NoSpacing"/>
        <w:jc w:val="both"/>
        <w:rPr>
          <w:rFonts w:ascii="Times New Roman" w:hAnsi="Times New Roman" w:cs="Times New Roman"/>
          <w:iCs/>
        </w:rPr>
      </w:pPr>
    </w:p>
    <w:p w14:paraId="3CB0664B" w14:textId="76A43061" w:rsidR="00DA4F71" w:rsidRDefault="00DA4F71" w:rsidP="00754BFB">
      <w:pPr>
        <w:pStyle w:val="NoSpacing"/>
        <w:jc w:val="both"/>
        <w:rPr>
          <w:rFonts w:ascii="Times New Roman" w:hAnsi="Times New Roman" w:cs="Times New Roman"/>
          <w:i/>
        </w:rPr>
      </w:pPr>
      <w:r w:rsidRPr="00DA4F71">
        <w:rPr>
          <w:rFonts w:ascii="Times New Roman" w:hAnsi="Times New Roman" w:cs="Times New Roman"/>
          <w:i/>
        </w:rPr>
        <w:t>NPRR1085, Ensuring Continuous Validity of Physical Responsive Capability (PRC) and Dispatch through Timely Changes to Resource Telemetry and Current Operating Plans (COPs)</w:t>
      </w:r>
    </w:p>
    <w:p w14:paraId="209F22A0" w14:textId="77777777" w:rsidR="00E32414" w:rsidRPr="00B04854" w:rsidRDefault="00E32414" w:rsidP="00E32414">
      <w:pPr>
        <w:pStyle w:val="NoSpacing"/>
        <w:jc w:val="both"/>
        <w:rPr>
          <w:rFonts w:cs="Times New Roman"/>
        </w:rPr>
      </w:pPr>
      <w:r>
        <w:rPr>
          <w:rFonts w:ascii="Times New Roman" w:hAnsi="Times New Roman" w:cs="Times New Roman"/>
          <w:iCs/>
        </w:rPr>
        <w:t xml:space="preserve">Nitika Mago summarized NPRR1085.  Market Participants requested review of the issues by ROS.  </w:t>
      </w:r>
      <w:r w:rsidRPr="00E52D36">
        <w:rPr>
          <w:rFonts w:ascii="Times New Roman" w:hAnsi="Times New Roman" w:cs="Times New Roman"/>
        </w:rPr>
        <w:t>Ms. Henson noted this item could be considered for inclusion in the</w:t>
      </w:r>
      <w:r w:rsidRPr="00E52D36">
        <w:rPr>
          <w:rFonts w:cs="Times New Roman"/>
        </w:rPr>
        <w:t xml:space="preserve"> </w:t>
      </w:r>
      <w:hyperlink w:anchor="Combined_Ballot" w:history="1">
        <w:r w:rsidRPr="00E52D36">
          <w:rPr>
            <w:rStyle w:val="Hyperlink"/>
            <w:rFonts w:ascii="Times New Roman" w:hAnsi="Times New Roman" w:cs="Times New Roman"/>
          </w:rPr>
          <w:t>Combined Ballot</w:t>
        </w:r>
      </w:hyperlink>
      <w:r w:rsidRPr="00E52D36">
        <w:rPr>
          <w:rFonts w:cs="Times New Roman"/>
        </w:rPr>
        <w:t>.</w:t>
      </w:r>
      <w:r w:rsidRPr="00B04854">
        <w:rPr>
          <w:rFonts w:cs="Times New Roman"/>
        </w:rPr>
        <w:t xml:space="preserve">  </w:t>
      </w:r>
    </w:p>
    <w:p w14:paraId="13E0F34D" w14:textId="14001B3C" w:rsidR="00D12A40" w:rsidRPr="00E32414" w:rsidRDefault="00E32414" w:rsidP="00754BFB">
      <w:pPr>
        <w:pStyle w:val="NoSpacing"/>
        <w:jc w:val="both"/>
        <w:rPr>
          <w:rFonts w:ascii="Times New Roman" w:hAnsi="Times New Roman" w:cs="Times New Roman"/>
          <w:iCs/>
        </w:rPr>
      </w:pPr>
      <w:r>
        <w:rPr>
          <w:rFonts w:ascii="Times New Roman" w:hAnsi="Times New Roman" w:cs="Times New Roman"/>
          <w:iCs/>
        </w:rPr>
        <w:t xml:space="preserve">  </w:t>
      </w:r>
    </w:p>
    <w:p w14:paraId="36AA09FE" w14:textId="6F2DE13E" w:rsidR="00DA4F71" w:rsidRDefault="00DA4F71" w:rsidP="00754BFB">
      <w:pPr>
        <w:pStyle w:val="NoSpacing"/>
        <w:jc w:val="both"/>
        <w:rPr>
          <w:rFonts w:ascii="Times New Roman" w:hAnsi="Times New Roman" w:cs="Times New Roman"/>
          <w:i/>
        </w:rPr>
      </w:pPr>
      <w:r w:rsidRPr="002B3ABB">
        <w:rPr>
          <w:rFonts w:ascii="Times New Roman" w:hAnsi="Times New Roman" w:cs="Times New Roman"/>
          <w:i/>
        </w:rPr>
        <w:t>SCR814, Point-to-Point (PTP) Obligation Bid Interval Limit</w:t>
      </w:r>
    </w:p>
    <w:p w14:paraId="5A0CADD7" w14:textId="2E59A62A" w:rsidR="00D12A40" w:rsidRDefault="002B3ABB" w:rsidP="00754BFB">
      <w:pPr>
        <w:pStyle w:val="NoSpacing"/>
        <w:jc w:val="both"/>
        <w:rPr>
          <w:rFonts w:ascii="Times New Roman" w:hAnsi="Times New Roman" w:cs="Times New Roman"/>
          <w:iCs/>
        </w:rPr>
      </w:pPr>
      <w:r w:rsidRPr="002B3ABB">
        <w:rPr>
          <w:rFonts w:ascii="Times New Roman" w:hAnsi="Times New Roman" w:cs="Times New Roman"/>
          <w:iCs/>
        </w:rPr>
        <w:t>Alfredo Moreno summarized SCR814</w:t>
      </w:r>
      <w:r>
        <w:rPr>
          <w:rFonts w:ascii="Times New Roman" w:hAnsi="Times New Roman" w:cs="Times New Roman"/>
          <w:iCs/>
        </w:rPr>
        <w:t xml:space="preserve">.  Market </w:t>
      </w:r>
      <w:r w:rsidRPr="002B3ABB">
        <w:rPr>
          <w:rFonts w:ascii="Times New Roman" w:hAnsi="Times New Roman" w:cs="Times New Roman"/>
          <w:iCs/>
        </w:rPr>
        <w:t xml:space="preserve">Participants discussed the process for future changes to the limit, and whether bid fees could be considered for either this or a future SCR.  Some </w:t>
      </w:r>
      <w:r>
        <w:rPr>
          <w:rFonts w:ascii="Times New Roman" w:hAnsi="Times New Roman" w:cs="Times New Roman"/>
          <w:iCs/>
        </w:rPr>
        <w:t>Market P</w:t>
      </w:r>
      <w:r w:rsidRPr="002B3ABB">
        <w:rPr>
          <w:rFonts w:ascii="Times New Roman" w:hAnsi="Times New Roman" w:cs="Times New Roman"/>
          <w:iCs/>
        </w:rPr>
        <w:t>articipants expressed concern that SCR814 might limit hedging by generation owners.</w:t>
      </w:r>
    </w:p>
    <w:p w14:paraId="40485367" w14:textId="31B46E76" w:rsidR="002B3ABB" w:rsidRDefault="002B3ABB" w:rsidP="00754BFB">
      <w:pPr>
        <w:pStyle w:val="NoSpacing"/>
        <w:jc w:val="both"/>
        <w:rPr>
          <w:rFonts w:ascii="Times New Roman" w:hAnsi="Times New Roman" w:cs="Times New Roman"/>
          <w:iCs/>
        </w:rPr>
      </w:pPr>
    </w:p>
    <w:p w14:paraId="17647E3F" w14:textId="397F5F53" w:rsidR="002B3ABB" w:rsidRDefault="002B3ABB" w:rsidP="002B3ABB">
      <w:pPr>
        <w:pStyle w:val="NoSpacing"/>
        <w:jc w:val="both"/>
        <w:rPr>
          <w:rFonts w:ascii="Times New Roman" w:hAnsi="Times New Roman" w:cs="Times New Roman"/>
          <w:b/>
          <w:bCs/>
          <w:iCs/>
        </w:rPr>
      </w:pPr>
      <w:r>
        <w:rPr>
          <w:rFonts w:ascii="Times New Roman" w:hAnsi="Times New Roman" w:cs="Times New Roman"/>
          <w:b/>
          <w:bCs/>
          <w:iCs/>
        </w:rPr>
        <w:t xml:space="preserve">Mr. Greer </w:t>
      </w:r>
      <w:r w:rsidRPr="000916C4">
        <w:rPr>
          <w:rFonts w:ascii="Times New Roman" w:hAnsi="Times New Roman" w:cs="Times New Roman"/>
          <w:b/>
          <w:bCs/>
          <w:iCs/>
        </w:rPr>
        <w:t xml:space="preserve">moved to </w:t>
      </w:r>
      <w:r>
        <w:rPr>
          <w:rFonts w:ascii="Times New Roman" w:hAnsi="Times New Roman" w:cs="Times New Roman"/>
          <w:b/>
          <w:bCs/>
          <w:iCs/>
        </w:rPr>
        <w:t xml:space="preserve">recommend approval of SCR814 as submitted.  Mr. Wittmeyer </w:t>
      </w:r>
      <w:r w:rsidRPr="000916C4">
        <w:rPr>
          <w:rFonts w:ascii="Times New Roman" w:hAnsi="Times New Roman" w:cs="Times New Roman"/>
          <w:b/>
          <w:bCs/>
          <w:iCs/>
        </w:rPr>
        <w:t xml:space="preserve">seconded the motion.  The motion carried via roll call ballot with </w:t>
      </w:r>
      <w:r>
        <w:rPr>
          <w:rFonts w:ascii="Times New Roman" w:hAnsi="Times New Roman" w:cs="Times New Roman"/>
          <w:b/>
          <w:bCs/>
          <w:iCs/>
        </w:rPr>
        <w:t xml:space="preserve">one </w:t>
      </w:r>
      <w:r w:rsidRPr="002B3ABB">
        <w:rPr>
          <w:rFonts w:ascii="Times New Roman" w:hAnsi="Times New Roman" w:cs="Times New Roman"/>
          <w:b/>
          <w:bCs/>
          <w:iCs/>
        </w:rPr>
        <w:t>abstention from the Independent Generator (Luminant) Market Segment</w:t>
      </w:r>
      <w:r>
        <w:rPr>
          <w:rFonts w:ascii="Times New Roman" w:hAnsi="Times New Roman" w:cs="Times New Roman"/>
          <w:b/>
          <w:bCs/>
          <w:iCs/>
        </w:rPr>
        <w:t xml:space="preserve">.  </w:t>
      </w:r>
      <w:r w:rsidRPr="0011176F">
        <w:rPr>
          <w:rFonts w:ascii="Times New Roman" w:hAnsi="Times New Roman" w:cs="Times New Roman"/>
          <w:i/>
        </w:rPr>
        <w:t>(Please see ballot posted with Key Documents.)</w:t>
      </w:r>
    </w:p>
    <w:p w14:paraId="24D23885" w14:textId="40F8B97E" w:rsidR="002B3ABB" w:rsidRPr="002B3ABB" w:rsidRDefault="002B3ABB" w:rsidP="00754BFB">
      <w:pPr>
        <w:pStyle w:val="NoSpacing"/>
        <w:jc w:val="both"/>
        <w:rPr>
          <w:rFonts w:ascii="Times New Roman" w:hAnsi="Times New Roman" w:cs="Times New Roman"/>
          <w:iCs/>
        </w:rPr>
      </w:pPr>
      <w:r>
        <w:rPr>
          <w:rFonts w:ascii="Times New Roman" w:hAnsi="Times New Roman" w:cs="Times New Roman"/>
          <w:iCs/>
        </w:rPr>
        <w:t xml:space="preserve">  </w:t>
      </w:r>
    </w:p>
    <w:p w14:paraId="4E26FA2A" w14:textId="136D1008" w:rsidR="00DA4F71" w:rsidRPr="00D12A40" w:rsidRDefault="00DA4F71" w:rsidP="00754BFB">
      <w:pPr>
        <w:pStyle w:val="NoSpacing"/>
        <w:jc w:val="both"/>
        <w:rPr>
          <w:rFonts w:ascii="Times New Roman" w:hAnsi="Times New Roman" w:cs="Times New Roman"/>
          <w:i/>
        </w:rPr>
      </w:pPr>
      <w:r w:rsidRPr="00D12A40">
        <w:rPr>
          <w:rFonts w:ascii="Times New Roman" w:hAnsi="Times New Roman" w:cs="Times New Roman"/>
          <w:i/>
        </w:rPr>
        <w:t>SCR815, MarkeTrak Administrative Enhancements</w:t>
      </w:r>
    </w:p>
    <w:p w14:paraId="2ED06DBA" w14:textId="4773BC54" w:rsidR="00DA4F71" w:rsidRPr="00D12A40" w:rsidRDefault="00D12A40" w:rsidP="00754BFB">
      <w:pPr>
        <w:pStyle w:val="NoSpacing"/>
        <w:jc w:val="both"/>
        <w:rPr>
          <w:rFonts w:ascii="Times New Roman" w:hAnsi="Times New Roman" w:cs="Times New Roman"/>
          <w:iCs/>
        </w:rPr>
      </w:pPr>
      <w:r w:rsidRPr="00D12A40">
        <w:rPr>
          <w:rFonts w:ascii="Times New Roman" w:hAnsi="Times New Roman" w:cs="Times New Roman"/>
          <w:iCs/>
        </w:rPr>
        <w:t xml:space="preserve">SCR815 was considered with Urgent status. </w:t>
      </w:r>
    </w:p>
    <w:p w14:paraId="3E0CC1E6" w14:textId="77777777" w:rsidR="00D12A40" w:rsidRPr="00D12A40" w:rsidRDefault="00D12A40" w:rsidP="00754BFB">
      <w:pPr>
        <w:pStyle w:val="NoSpacing"/>
        <w:jc w:val="both"/>
        <w:rPr>
          <w:rFonts w:ascii="Times New Roman" w:hAnsi="Times New Roman" w:cs="Times New Roman"/>
          <w:iCs/>
        </w:rPr>
      </w:pPr>
    </w:p>
    <w:p w14:paraId="32B5E996" w14:textId="77777777" w:rsidR="00F2767B" w:rsidRPr="00C85846" w:rsidRDefault="00F2767B" w:rsidP="0019737D">
      <w:pPr>
        <w:pStyle w:val="NoSpacing"/>
        <w:jc w:val="both"/>
        <w:rPr>
          <w:rFonts w:ascii="Times New Roman" w:hAnsi="Times New Roman" w:cs="Times New Roman"/>
          <w:highlight w:val="lightGray"/>
        </w:rPr>
      </w:pPr>
    </w:p>
    <w:p w14:paraId="4DCB0280" w14:textId="77777777" w:rsidR="00613152" w:rsidRPr="00B04854" w:rsidRDefault="00613152" w:rsidP="00613152">
      <w:pPr>
        <w:pStyle w:val="NoSpacing"/>
        <w:rPr>
          <w:rFonts w:ascii="Times New Roman" w:hAnsi="Times New Roman" w:cs="Times New Roman"/>
          <w:u w:val="single"/>
        </w:rPr>
      </w:pPr>
      <w:r w:rsidRPr="00B04854">
        <w:rPr>
          <w:rFonts w:ascii="Times New Roman" w:hAnsi="Times New Roman" w:cs="Times New Roman"/>
          <w:u w:val="single"/>
        </w:rPr>
        <w:t>Combined Ballot</w:t>
      </w:r>
    </w:p>
    <w:p w14:paraId="002BC890" w14:textId="2ECEF7F6" w:rsidR="00613152" w:rsidRPr="00B04854" w:rsidRDefault="00134A8A" w:rsidP="0004041A">
      <w:pPr>
        <w:pStyle w:val="NoSpacing"/>
        <w:jc w:val="both"/>
        <w:rPr>
          <w:rFonts w:ascii="Times New Roman" w:hAnsi="Times New Roman" w:cs="Times New Roman"/>
          <w:b/>
        </w:rPr>
      </w:pPr>
      <w:bookmarkStart w:id="9" w:name="Combined_Ballot"/>
      <w:r>
        <w:rPr>
          <w:rFonts w:ascii="Times New Roman" w:hAnsi="Times New Roman" w:cs="Times New Roman"/>
          <w:b/>
        </w:rPr>
        <w:t xml:space="preserve">Mr. </w:t>
      </w:r>
      <w:r w:rsidR="00B04854" w:rsidRPr="00B04854">
        <w:rPr>
          <w:rFonts w:ascii="Times New Roman" w:hAnsi="Times New Roman" w:cs="Times New Roman"/>
          <w:b/>
        </w:rPr>
        <w:t xml:space="preserve">Haley </w:t>
      </w:r>
      <w:r w:rsidR="00613152" w:rsidRPr="00B04854">
        <w:rPr>
          <w:rFonts w:ascii="Times New Roman" w:hAnsi="Times New Roman" w:cs="Times New Roman"/>
          <w:b/>
        </w:rPr>
        <w:t>moved to approve the Combined Ballot as follows:</w:t>
      </w:r>
    </w:p>
    <w:p w14:paraId="587586B0" w14:textId="77777777" w:rsidR="00B04854" w:rsidRP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To approve the June 10, 2021 PRS Meeting Minutes as presented</w:t>
      </w:r>
    </w:p>
    <w:p w14:paraId="48463012" w14:textId="77777777" w:rsidR="008262F9" w:rsidRPr="008262F9" w:rsidRDefault="008262F9" w:rsidP="008262F9">
      <w:pPr>
        <w:pStyle w:val="NoSpacing"/>
        <w:numPr>
          <w:ilvl w:val="0"/>
          <w:numId w:val="32"/>
        </w:numPr>
        <w:jc w:val="both"/>
        <w:rPr>
          <w:rFonts w:ascii="Times New Roman" w:eastAsia="Times New Roman" w:hAnsi="Times New Roman" w:cs="Times New Roman"/>
          <w:b/>
        </w:rPr>
      </w:pPr>
      <w:r w:rsidRPr="008262F9">
        <w:rPr>
          <w:rFonts w:ascii="Times New Roman" w:eastAsia="Times New Roman" w:hAnsi="Times New Roman" w:cs="Times New Roman"/>
          <w:b/>
        </w:rPr>
        <w:t>To grant SCR815 Urgent status; to recommend approval of SCR815 as amended by the 7/8/21 ERCOT comments; and to forward to TAC SCR815</w:t>
      </w:r>
    </w:p>
    <w:p w14:paraId="7FE32EA1" w14:textId="4A8F86B3" w:rsidR="00B04854" w:rsidRPr="00D42749" w:rsidRDefault="00B04854" w:rsidP="00D42749">
      <w:pPr>
        <w:pStyle w:val="NoSpacing"/>
        <w:numPr>
          <w:ilvl w:val="0"/>
          <w:numId w:val="32"/>
        </w:numPr>
        <w:jc w:val="both"/>
        <w:rPr>
          <w:rFonts w:ascii="Times New Roman" w:eastAsia="Times New Roman" w:hAnsi="Times New Roman" w:cs="Times New Roman"/>
          <w:b/>
        </w:rPr>
      </w:pPr>
      <w:r w:rsidRPr="00D42749">
        <w:rPr>
          <w:rFonts w:ascii="Times New Roman" w:eastAsia="Times New Roman" w:hAnsi="Times New Roman" w:cs="Times New Roman"/>
          <w:b/>
        </w:rPr>
        <w:t>To endorse and forward to TAC the 6/10/21 PRS Report and Impact Analysis for NPRR1079</w:t>
      </w:r>
    </w:p>
    <w:p w14:paraId="4980DBC9" w14:textId="1D0A1899" w:rsidR="00B04854" w:rsidRPr="003D7934" w:rsidRDefault="00B04854" w:rsidP="003D7934">
      <w:pPr>
        <w:pStyle w:val="NoSpacing"/>
        <w:numPr>
          <w:ilvl w:val="0"/>
          <w:numId w:val="32"/>
        </w:numPr>
        <w:jc w:val="both"/>
        <w:rPr>
          <w:rFonts w:ascii="Times New Roman" w:eastAsia="Times New Roman" w:hAnsi="Times New Roman" w:cs="Times New Roman"/>
          <w:b/>
        </w:rPr>
      </w:pPr>
      <w:r w:rsidRPr="003D7934">
        <w:rPr>
          <w:rFonts w:ascii="Times New Roman" w:eastAsia="Times New Roman" w:hAnsi="Times New Roman" w:cs="Times New Roman"/>
          <w:b/>
        </w:rPr>
        <w:t>To recommend approval of SCR813 as submitted</w:t>
      </w:r>
    </w:p>
    <w:p w14:paraId="6F7C8D40" w14:textId="3A34EFF4" w:rsidR="00B04854" w:rsidRPr="001D4B18" w:rsidRDefault="00B04854" w:rsidP="001D4B18">
      <w:pPr>
        <w:pStyle w:val="NoSpacing"/>
        <w:numPr>
          <w:ilvl w:val="0"/>
          <w:numId w:val="32"/>
        </w:numPr>
        <w:jc w:val="both"/>
        <w:rPr>
          <w:rFonts w:ascii="Times New Roman" w:eastAsia="Times New Roman" w:hAnsi="Times New Roman" w:cs="Times New Roman"/>
          <w:b/>
        </w:rPr>
      </w:pPr>
      <w:r w:rsidRPr="001D4B18">
        <w:rPr>
          <w:rFonts w:ascii="Times New Roman" w:eastAsia="Times New Roman" w:hAnsi="Times New Roman" w:cs="Times New Roman"/>
          <w:b/>
        </w:rPr>
        <w:t>To table NPRR1084 and refer the issue to ROS and WMS</w:t>
      </w:r>
    </w:p>
    <w:p w14:paraId="3A132763" w14:textId="77EC27EF" w:rsidR="00B04854" w:rsidRPr="00134A8A" w:rsidRDefault="00B04854" w:rsidP="00134A8A">
      <w:pPr>
        <w:pStyle w:val="NoSpacing"/>
        <w:numPr>
          <w:ilvl w:val="0"/>
          <w:numId w:val="32"/>
        </w:numPr>
        <w:jc w:val="both"/>
        <w:rPr>
          <w:rFonts w:ascii="Times New Roman" w:eastAsia="Times New Roman" w:hAnsi="Times New Roman" w:cs="Times New Roman"/>
          <w:b/>
        </w:rPr>
      </w:pPr>
      <w:r w:rsidRPr="00134A8A">
        <w:rPr>
          <w:rFonts w:ascii="Times New Roman" w:eastAsia="Times New Roman" w:hAnsi="Times New Roman" w:cs="Times New Roman"/>
          <w:b/>
        </w:rPr>
        <w:t>To table NPRR1085 and refer the issue to ROS</w:t>
      </w:r>
    </w:p>
    <w:p w14:paraId="1E741E9C" w14:textId="4A7941E3" w:rsidR="00BF1C3F" w:rsidRPr="00B04854" w:rsidRDefault="00134A8A" w:rsidP="00B04854">
      <w:pPr>
        <w:pStyle w:val="NoSpacing"/>
        <w:jc w:val="both"/>
        <w:rPr>
          <w:rFonts w:ascii="Times New Roman" w:hAnsi="Times New Roman" w:cs="Times New Roman"/>
          <w:i/>
        </w:rPr>
      </w:pPr>
      <w:r>
        <w:rPr>
          <w:rFonts w:ascii="Times New Roman" w:hAnsi="Times New Roman" w:cs="Times New Roman"/>
          <w:b/>
        </w:rPr>
        <w:t xml:space="preserve">Mr. </w:t>
      </w:r>
      <w:r w:rsidR="00B04854" w:rsidRPr="00B04854">
        <w:rPr>
          <w:rFonts w:ascii="Times New Roman" w:hAnsi="Times New Roman" w:cs="Times New Roman"/>
          <w:b/>
        </w:rPr>
        <w:t xml:space="preserve">Greer </w:t>
      </w:r>
      <w:bookmarkEnd w:id="9"/>
      <w:r w:rsidR="004129C1" w:rsidRPr="00B04854">
        <w:rPr>
          <w:rFonts w:ascii="Times New Roman" w:hAnsi="Times New Roman" w:cs="Times New Roman"/>
          <w:b/>
        </w:rPr>
        <w:t xml:space="preserve">seconded the motion.  </w:t>
      </w:r>
      <w:r w:rsidR="00BF1C3F" w:rsidRPr="00B04854">
        <w:rPr>
          <w:rFonts w:ascii="Times New Roman" w:hAnsi="Times New Roman" w:cs="Times New Roman"/>
          <w:b/>
        </w:rPr>
        <w:t>The motion carried unanimously via roll call vote.</w:t>
      </w:r>
      <w:r w:rsidR="00BF1C3F" w:rsidRPr="00B04854">
        <w:rPr>
          <w:rFonts w:ascii="Times New Roman" w:hAnsi="Times New Roman" w:cs="Times New Roman"/>
        </w:rPr>
        <w:t xml:space="preserve">  </w:t>
      </w:r>
      <w:r w:rsidR="00BF1C3F" w:rsidRPr="00B04854">
        <w:rPr>
          <w:rFonts w:ascii="Times New Roman" w:hAnsi="Times New Roman" w:cs="Times New Roman"/>
          <w:i/>
        </w:rPr>
        <w:t xml:space="preserve">(Please see ballot posted with Key Documents.) </w:t>
      </w:r>
    </w:p>
    <w:p w14:paraId="0C9A97C5" w14:textId="77777777" w:rsidR="00134A8A" w:rsidRDefault="00134A8A" w:rsidP="002968F0">
      <w:pPr>
        <w:pStyle w:val="NoSpacing"/>
        <w:jc w:val="both"/>
        <w:rPr>
          <w:rFonts w:ascii="Times New Roman" w:hAnsi="Times New Roman" w:cs="Times New Roman"/>
          <w:u w:val="single"/>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lastRenderedPageBreak/>
        <w:t>Other Business</w:t>
      </w:r>
      <w:r w:rsidR="00481F3C" w:rsidRPr="00B04854">
        <w:rPr>
          <w:rFonts w:ascii="Times New Roman" w:hAnsi="Times New Roman" w:cs="Times New Roman"/>
          <w:u w:val="single"/>
        </w:rPr>
        <w:t xml:space="preserve"> </w:t>
      </w:r>
    </w:p>
    <w:p w14:paraId="1030DBAB" w14:textId="77777777" w:rsidR="00A76376" w:rsidRPr="00B04854" w:rsidRDefault="00A76376" w:rsidP="006C36B9">
      <w:pPr>
        <w:pStyle w:val="NoSpacing"/>
        <w:tabs>
          <w:tab w:val="left" w:pos="8122"/>
        </w:tabs>
        <w:jc w:val="both"/>
        <w:rPr>
          <w:rFonts w:ascii="Times New Roman" w:hAnsi="Times New Roman" w:cs="Times New Roman"/>
        </w:rPr>
      </w:pPr>
      <w:r w:rsidRPr="00B04854">
        <w:rPr>
          <w:rFonts w:ascii="Times New Roman" w:hAnsi="Times New Roman" w:cs="Times New Roman"/>
        </w:rPr>
        <w:t xml:space="preserve">There was no other business.  </w:t>
      </w:r>
    </w:p>
    <w:p w14:paraId="600875F0" w14:textId="77777777" w:rsidR="007A6BC6" w:rsidRPr="00C85846" w:rsidRDefault="007A6BC6" w:rsidP="006C36B9">
      <w:pPr>
        <w:pStyle w:val="NoSpacing"/>
        <w:tabs>
          <w:tab w:val="left" w:pos="8122"/>
        </w:tabs>
        <w:jc w:val="both"/>
        <w:rPr>
          <w:rFonts w:ascii="Times New Roman" w:hAnsi="Times New Roman" w:cs="Times New Roman"/>
          <w:highlight w:val="lightGray"/>
        </w:rPr>
      </w:pPr>
    </w:p>
    <w:p w14:paraId="3D67D6FC" w14:textId="77777777" w:rsidR="00A76376" w:rsidRPr="00C85846" w:rsidRDefault="00A76376" w:rsidP="006C36B9">
      <w:pPr>
        <w:pStyle w:val="NoSpacing"/>
        <w:rPr>
          <w:highlight w:val="lightGray"/>
          <w:u w:val="single"/>
        </w:rPr>
      </w:pPr>
    </w:p>
    <w:p w14:paraId="16231DA0" w14:textId="5DD0D5C2"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5578F761"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8A0EE2" w:rsidRPr="00B04854">
        <w:rPr>
          <w:rFonts w:ascii="Times New Roman" w:hAnsi="Times New Roman" w:cs="Times New Roman"/>
        </w:rPr>
        <w:t>Ju</w:t>
      </w:r>
      <w:r w:rsidR="00B04854" w:rsidRPr="00B04854">
        <w:rPr>
          <w:rFonts w:ascii="Times New Roman" w:hAnsi="Times New Roman" w:cs="Times New Roman"/>
        </w:rPr>
        <w:t>ly 15</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meeting at </w:t>
      </w:r>
      <w:r w:rsidR="00215FEE" w:rsidRPr="00B04854">
        <w:rPr>
          <w:rFonts w:ascii="Times New Roman" w:hAnsi="Times New Roman" w:cs="Times New Roman"/>
        </w:rPr>
        <w:t>1:</w:t>
      </w:r>
      <w:r w:rsidR="00F2767B" w:rsidRPr="00B04854">
        <w:rPr>
          <w:rFonts w:ascii="Times New Roman" w:hAnsi="Times New Roman" w:cs="Times New Roman"/>
        </w:rPr>
        <w:t>1</w:t>
      </w:r>
      <w:r w:rsidR="00B04854" w:rsidRPr="00B04854">
        <w:rPr>
          <w:rFonts w:ascii="Times New Roman" w:hAnsi="Times New Roman" w:cs="Times New Roman"/>
        </w:rPr>
        <w:t>5</w:t>
      </w:r>
      <w:r w:rsidR="00215FEE" w:rsidRPr="00B04854">
        <w:rPr>
          <w:rFonts w:ascii="Times New Roman" w:hAnsi="Times New Roman" w:cs="Times New Roman"/>
        </w:rPr>
        <w:t xml:space="preserve"> </w:t>
      </w:r>
      <w:r w:rsidR="00F2767B" w:rsidRPr="00B04854">
        <w:rPr>
          <w:rFonts w:ascii="Times New Roman" w:hAnsi="Times New Roman" w:cs="Times New Roman"/>
        </w:rPr>
        <w:t>p</w:t>
      </w:r>
      <w:r w:rsidR="008B612D" w:rsidRPr="00B04854">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0E3F9F" w:rsidRDefault="000E3F9F" w:rsidP="00C96B32">
      <w:pPr>
        <w:spacing w:after="0" w:line="240" w:lineRule="auto"/>
      </w:pPr>
      <w:r>
        <w:separator/>
      </w:r>
    </w:p>
  </w:endnote>
  <w:endnote w:type="continuationSeparator" w:id="0">
    <w:p w14:paraId="300CFAFF" w14:textId="77777777" w:rsidR="000E3F9F" w:rsidRDefault="000E3F9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5FBF3CE6" w:rsidR="007670D7" w:rsidRPr="00EF73CC" w:rsidRDefault="007670D7"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the Ju</w:t>
    </w:r>
    <w:r w:rsidR="00C85846">
      <w:rPr>
        <w:rFonts w:ascii="Times New Roman" w:hAnsi="Times New Roman" w:cs="Times New Roman"/>
        <w:b/>
        <w:sz w:val="16"/>
        <w:szCs w:val="16"/>
      </w:rPr>
      <w:t>ly 15</w:t>
    </w:r>
    <w:r>
      <w:rPr>
        <w:rFonts w:ascii="Times New Roman" w:hAnsi="Times New Roman" w:cs="Times New Roman"/>
        <w:b/>
        <w:sz w:val="16"/>
        <w:szCs w:val="16"/>
      </w:rPr>
      <w:t xml:space="preserve">, 2021 </w:t>
    </w:r>
    <w:r w:rsidRPr="00EF73CC">
      <w:rPr>
        <w:rFonts w:ascii="Times New Roman" w:hAnsi="Times New Roman" w:cs="Times New Roman"/>
        <w:b/>
        <w:sz w:val="16"/>
        <w:szCs w:val="16"/>
      </w:rPr>
      <w:t>PRS Meeting /ERCOT Public</w:t>
    </w:r>
  </w:p>
  <w:p w14:paraId="17DF0811" w14:textId="77777777" w:rsidR="007670D7" w:rsidRPr="00EF73CC" w:rsidRDefault="007670D7"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7670D7" w:rsidRDefault="007670D7" w:rsidP="00A9222E">
    <w:pPr>
      <w:pStyle w:val="Footer"/>
    </w:pPr>
  </w:p>
  <w:p w14:paraId="120383DC" w14:textId="77777777" w:rsidR="007670D7" w:rsidRDefault="00767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0E3F9F" w:rsidRDefault="000E3F9F" w:rsidP="00C96B32">
      <w:pPr>
        <w:spacing w:after="0" w:line="240" w:lineRule="auto"/>
      </w:pPr>
      <w:r>
        <w:separator/>
      </w:r>
    </w:p>
  </w:footnote>
  <w:footnote w:type="continuationSeparator" w:id="0">
    <w:p w14:paraId="53A2A308" w14:textId="77777777" w:rsidR="000E3F9F" w:rsidRDefault="000E3F9F" w:rsidP="00C96B32">
      <w:pPr>
        <w:spacing w:after="0" w:line="240" w:lineRule="auto"/>
      </w:pPr>
      <w:r>
        <w:continuationSeparator/>
      </w:r>
    </w:p>
  </w:footnote>
  <w:footnote w:id="1">
    <w:p w14:paraId="6E270AFE" w14:textId="40693F42" w:rsidR="007670D7" w:rsidRPr="00AD3C4C" w:rsidRDefault="007670D7"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60F4F">
          <w:rPr>
            <w:rStyle w:val="Hyperlink"/>
            <w:rFonts w:ascii="Times New Roman" w:hAnsi="Times New Roman" w:cs="Times New Roman"/>
            <w:sz w:val="20"/>
            <w:szCs w:val="20"/>
          </w:rPr>
          <w:t>http://www.ercot.com/calendar/2021/7/15/214158-PRS</w:t>
        </w:r>
      </w:hyperlink>
      <w:r>
        <w:rPr>
          <w:rFonts w:ascii="Times New Roman" w:hAnsi="Times New Roman" w:cs="Times New Roman"/>
          <w:sz w:val="20"/>
          <w:szCs w:val="20"/>
        </w:rPr>
        <w:t xml:space="preserve"> </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48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83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7/15/21415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2021-08-10T20:30:00Z</dcterms:created>
  <dcterms:modified xsi:type="dcterms:W3CDTF">2021-08-10T20:31:00Z</dcterms:modified>
</cp:coreProperties>
</file>