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C218C5" w:rsidP="00F44236">
            <w:pPr>
              <w:pStyle w:val="Header"/>
            </w:pPr>
            <w:hyperlink r:id="rId8" w:history="1">
              <w:r w:rsidR="00A65BD3" w:rsidRPr="00A65BD3">
                <w:rPr>
                  <w:rStyle w:val="Hyperlink"/>
                </w:rPr>
                <w:t>1079</w:t>
              </w:r>
            </w:hyperlink>
            <w:bookmarkStart w:id="0" w:name="_GoBack"/>
            <w:bookmarkEnd w:id="0"/>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722D6C" w:rsidP="00722D6C">
            <w:pPr>
              <w:pStyle w:val="Header"/>
            </w:pPr>
            <w:r>
              <w:t>Day-Ahead Market</w:t>
            </w:r>
            <w:r w:rsidR="00922701">
              <w:t xml:space="preserve"> </w:t>
            </w:r>
            <w:r w:rsidR="004748B1">
              <w:t>RRS</w:t>
            </w:r>
            <w:r>
              <w:t xml:space="preserve"> </w:t>
            </w:r>
            <w:r w:rsidR="009C10F2">
              <w:t>/</w:t>
            </w:r>
            <w:r>
              <w:t xml:space="preserve"> </w:t>
            </w:r>
            <w:r w:rsidR="00922701">
              <w:t xml:space="preserve">ECRS </w:t>
            </w:r>
            <w:r>
              <w:t>48-Hour</w:t>
            </w:r>
            <w:r w:rsidR="00B4134D">
              <w:t xml:space="preserve"> </w:t>
            </w:r>
            <w:r>
              <w:t>R</w:t>
            </w:r>
            <w:r w:rsidR="00B4134D">
              <w:t xml:space="preserve">eport </w:t>
            </w:r>
            <w:r>
              <w:t>C</w:t>
            </w:r>
            <w:r w:rsidR="00922701">
              <w:t>larification</w:t>
            </w:r>
          </w:p>
        </w:tc>
      </w:tr>
      <w:tr w:rsidR="00BA0475" w:rsidRPr="00E01925" w:rsidTr="00BC2D06">
        <w:trPr>
          <w:trHeight w:val="518"/>
        </w:trPr>
        <w:tc>
          <w:tcPr>
            <w:tcW w:w="2880" w:type="dxa"/>
            <w:gridSpan w:val="2"/>
            <w:shd w:val="clear" w:color="auto" w:fill="FFFFFF"/>
            <w:vAlign w:val="center"/>
          </w:tcPr>
          <w:p w:rsidR="00BA0475" w:rsidRPr="00E01925" w:rsidRDefault="00BA0475" w:rsidP="00BA0475">
            <w:pPr>
              <w:pStyle w:val="Header"/>
              <w:rPr>
                <w:bCs w:val="0"/>
              </w:rPr>
            </w:pPr>
            <w:r w:rsidRPr="00E01925">
              <w:rPr>
                <w:bCs w:val="0"/>
              </w:rPr>
              <w:t xml:space="preserve">Date </w:t>
            </w:r>
            <w:r>
              <w:rPr>
                <w:bCs w:val="0"/>
              </w:rPr>
              <w:t>of Decision</w:t>
            </w:r>
          </w:p>
        </w:tc>
        <w:tc>
          <w:tcPr>
            <w:tcW w:w="7560" w:type="dxa"/>
            <w:gridSpan w:val="2"/>
            <w:vAlign w:val="center"/>
          </w:tcPr>
          <w:p w:rsidR="00BA0475" w:rsidRPr="00E01925" w:rsidRDefault="00BA0475" w:rsidP="00BA0475">
            <w:pPr>
              <w:pStyle w:val="NormalArial"/>
            </w:pPr>
            <w:r>
              <w:t>June 10, 2021</w:t>
            </w:r>
          </w:p>
        </w:tc>
      </w:tr>
      <w:tr w:rsidR="00BA0475" w:rsidRPr="00E01925" w:rsidTr="00BC2D06">
        <w:trPr>
          <w:trHeight w:val="518"/>
        </w:trPr>
        <w:tc>
          <w:tcPr>
            <w:tcW w:w="2880" w:type="dxa"/>
            <w:gridSpan w:val="2"/>
            <w:shd w:val="clear" w:color="auto" w:fill="FFFFFF"/>
            <w:vAlign w:val="center"/>
          </w:tcPr>
          <w:p w:rsidR="00BA0475" w:rsidRPr="00E01925" w:rsidRDefault="00BA0475" w:rsidP="00BA0475">
            <w:pPr>
              <w:pStyle w:val="Header"/>
              <w:rPr>
                <w:bCs w:val="0"/>
              </w:rPr>
            </w:pPr>
            <w:r>
              <w:rPr>
                <w:bCs w:val="0"/>
              </w:rPr>
              <w:t>Action</w:t>
            </w:r>
          </w:p>
        </w:tc>
        <w:tc>
          <w:tcPr>
            <w:tcW w:w="7560" w:type="dxa"/>
            <w:gridSpan w:val="2"/>
            <w:vAlign w:val="center"/>
          </w:tcPr>
          <w:p w:rsidR="00BA0475" w:rsidRDefault="00BA0475" w:rsidP="00BA0475">
            <w:pPr>
              <w:pStyle w:val="NormalArial"/>
            </w:pPr>
            <w:r>
              <w:t>Recommended Approval</w:t>
            </w:r>
          </w:p>
        </w:tc>
      </w:tr>
      <w:tr w:rsidR="00BA0475" w:rsidRPr="00E01925" w:rsidTr="00BC2D06">
        <w:trPr>
          <w:trHeight w:val="518"/>
        </w:trPr>
        <w:tc>
          <w:tcPr>
            <w:tcW w:w="2880" w:type="dxa"/>
            <w:gridSpan w:val="2"/>
            <w:shd w:val="clear" w:color="auto" w:fill="FFFFFF"/>
            <w:vAlign w:val="center"/>
          </w:tcPr>
          <w:p w:rsidR="00BA0475" w:rsidRPr="00E01925" w:rsidRDefault="00BA0475" w:rsidP="00BA0475">
            <w:pPr>
              <w:pStyle w:val="Header"/>
              <w:rPr>
                <w:bCs w:val="0"/>
              </w:rPr>
            </w:pPr>
            <w:r>
              <w:t xml:space="preserve">Timeline </w:t>
            </w:r>
          </w:p>
        </w:tc>
        <w:tc>
          <w:tcPr>
            <w:tcW w:w="7560" w:type="dxa"/>
            <w:gridSpan w:val="2"/>
            <w:vAlign w:val="center"/>
          </w:tcPr>
          <w:p w:rsidR="00BA0475" w:rsidRDefault="00BA0475" w:rsidP="00BA0475">
            <w:pPr>
              <w:pStyle w:val="NormalArial"/>
            </w:pPr>
            <w:r>
              <w:t>Normal</w:t>
            </w:r>
          </w:p>
        </w:tc>
      </w:tr>
      <w:tr w:rsidR="00BA0475" w:rsidRPr="00E01925" w:rsidTr="00BC2D06">
        <w:trPr>
          <w:trHeight w:val="518"/>
        </w:trPr>
        <w:tc>
          <w:tcPr>
            <w:tcW w:w="2880" w:type="dxa"/>
            <w:gridSpan w:val="2"/>
            <w:shd w:val="clear" w:color="auto" w:fill="FFFFFF"/>
            <w:vAlign w:val="center"/>
          </w:tcPr>
          <w:p w:rsidR="00BA0475" w:rsidRPr="00E01925" w:rsidRDefault="00BA0475" w:rsidP="00BA0475">
            <w:pPr>
              <w:pStyle w:val="Header"/>
              <w:rPr>
                <w:bCs w:val="0"/>
              </w:rPr>
            </w:pPr>
            <w:r>
              <w:t>Proposed Effective Date</w:t>
            </w:r>
          </w:p>
        </w:tc>
        <w:tc>
          <w:tcPr>
            <w:tcW w:w="7560" w:type="dxa"/>
            <w:gridSpan w:val="2"/>
            <w:vAlign w:val="center"/>
          </w:tcPr>
          <w:p w:rsidR="00BA0475" w:rsidRDefault="00BA0475" w:rsidP="00BA0475">
            <w:pPr>
              <w:pStyle w:val="NormalArial"/>
            </w:pPr>
            <w:r>
              <w:t>To be determined</w:t>
            </w:r>
          </w:p>
        </w:tc>
      </w:tr>
      <w:tr w:rsidR="00BA0475" w:rsidRPr="00E01925" w:rsidTr="00BC2D06">
        <w:trPr>
          <w:trHeight w:val="518"/>
        </w:trPr>
        <w:tc>
          <w:tcPr>
            <w:tcW w:w="2880" w:type="dxa"/>
            <w:gridSpan w:val="2"/>
            <w:shd w:val="clear" w:color="auto" w:fill="FFFFFF"/>
            <w:vAlign w:val="center"/>
          </w:tcPr>
          <w:p w:rsidR="00BA0475" w:rsidRPr="00E01925" w:rsidRDefault="00BA0475" w:rsidP="00BA0475">
            <w:pPr>
              <w:pStyle w:val="Header"/>
              <w:rPr>
                <w:bCs w:val="0"/>
              </w:rPr>
            </w:pPr>
            <w:r>
              <w:t>Priority and Rank Assigned</w:t>
            </w:r>
          </w:p>
        </w:tc>
        <w:tc>
          <w:tcPr>
            <w:tcW w:w="7560" w:type="dxa"/>
            <w:gridSpan w:val="2"/>
            <w:vAlign w:val="center"/>
          </w:tcPr>
          <w:p w:rsidR="00BA0475" w:rsidRDefault="00BA0475" w:rsidP="00BA0475">
            <w:pPr>
              <w:pStyle w:val="NormalArial"/>
            </w:pPr>
            <w:r>
              <w:t>To be determined</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722D6C" w:rsidP="00F44236">
            <w:pPr>
              <w:pStyle w:val="NormalArial"/>
            </w:pPr>
            <w:r>
              <w:t xml:space="preserve">3.2.5, </w:t>
            </w:r>
            <w:r w:rsidR="009C10F2" w:rsidRPr="009C10F2">
              <w:t>Publication of Resource and Load Information</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2C6734" w:rsidP="00E71C39">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D922EF" w:rsidP="00722D6C">
            <w:pPr>
              <w:pStyle w:val="NormalArial"/>
              <w:spacing w:before="120" w:after="120"/>
            </w:pPr>
            <w:r>
              <w:t xml:space="preserve">This Nodal Protocol </w:t>
            </w:r>
            <w:r w:rsidRPr="00FB509B">
              <w:t>Revision Request</w:t>
            </w:r>
            <w:r>
              <w:t xml:space="preserve"> (NPRR)</w:t>
            </w:r>
            <w:r w:rsidR="00311521">
              <w:t xml:space="preserve"> splits</w:t>
            </w:r>
            <w:r>
              <w:t xml:space="preserve"> E</w:t>
            </w:r>
            <w:r w:rsidR="00311521">
              <w:t>RCOT</w:t>
            </w:r>
            <w:r>
              <w:t xml:space="preserve"> Contingency Reserve Service (ECRS) </w:t>
            </w:r>
            <w:r w:rsidR="00311521">
              <w:t xml:space="preserve">and Fast Frequency Reserve (FFR) project language from the 48-hour </w:t>
            </w:r>
            <w:r w:rsidR="00722D6C">
              <w:t>Day-Ahead Market (</w:t>
            </w:r>
            <w:r w:rsidR="00311521">
              <w:t>DAM</w:t>
            </w:r>
            <w:r w:rsidR="00722D6C">
              <w:t>)</w:t>
            </w:r>
            <w:r w:rsidR="00311521">
              <w:t xml:space="preserve"> report requirements.</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65pt;height:15.05pt" o:ole="">
                  <v:imagedata r:id="rId9" o:title=""/>
                </v:shape>
                <w:control r:id="rId15"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311521" w:rsidP="00EE6EBC">
            <w:pPr>
              <w:pStyle w:val="NormalArial"/>
              <w:spacing w:before="120" w:after="120"/>
              <w:rPr>
                <w:iCs/>
                <w:kern w:val="24"/>
              </w:rPr>
            </w:pPr>
            <w:r>
              <w:t xml:space="preserve">The </w:t>
            </w:r>
            <w:r w:rsidR="00B4134D">
              <w:t>decision to deliver E</w:t>
            </w:r>
            <w:r w:rsidR="00CC46D0">
              <w:t xml:space="preserve">CRS </w:t>
            </w:r>
            <w:r w:rsidR="00AD4325">
              <w:t xml:space="preserve">with </w:t>
            </w:r>
            <w:r w:rsidR="00AB2412">
              <w:t xml:space="preserve">the </w:t>
            </w:r>
            <w:r w:rsidR="00B4134D">
              <w:t>Passport project revealed</w:t>
            </w:r>
            <w:r w:rsidR="00CC46D0">
              <w:t xml:space="preserve"> the need to capture updates for the 48-hour DAM report. </w:t>
            </w:r>
            <w:r w:rsidR="00722D6C">
              <w:t xml:space="preserve"> </w:t>
            </w:r>
            <w:r w:rsidR="00CC46D0">
              <w:t>Upon th</w:t>
            </w:r>
            <w:r w:rsidR="00EE6EBC">
              <w:t>e completion of the FFR project</w:t>
            </w:r>
            <w:r w:rsidR="00722D6C">
              <w:t>,</w:t>
            </w:r>
            <w:r w:rsidR="00CC46D0">
              <w:t xml:space="preserve"> </w:t>
            </w:r>
            <w:r w:rsidR="00A65BD3">
              <w:t>Responsive Reserve (</w:t>
            </w:r>
            <w:r w:rsidR="00AD4325">
              <w:t>RRS</w:t>
            </w:r>
            <w:r w:rsidR="00A65BD3">
              <w:t>)</w:t>
            </w:r>
            <w:r w:rsidR="00AD4325">
              <w:t xml:space="preserve"> revisions </w:t>
            </w:r>
            <w:r w:rsidR="00EE6EBC">
              <w:t>will be implemented</w:t>
            </w:r>
            <w:r w:rsidR="00CC46D0">
              <w:t>, b</w:t>
            </w:r>
            <w:r w:rsidR="00EE6EBC">
              <w:t>ut ECRS changes will come in a</w:t>
            </w:r>
            <w:r w:rsidR="00CC46D0">
              <w:t xml:space="preserve"> future</w:t>
            </w:r>
            <w:r w:rsidR="00EE6EBC">
              <w:t xml:space="preserve"> release</w:t>
            </w:r>
            <w:r w:rsidR="00CC46D0">
              <w:t>.</w:t>
            </w:r>
            <w:r w:rsidR="00AB2412">
              <w:t xml:space="preserve"> </w:t>
            </w:r>
            <w:r w:rsidR="00722D6C">
              <w:t xml:space="preserve"> </w:t>
            </w:r>
            <w:r w:rsidR="00AB2412">
              <w:t>This NPRR will help align the reporting requirements and ensure the grey-box logic remains correct with other DAM NPRR</w:t>
            </w:r>
            <w:r w:rsidR="00CC46D0">
              <w:t xml:space="preserve"> </w:t>
            </w:r>
            <w:r w:rsidR="00AB2412">
              <w:t>language that is impacted by the RRS</w:t>
            </w:r>
            <w:r w:rsidR="00A73479">
              <w:t xml:space="preserve"> </w:t>
            </w:r>
            <w:r w:rsidR="00AB2412">
              <w:t>/</w:t>
            </w:r>
            <w:r w:rsidR="00A73479">
              <w:t xml:space="preserve"> </w:t>
            </w:r>
            <w:r w:rsidR="00AB2412">
              <w:t xml:space="preserve">ECRS split. </w:t>
            </w:r>
          </w:p>
        </w:tc>
      </w:tr>
      <w:tr w:rsidR="00BA0475" w:rsidRPr="002B2882"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475" w:rsidRDefault="00BA0475" w:rsidP="0068096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A0475" w:rsidRPr="00236124" w:rsidRDefault="00BA0475" w:rsidP="00680963">
            <w:pPr>
              <w:pStyle w:val="NormalArial"/>
              <w:spacing w:before="120" w:after="120"/>
            </w:pPr>
            <w:r w:rsidRPr="00236124">
              <w:t>To be determined</w:t>
            </w:r>
          </w:p>
        </w:tc>
      </w:tr>
      <w:tr w:rsidR="00BA0475" w:rsidRPr="002B2882"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475" w:rsidRDefault="00BA0475" w:rsidP="00680963">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A0475" w:rsidRPr="00236124" w:rsidRDefault="00BA0475" w:rsidP="00BA0475">
            <w:pPr>
              <w:pStyle w:val="NormalArial"/>
              <w:spacing w:before="120" w:after="120"/>
            </w:pPr>
            <w:r w:rsidRPr="00236124">
              <w:t xml:space="preserve">On </w:t>
            </w:r>
            <w:r>
              <w:t>6/10</w:t>
            </w:r>
            <w:r w:rsidRPr="00236124">
              <w:t>/21, PRS</w:t>
            </w:r>
            <w:r>
              <w:t xml:space="preserve"> unanimously voted </w:t>
            </w:r>
            <w:r w:rsidR="00C218C5">
              <w:t xml:space="preserve">via roll call </w:t>
            </w:r>
            <w:r>
              <w:t>t</w:t>
            </w:r>
            <w:r w:rsidRPr="00BA0475">
              <w:t>o recommend approval of NPRR1079 as submitted</w:t>
            </w:r>
            <w:r>
              <w:t>.  All Market Segments participated in the vote.</w:t>
            </w:r>
          </w:p>
        </w:tc>
      </w:tr>
      <w:tr w:rsidR="00BA0475" w:rsidRPr="002B2882"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475" w:rsidRDefault="00BA0475"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A0475" w:rsidRPr="00236124" w:rsidRDefault="00BA0475" w:rsidP="00C218C5">
            <w:pPr>
              <w:pStyle w:val="NormalArial"/>
              <w:spacing w:before="120" w:after="120"/>
            </w:pPr>
            <w:r w:rsidRPr="00236124">
              <w:t xml:space="preserve">On </w:t>
            </w:r>
            <w:r>
              <w:t xml:space="preserve">6/10/21, </w:t>
            </w:r>
            <w:r w:rsidR="00C218C5">
              <w:t>ERCOT Staff</w:t>
            </w:r>
            <w:r>
              <w:t xml:space="preserve"> provided an overview of NPRR1079.</w:t>
            </w: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2C6734">
            <w:pPr>
              <w:pStyle w:val="NormalArial"/>
            </w:pPr>
            <w:r>
              <w:t>Alfredo Moreno</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C218C5">
            <w:pPr>
              <w:pStyle w:val="NormalArial"/>
            </w:pPr>
            <w:hyperlink r:id="rId18" w:history="1">
              <w:r w:rsidR="002C6734" w:rsidRPr="000352E2">
                <w:rPr>
                  <w:rStyle w:val="Hyperlink"/>
                </w:rPr>
                <w:t>Alfredo.Moreno@ercot.com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2C6734">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2C6734">
            <w:pPr>
              <w:pStyle w:val="NormalArial"/>
            </w:pPr>
            <w:r>
              <w:t>512-248-6977</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722D6C">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722D6C">
            <w:pPr>
              <w:pStyle w:val="NormalArial"/>
            </w:pPr>
            <w:r>
              <w:t>Cory Phillips</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C218C5">
            <w:pPr>
              <w:pStyle w:val="NormalArial"/>
            </w:pPr>
            <w:hyperlink r:id="rId19" w:history="1">
              <w:r w:rsidR="00722D6C" w:rsidRPr="00586A6E">
                <w:rPr>
                  <w:rStyle w:val="Hyperlink"/>
                </w:rPr>
                <w:t>Cory.phillips@ercot.com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722D6C">
            <w:pPr>
              <w:pStyle w:val="NormalArial"/>
            </w:pPr>
            <w:r>
              <w:t>512-248-6464</w:t>
            </w:r>
          </w:p>
        </w:tc>
      </w:tr>
    </w:tbl>
    <w:p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A0475" w:rsidTr="00BA047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A0475" w:rsidRDefault="00BA0475" w:rsidP="00680963">
            <w:pPr>
              <w:pStyle w:val="NormalArial"/>
              <w:jc w:val="center"/>
              <w:rPr>
                <w:b/>
              </w:rPr>
            </w:pPr>
            <w:r>
              <w:rPr>
                <w:b/>
              </w:rPr>
              <w:t>Comments Received</w:t>
            </w:r>
          </w:p>
        </w:tc>
      </w:tr>
      <w:tr w:rsidR="00BA0475"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475" w:rsidRDefault="00BA0475"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BA0475" w:rsidRDefault="00BA0475" w:rsidP="00680963">
            <w:pPr>
              <w:pStyle w:val="NormalArial"/>
              <w:rPr>
                <w:b/>
              </w:rPr>
            </w:pPr>
            <w:r>
              <w:rPr>
                <w:b/>
              </w:rPr>
              <w:t>Comment Summary</w:t>
            </w:r>
          </w:p>
        </w:tc>
      </w:tr>
      <w:tr w:rsidR="00BA0475"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475" w:rsidRDefault="00BA0475" w:rsidP="0068096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rsidR="00BA0475" w:rsidRDefault="00BA0475" w:rsidP="00680963">
            <w:pPr>
              <w:pStyle w:val="NormalArial"/>
              <w:spacing w:before="120" w:after="120"/>
            </w:pPr>
          </w:p>
        </w:tc>
      </w:tr>
    </w:tbl>
    <w:p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A0475" w:rsidRPr="001B6509" w:rsidTr="00680963">
        <w:trPr>
          <w:trHeight w:val="350"/>
        </w:trPr>
        <w:tc>
          <w:tcPr>
            <w:tcW w:w="10440" w:type="dxa"/>
            <w:tcBorders>
              <w:bottom w:val="single" w:sz="4" w:space="0" w:color="auto"/>
            </w:tcBorders>
            <w:shd w:val="clear" w:color="auto" w:fill="FFFFFF"/>
            <w:vAlign w:val="center"/>
          </w:tcPr>
          <w:p w:rsidR="00BA0475" w:rsidRPr="001B6509" w:rsidRDefault="00BA0475" w:rsidP="00680963">
            <w:pPr>
              <w:tabs>
                <w:tab w:val="center" w:pos="4320"/>
                <w:tab w:val="right" w:pos="8640"/>
              </w:tabs>
              <w:jc w:val="center"/>
              <w:rPr>
                <w:rFonts w:ascii="Arial" w:hAnsi="Arial"/>
                <w:b/>
                <w:bCs/>
              </w:rPr>
            </w:pPr>
            <w:r w:rsidRPr="001B6509">
              <w:rPr>
                <w:rFonts w:ascii="Arial" w:hAnsi="Arial"/>
                <w:b/>
                <w:bCs/>
              </w:rPr>
              <w:t>Market Rules Notes</w:t>
            </w:r>
          </w:p>
        </w:tc>
      </w:tr>
    </w:tbl>
    <w:p w:rsidR="009A3772" w:rsidRPr="00D56D61" w:rsidRDefault="00BA0475" w:rsidP="00BA047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2C6734" w:rsidRPr="002C6734" w:rsidRDefault="002C6734" w:rsidP="002C6734">
      <w:pPr>
        <w:keepNext/>
        <w:tabs>
          <w:tab w:val="left" w:pos="1080"/>
        </w:tabs>
        <w:spacing w:before="240" w:after="240"/>
        <w:ind w:left="1080" w:hanging="1080"/>
        <w:outlineLvl w:val="2"/>
        <w:rPr>
          <w:b/>
          <w:bCs/>
          <w:i/>
          <w:szCs w:val="20"/>
        </w:rPr>
      </w:pPr>
      <w:bookmarkStart w:id="1" w:name="_Toc400526097"/>
      <w:bookmarkStart w:id="2" w:name="_Toc405534415"/>
      <w:bookmarkStart w:id="3" w:name="_Toc406570428"/>
      <w:bookmarkStart w:id="4" w:name="_Toc410910580"/>
      <w:bookmarkStart w:id="5" w:name="_Toc411841008"/>
      <w:bookmarkStart w:id="6" w:name="_Toc422146970"/>
      <w:bookmarkStart w:id="7" w:name="_Toc433020566"/>
      <w:bookmarkStart w:id="8" w:name="_Toc437262007"/>
      <w:bookmarkStart w:id="9" w:name="_Toc478375179"/>
      <w:bookmarkStart w:id="10" w:name="_Toc68163680"/>
      <w:r w:rsidRPr="002C6734">
        <w:rPr>
          <w:b/>
          <w:bCs/>
          <w:i/>
          <w:szCs w:val="20"/>
        </w:rPr>
        <w:t>3.2.5</w:t>
      </w:r>
      <w:r w:rsidRPr="002C6734">
        <w:rPr>
          <w:b/>
          <w:bCs/>
          <w:i/>
          <w:szCs w:val="20"/>
        </w:rPr>
        <w:tab/>
        <w:t>Publication of Resource and Load Information</w:t>
      </w:r>
      <w:bookmarkEnd w:id="1"/>
      <w:bookmarkEnd w:id="2"/>
      <w:bookmarkEnd w:id="3"/>
      <w:bookmarkEnd w:id="4"/>
      <w:bookmarkEnd w:id="5"/>
      <w:bookmarkEnd w:id="6"/>
      <w:bookmarkEnd w:id="7"/>
      <w:bookmarkEnd w:id="8"/>
      <w:bookmarkEnd w:id="9"/>
      <w:bookmarkEnd w:id="10"/>
    </w:p>
    <w:p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558"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(1) above with the following upon system implementation of the Real-Time Co-Optimization (RTC) project for NPRR1007; or upon system implementation for NPRR1014:]</w:t>
            </w:r>
          </w:p>
          <w:p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rsidR="002C6734" w:rsidRPr="002C6734" w:rsidRDefault="002C6734" w:rsidP="002C6734">
      <w:pPr>
        <w:spacing w:before="240" w:after="240"/>
        <w:ind w:left="1440" w:hanging="720"/>
        <w:rPr>
          <w:szCs w:val="20"/>
        </w:rPr>
      </w:pPr>
      <w:r w:rsidRPr="002C6734">
        <w:rPr>
          <w:szCs w:val="20"/>
        </w:rPr>
        <w:t>(a)</w:t>
      </w:r>
      <w:r w:rsidRPr="002C673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rsidR="002C6734" w:rsidRPr="002C6734" w:rsidRDefault="002C6734" w:rsidP="002C6734">
      <w:pPr>
        <w:spacing w:after="240"/>
        <w:ind w:left="1440" w:hanging="720"/>
        <w:rPr>
          <w:szCs w:val="20"/>
        </w:rPr>
      </w:pPr>
      <w:r w:rsidRPr="002C6734">
        <w:rPr>
          <w:szCs w:val="20"/>
        </w:rPr>
        <w:t>(b)</w:t>
      </w:r>
      <w:r w:rsidRPr="002C673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rsidR="002C6734" w:rsidRPr="002C6734" w:rsidRDefault="002C6734" w:rsidP="002C6734">
      <w:pPr>
        <w:spacing w:after="240"/>
        <w:ind w:left="1440" w:hanging="720"/>
        <w:rPr>
          <w:szCs w:val="20"/>
        </w:rPr>
      </w:pPr>
      <w:r w:rsidRPr="002C6734">
        <w:rPr>
          <w:szCs w:val="20"/>
        </w:rPr>
        <w:t>(c)</w:t>
      </w:r>
      <w:r w:rsidRPr="002C6734">
        <w:rPr>
          <w:szCs w:val="20"/>
        </w:rPr>
        <w:tab/>
        <w:t xml:space="preserve">An aggregate energy supply curve based on </w:t>
      </w:r>
      <w:proofErr w:type="spellStart"/>
      <w:r w:rsidRPr="002C6734">
        <w:rPr>
          <w:szCs w:val="20"/>
        </w:rPr>
        <w:t>PhotoVoltaic</w:t>
      </w:r>
      <w:proofErr w:type="spellEnd"/>
      <w:r w:rsidRPr="002C673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 xml:space="preserve">[NPRR1014:  Insert paragraph (d) below upon system implementation and renumber accordingly:] </w:t>
            </w:r>
          </w:p>
          <w:p w:rsidR="002C6734" w:rsidRPr="002C6734" w:rsidRDefault="002C6734" w:rsidP="002C6734">
            <w:pPr>
              <w:spacing w:after="240"/>
              <w:ind w:left="1440" w:hanging="720"/>
              <w:rPr>
                <w:szCs w:val="20"/>
              </w:rPr>
            </w:pPr>
            <w:r w:rsidRPr="002C6734">
              <w:rPr>
                <w:szCs w:val="20"/>
              </w:rPr>
              <w:t>(d)</w:t>
            </w:r>
            <w:r w:rsidRPr="002C673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rsidR="002C6734" w:rsidRPr="002C6734" w:rsidRDefault="002C6734" w:rsidP="002C6734">
      <w:pPr>
        <w:spacing w:before="240" w:after="240"/>
        <w:ind w:left="1440" w:hanging="720"/>
        <w:rPr>
          <w:szCs w:val="20"/>
        </w:rPr>
      </w:pPr>
      <w:r w:rsidRPr="002C6734">
        <w:rPr>
          <w:szCs w:val="20"/>
        </w:rPr>
        <w:t>(d)</w:t>
      </w:r>
      <w:r w:rsidRPr="002C673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[NPRR1014:  Replace paragraph (d) above with the following upon system implementation:]</w:t>
            </w:r>
          </w:p>
          <w:p w:rsidR="002C6734" w:rsidRPr="002C6734" w:rsidRDefault="002C6734" w:rsidP="002C6734">
            <w:pPr>
              <w:spacing w:after="240"/>
              <w:ind w:left="1440" w:hanging="720"/>
              <w:rPr>
                <w:szCs w:val="20"/>
              </w:rPr>
            </w:pPr>
            <w:r w:rsidRPr="002C6734">
              <w:rPr>
                <w:szCs w:val="20"/>
              </w:rPr>
              <w:t>(e)</w:t>
            </w:r>
            <w:r w:rsidRPr="002C6734">
              <w:rPr>
                <w:szCs w:val="20"/>
              </w:rPr>
              <w:tab/>
              <w:t>The sum of LSLs, sum of Output Schedules, and sum of HSLs for Generation Resources without Energy Offer Curves and ESRs without Energy Bid/Offer Curves;</w:t>
            </w:r>
          </w:p>
        </w:tc>
      </w:tr>
    </w:tbl>
    <w:p w:rsidR="002C6734" w:rsidRPr="002C6734" w:rsidRDefault="002C6734" w:rsidP="002C6734">
      <w:pPr>
        <w:spacing w:before="240" w:after="240"/>
        <w:ind w:left="1440" w:hanging="720"/>
        <w:rPr>
          <w:szCs w:val="20"/>
        </w:rPr>
      </w:pPr>
      <w:r w:rsidRPr="002C6734">
        <w:rPr>
          <w:szCs w:val="20"/>
        </w:rPr>
        <w:t>(e)</w:t>
      </w:r>
      <w:r w:rsidRPr="002C673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(e) above with the following upon system implementation of the Real-Time Co-Optimization (RTC) project for NPRR1007; or upon system implementation for NPRR1014:]</w:t>
            </w:r>
          </w:p>
          <w:p w:rsidR="002C6734" w:rsidRPr="002C6734" w:rsidRDefault="002C6734" w:rsidP="002C6734">
            <w:pPr>
              <w:spacing w:after="240"/>
              <w:ind w:left="1440" w:hanging="720"/>
              <w:rPr>
                <w:szCs w:val="20"/>
              </w:rPr>
            </w:pPr>
            <w:r w:rsidRPr="002C6734">
              <w:rPr>
                <w:szCs w:val="20"/>
              </w:rPr>
              <w:t>(f)</w:t>
            </w:r>
            <w:r w:rsidRPr="002C673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rsidR="002C6734" w:rsidRPr="002C6734" w:rsidRDefault="002C6734" w:rsidP="002C6734">
      <w:pPr>
        <w:spacing w:before="240" w:after="240"/>
        <w:ind w:left="1440" w:hanging="720"/>
        <w:rPr>
          <w:szCs w:val="20"/>
        </w:rPr>
      </w:pPr>
      <w:r w:rsidRPr="002C6734">
        <w:rPr>
          <w:szCs w:val="20"/>
        </w:rPr>
        <w:t>(f)</w:t>
      </w:r>
      <w:r w:rsidRPr="002C6734">
        <w:rPr>
          <w:szCs w:val="20"/>
        </w:rPr>
        <w:tab/>
        <w:t>The sum of the telemetered Generation Resource net output used in SCED; and</w:t>
      </w:r>
    </w:p>
    <w:p w:rsidR="002C6734" w:rsidRPr="002C6734" w:rsidRDefault="002C6734" w:rsidP="002C6734">
      <w:pPr>
        <w:spacing w:after="240"/>
        <w:ind w:left="1440" w:hanging="720"/>
        <w:rPr>
          <w:szCs w:val="20"/>
        </w:rPr>
      </w:pPr>
      <w:r w:rsidRPr="002C6734">
        <w:rPr>
          <w:szCs w:val="20"/>
        </w:rPr>
        <w:t>(g)</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[NPRR1014:  Replace paragraph (g) above with the following upon system implementation:]</w:t>
            </w:r>
          </w:p>
          <w:p w:rsidR="002C6734" w:rsidRPr="002C6734" w:rsidRDefault="002C6734" w:rsidP="002C6734">
            <w:pPr>
              <w:spacing w:after="240"/>
              <w:ind w:left="1440" w:hanging="720"/>
              <w:rPr>
                <w:szCs w:val="20"/>
              </w:rPr>
            </w:pPr>
            <w:r w:rsidRPr="002C6734">
              <w:rPr>
                <w:szCs w:val="20"/>
              </w:rPr>
              <w:t>(h)</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rsidR="002C6734" w:rsidRPr="002C6734" w:rsidRDefault="002C6734" w:rsidP="002C673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Insert applicable portions of paragraphs (</w:t>
            </w:r>
            <w:proofErr w:type="spellStart"/>
            <w:r w:rsidRPr="002C6734">
              <w:rPr>
                <w:b/>
                <w:i/>
                <w:szCs w:val="20"/>
              </w:rPr>
              <w:t>i</w:t>
            </w:r>
            <w:proofErr w:type="spellEnd"/>
            <w:r w:rsidRPr="002C6734">
              <w:rPr>
                <w:b/>
                <w:i/>
                <w:szCs w:val="20"/>
              </w:rPr>
              <w:t>)-(k) below upon system implementation of the Real-Time Co-Optimization (RTC) project for NPRR1007; or upon system implementation for NPRR1014:]</w:t>
            </w:r>
          </w:p>
          <w:p w:rsidR="002C6734" w:rsidRPr="002C6734" w:rsidRDefault="002C6734" w:rsidP="002C6734">
            <w:pPr>
              <w:spacing w:after="240"/>
              <w:ind w:left="1440" w:hanging="66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rsidR="002C6734" w:rsidRPr="002C6734" w:rsidRDefault="002C6734" w:rsidP="002C6734">
            <w:pPr>
              <w:spacing w:after="240"/>
              <w:ind w:left="1440" w:hanging="720"/>
              <w:rPr>
                <w:szCs w:val="20"/>
              </w:rPr>
            </w:pPr>
            <w:r w:rsidRPr="002C6734">
              <w:rPr>
                <w:szCs w:val="20"/>
              </w:rPr>
              <w:t>(j)</w:t>
            </w:r>
            <w:r w:rsidRPr="002C6734">
              <w:rPr>
                <w:szCs w:val="20"/>
              </w:rPr>
              <w:tab/>
              <w:t>The sum of the Base Points of ESRs in discharge mode; and</w:t>
            </w:r>
          </w:p>
          <w:p w:rsidR="002C6734" w:rsidRPr="002C6734" w:rsidRDefault="002C6734" w:rsidP="002C6734">
            <w:pPr>
              <w:spacing w:after="240"/>
              <w:ind w:left="1440" w:hanging="720"/>
              <w:rPr>
                <w:szCs w:val="20"/>
              </w:rPr>
            </w:pPr>
            <w:r w:rsidRPr="002C6734">
              <w:rPr>
                <w:szCs w:val="20"/>
              </w:rPr>
              <w:t>(k)</w:t>
            </w:r>
            <w:r w:rsidRPr="002C6734">
              <w:rPr>
                <w:szCs w:val="20"/>
              </w:rPr>
              <w:tab/>
              <w:t>The sum of the Base Points of ESRs in charge mode.</w:t>
            </w:r>
          </w:p>
        </w:tc>
      </w:tr>
    </w:tbl>
    <w:p w:rsidR="002C6734" w:rsidRPr="002C6734" w:rsidRDefault="002C6734" w:rsidP="002C6734">
      <w:pPr>
        <w:spacing w:before="240"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(2) above with the following upon system implementation of the Real-Time Co-Optimization (RTC) project for NPRR1007; or upon system implementation for NPRR1014:]</w:t>
            </w:r>
          </w:p>
          <w:p w:rsidR="002C6734" w:rsidRPr="002C6734" w:rsidRDefault="002C6734" w:rsidP="002C6734">
            <w:pPr>
              <w:spacing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each execution of SCED:</w:t>
            </w:r>
          </w:p>
        </w:tc>
      </w:tr>
    </w:tbl>
    <w:p w:rsidR="002C6734" w:rsidRPr="002C6734" w:rsidRDefault="002C6734" w:rsidP="002C6734">
      <w:pPr>
        <w:spacing w:before="240" w:after="240"/>
        <w:ind w:left="1440" w:hanging="720"/>
        <w:rPr>
          <w:szCs w:val="20"/>
        </w:rPr>
      </w:pPr>
      <w:r w:rsidRPr="002C6734">
        <w:rPr>
          <w:szCs w:val="20"/>
        </w:rPr>
        <w:t>(a)</w:t>
      </w:r>
      <w:r w:rsidRPr="002C673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[NPRR1000:  Delete paragraph (a) above upon system implementation and renumber accordingly.]</w:t>
            </w:r>
          </w:p>
        </w:tc>
      </w:tr>
    </w:tbl>
    <w:p w:rsidR="002C6734" w:rsidRPr="002C6734" w:rsidRDefault="002C6734" w:rsidP="002C6734">
      <w:pPr>
        <w:spacing w:before="240" w:after="240"/>
        <w:ind w:left="1440" w:hanging="720"/>
        <w:rPr>
          <w:szCs w:val="20"/>
        </w:rPr>
      </w:pPr>
      <w:r w:rsidRPr="002C6734">
        <w:rPr>
          <w:szCs w:val="20"/>
        </w:rPr>
        <w:t>(b)</w:t>
      </w:r>
      <w:r w:rsidRPr="002C6734">
        <w:rPr>
          <w:szCs w:val="20"/>
        </w:rPr>
        <w:tab/>
        <w:t>The actual ERCOT Load as determined by subtracting the Direct Current Tie (DC Tie) Resource actual telemetry from the sum of the telemetered Generation Resource net output as used in SCED.</w:t>
      </w:r>
    </w:p>
    <w:p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available to the DAM, not taking into consideration any physical limitations of the ERCOT System;</w:t>
      </w:r>
    </w:p>
    <w:p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For Responsive Reserve (RRS)</w:t>
      </w:r>
      <w:del w:id="11" w:author="ERCOT" w:date="2021-05-12T10:18:00Z">
        <w:r w:rsidRPr="002C6734" w:rsidDel="00B24D67">
          <w:rPr>
            <w:szCs w:val="20"/>
          </w:rPr>
          <w:delText xml:space="preserve"> Service</w:delText>
        </w:r>
      </w:del>
      <w:r w:rsidRPr="002C6734">
        <w:rPr>
          <w:szCs w:val="20"/>
        </w:rPr>
        <w:t xml:space="preserve">, ERCOT shall separately post aggregated offers from </w:t>
      </w:r>
      <w:ins w:id="12" w:author="ERCOT" w:date="2021-05-12T10:18:00Z">
        <w:r w:rsidR="00FE5064">
          <w:t>Resources providing Primary Frequency Response, Fast Frequency Response</w:t>
        </w:r>
      </w:ins>
      <w:ins w:id="13" w:author="ERCOT" w:date="2021-05-12T11:50:00Z">
        <w:r w:rsidR="00FE5064">
          <w:t xml:space="preserve"> (FFR)</w:t>
        </w:r>
      </w:ins>
      <w:ins w:id="14" w:author="ERCOT" w:date="2021-05-12T10:18:00Z">
        <w:r w:rsidR="00FE5064">
          <w:t xml:space="preserve">, and </w:t>
        </w:r>
        <w:r w:rsidR="00FE5064" w:rsidRPr="00FE6A4C">
          <w:t>Load Resources controlled by high-set under-frequency relays</w:t>
        </w:r>
      </w:ins>
      <w:del w:id="15" w:author="ERCOT" w:date="2021-05-12T11:50:00Z">
        <w:r w:rsidRPr="002C6734" w:rsidDel="00FE5064">
          <w:rPr>
            <w:szCs w:val="20"/>
          </w:rPr>
          <w:delText>Generation Resources, Controllable Load Resources, and non-Controllable Load Resources</w:delText>
        </w:r>
      </w:del>
      <w:r w:rsidRPr="002C6734">
        <w:rPr>
          <w:szCs w:val="20"/>
        </w:rPr>
        <w:t>.  Linked Ancillary Service Offers will be included as non-linked Ancillary Service Offers;</w:t>
      </w:r>
    </w:p>
    <w:p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w:t>
      </w:r>
      <w:ins w:id="16" w:author="ERCOT" w:date="2021-05-12T10:19:00Z">
        <w:r w:rsidR="00B24D67">
          <w:rPr>
            <w:szCs w:val="20"/>
          </w:rPr>
          <w:t xml:space="preserve">.  </w:t>
        </w:r>
        <w:r w:rsidR="00B24D67" w:rsidRPr="002D2A69">
          <w:t xml:space="preserve">For </w:t>
        </w:r>
        <w:r w:rsidR="00B24D67">
          <w:t>RRS</w:t>
        </w:r>
        <w:r w:rsidR="00B24D67" w:rsidRPr="002D2A69">
          <w:t xml:space="preserve">, ERCOT shall separately post aggregated </w:t>
        </w:r>
        <w:r w:rsidR="00B24D67">
          <w:t xml:space="preserve">Self-Arranged Ancillary Service Quantities </w:t>
        </w:r>
        <w:r w:rsidR="00B24D67" w:rsidRPr="002D2A69">
          <w:t xml:space="preserve">from Resources providing Primary Frequency Response, </w:t>
        </w:r>
      </w:ins>
      <w:ins w:id="17" w:author="ERCOT" w:date="2021-05-12T11:50:00Z">
        <w:r w:rsidR="00FE5064">
          <w:t>FFR</w:t>
        </w:r>
      </w:ins>
      <w:ins w:id="18" w:author="ERCOT" w:date="2021-05-12T10:19:00Z">
        <w:r w:rsidR="00B24D67" w:rsidRPr="002D2A69">
          <w:t>, and Load Resources controlled by high-set under</w:t>
        </w:r>
        <w:r w:rsidR="00B24D67">
          <w:t>-frequency relays</w:t>
        </w:r>
      </w:ins>
      <w:r w:rsidRPr="002C6734">
        <w:rPr>
          <w:szCs w:val="20"/>
        </w:rPr>
        <w:t>;</w:t>
      </w:r>
    </w:p>
    <w:p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Ancillary Service Offers</w:t>
      </w:r>
      <w:ins w:id="19" w:author="ERCOT" w:date="2021-05-12T10:19:00Z">
        <w:r w:rsidR="00B24D67">
          <w:t xml:space="preserve">.  </w:t>
        </w:r>
        <w:r w:rsidR="00B24D67" w:rsidRPr="002D2A69">
          <w:t xml:space="preserve">For RRS, ERCOT shall separately post aggregated </w:t>
        </w:r>
        <w:r w:rsidR="00B24D67">
          <w:t xml:space="preserve">Ancillary Service Offers </w:t>
        </w:r>
        <w:r w:rsidR="00B24D67" w:rsidRPr="002D2A69">
          <w:t xml:space="preserve">from Resources providing Primary Frequency Response, </w:t>
        </w:r>
      </w:ins>
      <w:ins w:id="20" w:author="ERCOT" w:date="2021-05-12T11:51:00Z">
        <w:r w:rsidR="00FE5064">
          <w:t>FFR</w:t>
        </w:r>
      </w:ins>
      <w:ins w:id="21" w:author="ERCOT" w:date="2021-05-12T10:19:00Z">
        <w:r w:rsidR="00B24D67" w:rsidRPr="002D2A69">
          <w:t>, and Load Resources controlled by high-set under-frequency relays</w:t>
        </w:r>
      </w:ins>
      <w:r w:rsidRPr="002C6734">
        <w:rPr>
          <w:szCs w:val="20"/>
        </w:rPr>
        <w:t>; and</w:t>
      </w:r>
    </w:p>
    <w:p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[NPRR863, NPRR1007, NPRR1014, and NPRR1015:  Replace applicable portions of paragraph (3) above with the following upon system implementation of NPRR863 for NPRR863 and NPRR1015; or upon system implementation for NPRR1014; or upon system implementation of the Real-Time Co-Optimization (RTC) project for NPRR1007:]</w:t>
            </w:r>
          </w:p>
          <w:p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DAM for each hourly Settlement Interval:</w:t>
            </w:r>
          </w:p>
          <w:p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and including the bid portion of Energy Bid/Offer Curves available to the DAM, not taking into consideration any physical limitations of the ERCOT System;</w:t>
            </w:r>
          </w:p>
          <w:p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w:t>
            </w:r>
            <w:proofErr w:type="spellStart"/>
            <w:r w:rsidRPr="002C6734">
              <w:rPr>
                <w:szCs w:val="20"/>
              </w:rPr>
              <w:t>dispatchable</w:t>
            </w:r>
            <w:proofErr w:type="spellEnd"/>
            <w:r w:rsidRPr="002C6734">
              <w:rPr>
                <w:szCs w:val="20"/>
              </w:rPr>
              <w:t xml:space="preserve"> (including Ancillary Service Only Offers) and those that are manually dispatched.  Linked Ancillary Service Offers will be included as non-linked Ancillary Service Offers;</w:t>
            </w:r>
          </w:p>
          <w:p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w:t>
            </w:r>
            <w:proofErr w:type="spellStart"/>
            <w:r w:rsidRPr="002C6734">
              <w:rPr>
                <w:szCs w:val="20"/>
              </w:rPr>
              <w:t>dispatchable</w:t>
            </w:r>
            <w:proofErr w:type="spellEnd"/>
            <w:r w:rsidRPr="002C6734">
              <w:rPr>
                <w:szCs w:val="20"/>
              </w:rPr>
              <w:t xml:space="preserve"> and those that are manually dispatched;</w:t>
            </w:r>
          </w:p>
          <w:p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w:t>
            </w:r>
            <w:proofErr w:type="spellStart"/>
            <w:r w:rsidRPr="002C6734">
              <w:rPr>
                <w:szCs w:val="20"/>
              </w:rPr>
              <w:t>dispatchable</w:t>
            </w:r>
            <w:proofErr w:type="spellEnd"/>
            <w:r w:rsidRPr="002C6734">
              <w:rPr>
                <w:szCs w:val="20"/>
              </w:rPr>
              <w:t xml:space="preserve"> (including Ancillary Service Only Offers) and those that are manually dispatched; and</w:t>
            </w:r>
          </w:p>
          <w:p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c>
      </w:tr>
    </w:tbl>
    <w:p w:rsidR="002C6734" w:rsidRPr="002C6734" w:rsidRDefault="002C6734" w:rsidP="002C6734">
      <w:pPr>
        <w:spacing w:before="240" w:after="240"/>
        <w:ind w:left="720" w:hanging="720"/>
        <w:rPr>
          <w:szCs w:val="20"/>
        </w:rPr>
      </w:pPr>
      <w:r w:rsidRPr="002C6734">
        <w:rPr>
          <w:szCs w:val="20"/>
        </w:rPr>
        <w:t>(4)</w:t>
      </w:r>
      <w:r w:rsidRPr="002C673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(4) above with the following upon system implementation of the Real-Time Co-Optimization (RTC) project for NPRR1007; or upon system implementation for NPRR1014:]</w:t>
            </w:r>
          </w:p>
          <w:p w:rsidR="002C6734" w:rsidRPr="002C6734" w:rsidRDefault="002C6734" w:rsidP="002C6734">
            <w:pPr>
              <w:spacing w:after="240"/>
              <w:ind w:left="720" w:hanging="720"/>
              <w:rPr>
                <w:szCs w:val="20"/>
              </w:rPr>
            </w:pPr>
            <w:r w:rsidRPr="002C6734">
              <w:rPr>
                <w:szCs w:val="20"/>
              </w:rPr>
              <w:t>(4)</w:t>
            </w:r>
            <w:r w:rsidRPr="002C6734">
              <w:rPr>
                <w:szCs w:val="20"/>
              </w:rPr>
              <w:tab/>
              <w:t>ERCOT shall post on the ERCOT website the following information for each Resource for each execution of SCED 60 days prior to the current Operating Day:</w:t>
            </w:r>
          </w:p>
        </w:tc>
      </w:tr>
    </w:tbl>
    <w:p w:rsidR="002C6734" w:rsidRPr="002C6734" w:rsidRDefault="002C6734" w:rsidP="002C6734">
      <w:pPr>
        <w:spacing w:before="240" w:after="240"/>
        <w:ind w:left="1440" w:hanging="720"/>
        <w:rPr>
          <w:iCs/>
          <w:szCs w:val="20"/>
        </w:rPr>
      </w:pPr>
      <w:r w:rsidRPr="002C6734">
        <w:rPr>
          <w:iCs/>
          <w:szCs w:val="20"/>
        </w:rPr>
        <w:t>(a)</w:t>
      </w:r>
      <w:r w:rsidRPr="002C6734">
        <w:rPr>
          <w:iCs/>
          <w:szCs w:val="20"/>
        </w:rPr>
        <w:tab/>
        <w:t>The Generation Resource name and the Generation Resource’s Energy Offer Curve (prices and quantities):</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w:t>
      </w:r>
    </w:p>
    <w:p w:rsidR="002C6734" w:rsidRPr="002C6734" w:rsidRDefault="002C6734" w:rsidP="002C6734">
      <w:pPr>
        <w:spacing w:after="240"/>
        <w:ind w:left="2160" w:hanging="720"/>
        <w:rPr>
          <w:szCs w:val="20"/>
        </w:rPr>
      </w:pPr>
      <w:r w:rsidRPr="002C6734">
        <w:rPr>
          <w:szCs w:val="20"/>
        </w:rPr>
        <w:t>(ii)</w:t>
      </w:r>
      <w:r w:rsidRPr="002C6734">
        <w:rPr>
          <w:szCs w:val="20"/>
        </w:rPr>
        <w:tab/>
        <w:t>As submitted and extended (or truncated) with proxy Energy Offer Curve logic by ERCOT to fit to the operational HSL and LSL values that are available for dispatch by SCED; and</w:t>
      </w:r>
    </w:p>
    <w:p w:rsidR="002C6734" w:rsidRPr="002C6734" w:rsidRDefault="002C6734" w:rsidP="002C6734">
      <w:pPr>
        <w:spacing w:after="240"/>
        <w:ind w:left="2160" w:hanging="720"/>
        <w:rPr>
          <w:szCs w:val="20"/>
        </w:rPr>
      </w:pPr>
      <w:r w:rsidRPr="002C6734">
        <w:rPr>
          <w:szCs w:val="20"/>
        </w:rPr>
        <w:t>(iii)</w:t>
      </w:r>
      <w:r w:rsidRPr="002C6734">
        <w:rPr>
          <w:szCs w:val="20"/>
        </w:rPr>
        <w:tab/>
        <w:t xml:space="preserve">As mitigated and extended for use in SCED, including the Incremental and </w:t>
      </w:r>
      <w:proofErr w:type="spellStart"/>
      <w:r w:rsidRPr="002C6734">
        <w:rPr>
          <w:szCs w:val="20"/>
        </w:rPr>
        <w:t>Decremental</w:t>
      </w:r>
      <w:proofErr w:type="spellEnd"/>
      <w:r w:rsidRPr="002C6734">
        <w:rPr>
          <w:szCs w:val="20"/>
        </w:rPr>
        <w:t xml:space="preserve">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[NPRR1000:  Replace paragraph (iii) above with the following upon system implementation:]</w:t>
            </w:r>
          </w:p>
          <w:p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w:t>
            </w:r>
          </w:p>
        </w:tc>
      </w:tr>
    </w:tbl>
    <w:p w:rsidR="002C6734" w:rsidRPr="002C6734" w:rsidRDefault="002C6734" w:rsidP="002C673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Insert applicable portions of paragraph (b) below upon system implementation of the Real-Time Co-Optimization (RTC) project for NPRR1007; or upon system implementation for NPRR1014; and renumber accordingly:]</w:t>
            </w:r>
          </w:p>
          <w:p w:rsidR="002C6734" w:rsidRPr="002C6734" w:rsidRDefault="002C6734" w:rsidP="002C6734">
            <w:pPr>
              <w:spacing w:after="240"/>
              <w:ind w:left="1440" w:hanging="720"/>
              <w:rPr>
                <w:iCs/>
                <w:szCs w:val="20"/>
              </w:rPr>
            </w:pPr>
            <w:r w:rsidRPr="002C6734">
              <w:rPr>
                <w:szCs w:val="20"/>
              </w:rPr>
              <w:t xml:space="preserve">(b) </w:t>
            </w:r>
            <w:r w:rsidRPr="002C6734">
              <w:rPr>
                <w:szCs w:val="20"/>
              </w:rPr>
              <w:tab/>
            </w:r>
            <w:r w:rsidRPr="002C6734">
              <w:rPr>
                <w:iCs/>
                <w:szCs w:val="20"/>
              </w:rPr>
              <w:t xml:space="preserve">The Resource name and the Resource’s Ancillary </w:t>
            </w:r>
            <w:r w:rsidRPr="002C6734">
              <w:rPr>
                <w:szCs w:val="20"/>
              </w:rPr>
              <w:t>Service</w:t>
            </w:r>
            <w:r w:rsidRPr="002C6734">
              <w:rPr>
                <w:iCs/>
                <w:szCs w:val="20"/>
              </w:rPr>
              <w:t xml:space="preserve"> Offer Curve (prices and quantities) for each type of Ancillary Service:</w:t>
            </w:r>
          </w:p>
          <w:p w:rsidR="002C6734" w:rsidRPr="002C6734" w:rsidRDefault="002C6734" w:rsidP="002C6734">
            <w:pPr>
              <w:spacing w:after="240"/>
              <w:ind w:left="288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rsidR="002C6734" w:rsidRPr="002C6734" w:rsidRDefault="002C6734" w:rsidP="002C6734">
            <w:pPr>
              <w:spacing w:after="240"/>
              <w:ind w:left="2880" w:hanging="720"/>
              <w:rPr>
                <w:szCs w:val="20"/>
              </w:rPr>
            </w:pPr>
            <w:r w:rsidRPr="002C6734">
              <w:rPr>
                <w:szCs w:val="20"/>
              </w:rPr>
              <w:t>(ii)</w:t>
            </w:r>
            <w:r w:rsidRPr="002C6734">
              <w:rPr>
                <w:szCs w:val="20"/>
              </w:rPr>
              <w:tab/>
              <w:t>As submitted and extended with proxy Ancillary Service Offer Curve logic by ERCOT.</w:t>
            </w:r>
          </w:p>
        </w:tc>
      </w:tr>
    </w:tbl>
    <w:p w:rsidR="002C6734" w:rsidRPr="002C6734" w:rsidRDefault="002C6734" w:rsidP="002C6734">
      <w:pPr>
        <w:spacing w:before="240" w:after="240"/>
        <w:ind w:left="1440" w:hanging="720"/>
        <w:rPr>
          <w:iCs/>
          <w:szCs w:val="20"/>
        </w:rPr>
      </w:pPr>
      <w:r w:rsidRPr="002C6734">
        <w:rPr>
          <w:iCs/>
          <w:szCs w:val="20"/>
        </w:rPr>
        <w:t>(b)</w:t>
      </w:r>
      <w:r w:rsidRPr="002C6734">
        <w:rPr>
          <w:iCs/>
          <w:szCs w:val="20"/>
        </w:rPr>
        <w:tab/>
        <w:t>The Load Resource name and the Load Resource’s bid to buy (prices and quantities);</w:t>
      </w:r>
    </w:p>
    <w:p w:rsidR="002C6734" w:rsidRPr="002C6734" w:rsidRDefault="002C6734" w:rsidP="002C6734">
      <w:pPr>
        <w:spacing w:after="240"/>
        <w:ind w:left="720"/>
        <w:rPr>
          <w:szCs w:val="20"/>
        </w:rPr>
      </w:pPr>
      <w:r w:rsidRPr="002C6734">
        <w:rPr>
          <w:szCs w:val="20"/>
        </w:rPr>
        <w:t>(c)</w:t>
      </w:r>
      <w:r w:rsidRPr="002C6734">
        <w:rPr>
          <w:szCs w:val="20"/>
        </w:rPr>
        <w:tab/>
        <w:t>The Generation Resource name and the Generation Resource’s Output Schedule;</w:t>
      </w:r>
    </w:p>
    <w:p w:rsidR="002C6734" w:rsidRPr="002C6734" w:rsidRDefault="002C6734" w:rsidP="002C6734">
      <w:pPr>
        <w:spacing w:after="240"/>
        <w:ind w:left="1440" w:hanging="720"/>
        <w:rPr>
          <w:szCs w:val="20"/>
        </w:rPr>
      </w:pPr>
      <w:r w:rsidRPr="002C6734">
        <w:rPr>
          <w:szCs w:val="20"/>
        </w:rPr>
        <w:t>(d)</w:t>
      </w:r>
      <w:r w:rsidRPr="002C673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[NPRR1000:  Delete paragraph (d) above upon system implementation and renumber accordingly.]</w:t>
            </w:r>
          </w:p>
        </w:tc>
      </w:tr>
    </w:tbl>
    <w:p w:rsidR="002C6734" w:rsidRPr="002C6734" w:rsidRDefault="002C6734" w:rsidP="002C6734">
      <w:pPr>
        <w:spacing w:before="240" w:after="240"/>
        <w:ind w:left="1440" w:hanging="720"/>
        <w:rPr>
          <w:szCs w:val="20"/>
        </w:rPr>
      </w:pPr>
      <w:r w:rsidRPr="002C6734">
        <w:rPr>
          <w:szCs w:val="20"/>
        </w:rPr>
        <w:t>(e)</w:t>
      </w:r>
      <w:r w:rsidRPr="002C6734">
        <w:rPr>
          <w:szCs w:val="20"/>
        </w:rPr>
        <w:tab/>
        <w:t>The Generation Resource name and actual metered Generation Resource net output;</w:t>
      </w:r>
    </w:p>
    <w:p w:rsidR="002C6734" w:rsidRPr="002C6734" w:rsidRDefault="002C6734" w:rsidP="002C6734">
      <w:pPr>
        <w:spacing w:after="240"/>
        <w:ind w:left="1440" w:hanging="720"/>
        <w:rPr>
          <w:szCs w:val="20"/>
        </w:rPr>
      </w:pPr>
      <w:r w:rsidRPr="002C6734">
        <w:rPr>
          <w:szCs w:val="20"/>
        </w:rPr>
        <w:t>(f)</w:t>
      </w:r>
      <w:r w:rsidRPr="002C6734">
        <w:rPr>
          <w:szCs w:val="20"/>
        </w:rPr>
        <w:tab/>
        <w:t>The self-arranged Ancillary Service by service for each QSE;</w:t>
      </w:r>
    </w:p>
    <w:p w:rsidR="002C6734" w:rsidRPr="002C6734" w:rsidRDefault="002C6734" w:rsidP="002C6734">
      <w:pPr>
        <w:spacing w:after="240"/>
        <w:ind w:left="1440" w:hanging="720"/>
        <w:rPr>
          <w:szCs w:val="20"/>
        </w:rPr>
      </w:pPr>
      <w:r w:rsidRPr="002C6734">
        <w:rPr>
          <w:szCs w:val="20"/>
        </w:rPr>
        <w:t>(g)</w:t>
      </w:r>
      <w:r w:rsidRPr="002C6734">
        <w:rPr>
          <w:szCs w:val="20"/>
        </w:rPr>
        <w:tab/>
        <w:t xml:space="preserve">The following Generation Resource data using a single snapshot during the first SCED execution in each Settlement Interval: </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HASL, LASL, High Dispatch Limit (HDL), and Low Dispatch Limit (LDL);</w:t>
      </w:r>
    </w:p>
    <w:p w:rsidR="002C6734" w:rsidRPr="002C6734" w:rsidRDefault="002C6734" w:rsidP="002C6734">
      <w:pPr>
        <w:spacing w:after="240"/>
        <w:ind w:left="2160" w:hanging="720"/>
        <w:rPr>
          <w:szCs w:val="20"/>
        </w:rPr>
      </w:pPr>
      <w:proofErr w:type="gramStart"/>
      <w:r w:rsidRPr="002C6734">
        <w:rPr>
          <w:szCs w:val="20"/>
        </w:rPr>
        <w:t>(iv)</w:t>
      </w:r>
      <w:r w:rsidRPr="002C6734">
        <w:rPr>
          <w:szCs w:val="20"/>
        </w:rPr>
        <w:tab/>
        <w:t>The</w:t>
      </w:r>
      <w:proofErr w:type="gramEnd"/>
      <w:r w:rsidRPr="002C6734">
        <w:rPr>
          <w:szCs w:val="20"/>
        </w:rPr>
        <w:t xml:space="preserve"> Generation Resource Base Point from SCED;</w:t>
      </w:r>
    </w:p>
    <w:p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rsidR="002C6734" w:rsidRPr="002C6734" w:rsidRDefault="002C6734" w:rsidP="002C6734">
      <w:pPr>
        <w:spacing w:after="240"/>
        <w:ind w:left="2160" w:hanging="720"/>
        <w:rPr>
          <w:szCs w:val="20"/>
        </w:rPr>
      </w:pPr>
      <w:proofErr w:type="gramStart"/>
      <w:r w:rsidRPr="002C6734">
        <w:rPr>
          <w:szCs w:val="20"/>
        </w:rPr>
        <w:t>(vi)</w:t>
      </w:r>
      <w:r w:rsidRPr="002C6734">
        <w:rPr>
          <w:szCs w:val="20"/>
        </w:rPr>
        <w:tab/>
        <w:t>The</w:t>
      </w:r>
      <w:proofErr w:type="gramEnd"/>
      <w:r w:rsidRPr="002C6734">
        <w:rPr>
          <w:szCs w:val="20"/>
        </w:rPr>
        <w:t xml:space="preserve"> Ancillary Service Resource Responsibility for each Ancillary Service; and</w:t>
      </w:r>
    </w:p>
    <w:p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(g) above with the following upon system implementation of the Real-Time Co-Optimization (RTC) project for NPRR1007; or upon system implementation for NPRR1014:]</w:t>
            </w:r>
          </w:p>
          <w:p w:rsidR="002C6734" w:rsidRPr="002C6734" w:rsidRDefault="002C6734" w:rsidP="002C6734">
            <w:pPr>
              <w:spacing w:after="240"/>
              <w:ind w:left="1440" w:hanging="720"/>
              <w:rPr>
                <w:szCs w:val="20"/>
              </w:rPr>
            </w:pPr>
            <w:r w:rsidRPr="002C6734">
              <w:rPr>
                <w:szCs w:val="20"/>
              </w:rPr>
              <w:t>(h)</w:t>
            </w:r>
            <w:r w:rsidRPr="002C6734">
              <w:rPr>
                <w:szCs w:val="20"/>
              </w:rPr>
              <w:tab/>
              <w:t xml:space="preserve">The following Generation Resource data using a snapshot from each execution of SCED: </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High Dispatch Limit (HDL), and Low Dispatch Limit (LDL);</w:t>
            </w:r>
          </w:p>
          <w:p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w:t>
            </w:r>
          </w:p>
          <w:p w:rsidR="002C6734" w:rsidRPr="002C6734" w:rsidRDefault="002C6734" w:rsidP="002C6734">
            <w:pPr>
              <w:spacing w:after="240"/>
              <w:ind w:left="2160" w:hanging="720"/>
              <w:rPr>
                <w:szCs w:val="20"/>
              </w:rPr>
            </w:pPr>
            <w:r w:rsidRPr="002C6734">
              <w:rPr>
                <w:szCs w:val="20"/>
              </w:rPr>
              <w:t xml:space="preserve">(viii) </w:t>
            </w:r>
            <w:r w:rsidRPr="002C6734">
              <w:rPr>
                <w:szCs w:val="20"/>
              </w:rPr>
              <w:tab/>
              <w:t xml:space="preserve">The telemetered Normal Ramp Rates; and </w:t>
            </w:r>
          </w:p>
          <w:p w:rsidR="002C6734" w:rsidRPr="002C6734" w:rsidRDefault="002C6734" w:rsidP="002C6734">
            <w:pPr>
              <w:spacing w:after="240"/>
              <w:ind w:left="2160" w:hanging="720"/>
              <w:rPr>
                <w:szCs w:val="20"/>
              </w:rPr>
            </w:pPr>
            <w:r w:rsidRPr="002C6734">
              <w:rPr>
                <w:szCs w:val="20"/>
              </w:rPr>
              <w:t xml:space="preserve">(ix) </w:t>
            </w:r>
            <w:r w:rsidRPr="002C6734">
              <w:rPr>
                <w:szCs w:val="20"/>
              </w:rPr>
              <w:tab/>
              <w:t>The telemetered Ancillary Service capabilities; and</w:t>
            </w:r>
          </w:p>
        </w:tc>
      </w:tr>
    </w:tbl>
    <w:p w:rsidR="002C6734" w:rsidRPr="002C6734" w:rsidRDefault="002C6734" w:rsidP="002C6734">
      <w:pPr>
        <w:spacing w:before="240" w:after="240"/>
        <w:ind w:left="1440" w:hanging="720"/>
        <w:rPr>
          <w:szCs w:val="20"/>
        </w:rPr>
      </w:pPr>
      <w:r w:rsidRPr="002C6734">
        <w:rPr>
          <w:szCs w:val="20"/>
        </w:rPr>
        <w:t>(h)</w:t>
      </w:r>
      <w:r w:rsidRPr="002C6734">
        <w:rPr>
          <w:szCs w:val="20"/>
        </w:rPr>
        <w:tab/>
        <w:t xml:space="preserve">The following Load Resource data using a single snapshot during the first SCED execution in each Settlement Interval: </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rsidR="002C6734" w:rsidRPr="002C6734" w:rsidRDefault="002C6734" w:rsidP="002C6734">
      <w:pPr>
        <w:spacing w:after="240"/>
        <w:ind w:left="2160" w:hanging="720"/>
        <w:rPr>
          <w:szCs w:val="20"/>
        </w:rPr>
      </w:pPr>
      <w:proofErr w:type="gramStart"/>
      <w:r w:rsidRPr="002C6734">
        <w:rPr>
          <w:szCs w:val="20"/>
        </w:rPr>
        <w:t>(iv)</w:t>
      </w:r>
      <w:r w:rsidRPr="002C6734">
        <w:rPr>
          <w:szCs w:val="20"/>
        </w:rPr>
        <w:tab/>
        <w:t>The</w:t>
      </w:r>
      <w:proofErr w:type="gramEnd"/>
      <w:r w:rsidRPr="002C6734">
        <w:rPr>
          <w:szCs w:val="20"/>
        </w:rPr>
        <w:t xml:space="preserve"> LPC for a Load Resource;</w:t>
      </w:r>
    </w:p>
    <w:p w:rsidR="002C6734" w:rsidRPr="002C6734" w:rsidRDefault="002C6734" w:rsidP="002C6734">
      <w:pPr>
        <w:spacing w:after="240"/>
        <w:ind w:left="2160" w:hanging="720"/>
        <w:rPr>
          <w:szCs w:val="20"/>
        </w:rPr>
      </w:pPr>
      <w:r w:rsidRPr="002C6734">
        <w:rPr>
          <w:szCs w:val="20"/>
        </w:rPr>
        <w:t>(v)</w:t>
      </w:r>
      <w:r w:rsidRPr="002C6734">
        <w:rPr>
          <w:szCs w:val="20"/>
        </w:rPr>
        <w:tab/>
        <w:t>The Load Resource HASL, LASL, HDL, and LDL, for a Controllable Load Resource that has a Resource Status of ONRGL or ONCLR for the interval snapshot;</w:t>
      </w:r>
    </w:p>
    <w:p w:rsidR="002C6734" w:rsidRPr="002C6734" w:rsidRDefault="002C6734" w:rsidP="002C6734">
      <w:pPr>
        <w:spacing w:after="240"/>
        <w:ind w:left="2160" w:hanging="720"/>
        <w:rPr>
          <w:szCs w:val="20"/>
        </w:rPr>
      </w:pPr>
      <w:proofErr w:type="gramStart"/>
      <w:r w:rsidRPr="002C6734">
        <w:rPr>
          <w:szCs w:val="20"/>
        </w:rPr>
        <w:t>(vi)</w:t>
      </w:r>
      <w:r w:rsidRPr="002C6734">
        <w:rPr>
          <w:szCs w:val="20"/>
        </w:rPr>
        <w:tab/>
        <w:t>The</w:t>
      </w:r>
      <w:proofErr w:type="gramEnd"/>
      <w:r w:rsidRPr="002C6734">
        <w:rPr>
          <w:szCs w:val="20"/>
        </w:rPr>
        <w:t xml:space="preserve"> Load Resource Base Point from SCED, for a Controllable Load Resource that has a Resource Status of ONRGL or ONCLR for the interval snapshot;</w:t>
      </w:r>
    </w:p>
    <w:p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 and</w:t>
      </w:r>
    </w:p>
    <w:p w:rsidR="002C6734" w:rsidRPr="002C6734" w:rsidRDefault="002C6734" w:rsidP="002C6734">
      <w:pPr>
        <w:spacing w:after="240"/>
        <w:ind w:left="2160" w:hanging="720"/>
        <w:rPr>
          <w:szCs w:val="20"/>
        </w:rPr>
      </w:pPr>
      <w:r w:rsidRPr="002C6734">
        <w:rPr>
          <w:szCs w:val="20"/>
        </w:rPr>
        <w:t>(viii)</w:t>
      </w:r>
      <w:r w:rsidRPr="002C673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(h) above with the following upon system implementation of the Real-Time Co-Optimization (RTC) project for NPRR1007; or upon system implementation for NPRR1014:]</w:t>
            </w:r>
          </w:p>
          <w:p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 xml:space="preserve">The following Load Resource data using a snapshot from each execution of SCED: </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rsidR="002C6734" w:rsidRPr="002C6734" w:rsidRDefault="002C6734" w:rsidP="002C6734">
            <w:pPr>
              <w:spacing w:after="240"/>
              <w:ind w:left="2160" w:hanging="720"/>
              <w:rPr>
                <w:szCs w:val="20"/>
              </w:rPr>
            </w:pPr>
            <w:r w:rsidRPr="002C6734">
              <w:rPr>
                <w:szCs w:val="20"/>
              </w:rPr>
              <w:t>(v)</w:t>
            </w:r>
            <w:r w:rsidRPr="002C6734">
              <w:rPr>
                <w:szCs w:val="20"/>
              </w:rPr>
              <w:tab/>
              <w:t>The Load Resource HDL and LDL, for a Controllable Load Resource that has a Resource Status of ONL;</w:t>
            </w:r>
          </w:p>
          <w:p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ONL;</w:t>
            </w:r>
          </w:p>
          <w:p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w:t>
            </w:r>
          </w:p>
          <w:p w:rsidR="002C6734" w:rsidRPr="002C6734" w:rsidRDefault="002C6734" w:rsidP="002C6734">
            <w:pPr>
              <w:spacing w:after="240"/>
              <w:ind w:left="2160" w:hanging="720"/>
              <w:rPr>
                <w:szCs w:val="20"/>
              </w:rPr>
            </w:pPr>
            <w:r w:rsidRPr="002C6734">
              <w:rPr>
                <w:szCs w:val="20"/>
              </w:rPr>
              <w:t>(viii)</w:t>
            </w:r>
            <w:r w:rsidRPr="002C6734">
              <w:rPr>
                <w:szCs w:val="20"/>
              </w:rPr>
              <w:tab/>
              <w:t>The Ancillary Service Resource awards for each Ancillary Service;</w:t>
            </w:r>
          </w:p>
          <w:p w:rsidR="002C6734" w:rsidRPr="002C6734" w:rsidRDefault="002C6734" w:rsidP="002C6734">
            <w:pPr>
              <w:spacing w:after="240"/>
              <w:ind w:left="2160" w:hanging="720"/>
              <w:rPr>
                <w:szCs w:val="20"/>
              </w:rPr>
            </w:pPr>
            <w:r w:rsidRPr="002C6734">
              <w:rPr>
                <w:szCs w:val="20"/>
              </w:rPr>
              <w:t>(ix)</w:t>
            </w:r>
            <w:r w:rsidRPr="002C6734">
              <w:rPr>
                <w:szCs w:val="20"/>
              </w:rPr>
              <w:tab/>
              <w:t>The telemetered self-provided Ancillary Service amount for each Ancillary Service;</w:t>
            </w:r>
          </w:p>
          <w:p w:rsidR="002C6734" w:rsidRPr="002C6734" w:rsidRDefault="002C6734" w:rsidP="002C6734">
            <w:pPr>
              <w:spacing w:after="240"/>
              <w:ind w:left="2160" w:hanging="720"/>
              <w:rPr>
                <w:szCs w:val="20"/>
              </w:rPr>
            </w:pPr>
            <w:r w:rsidRPr="002C6734">
              <w:rPr>
                <w:szCs w:val="20"/>
              </w:rPr>
              <w:t>(x)</w:t>
            </w:r>
            <w:r w:rsidRPr="002C6734">
              <w:rPr>
                <w:szCs w:val="20"/>
              </w:rPr>
              <w:tab/>
              <w:t xml:space="preserve">The telemetered Normal Ramp Rates; </w:t>
            </w:r>
          </w:p>
          <w:p w:rsidR="002C6734" w:rsidRPr="002C6734" w:rsidRDefault="002C6734" w:rsidP="002C6734">
            <w:pPr>
              <w:spacing w:after="240"/>
              <w:ind w:left="2160" w:hanging="720"/>
              <w:rPr>
                <w:szCs w:val="20"/>
              </w:rPr>
            </w:pPr>
            <w:r w:rsidRPr="002C6734">
              <w:rPr>
                <w:szCs w:val="20"/>
              </w:rPr>
              <w:t xml:space="preserve">(xi) </w:t>
            </w:r>
            <w:r w:rsidRPr="002C6734">
              <w:rPr>
                <w:szCs w:val="20"/>
              </w:rPr>
              <w:tab/>
              <w:t>The telemetered Ancillary Service capabilities; and</w:t>
            </w:r>
          </w:p>
          <w:p w:rsidR="002C6734" w:rsidRPr="002C6734" w:rsidRDefault="002C6734" w:rsidP="002C6734">
            <w:pPr>
              <w:spacing w:after="240"/>
              <w:ind w:left="1440" w:hanging="720"/>
              <w:rPr>
                <w:iCs/>
                <w:szCs w:val="20"/>
              </w:rPr>
            </w:pPr>
            <w:r w:rsidRPr="002C6734">
              <w:rPr>
                <w:iCs/>
                <w:szCs w:val="20"/>
              </w:rPr>
              <w:t>(</w:t>
            </w:r>
            <w:proofErr w:type="spellStart"/>
            <w:r w:rsidRPr="002C6734">
              <w:rPr>
                <w:iCs/>
                <w:szCs w:val="20"/>
              </w:rPr>
              <w:t>i</w:t>
            </w:r>
            <w:proofErr w:type="spellEnd"/>
            <w:r w:rsidRPr="002C6734">
              <w:rPr>
                <w:iCs/>
                <w:szCs w:val="20"/>
              </w:rPr>
              <w:t>)</w:t>
            </w:r>
            <w:r w:rsidRPr="002C6734">
              <w:rPr>
                <w:iCs/>
                <w:szCs w:val="20"/>
              </w:rPr>
              <w:tab/>
              <w:t xml:space="preserve">The ESR name and the ESR’s Energy Bid/Offer Curve (prices and </w:t>
            </w:r>
            <w:r w:rsidRPr="002C6734">
              <w:rPr>
                <w:szCs w:val="20"/>
              </w:rPr>
              <w:t>quantities</w:t>
            </w:r>
            <w:r w:rsidRPr="002C6734">
              <w:rPr>
                <w:iCs/>
                <w:szCs w:val="20"/>
              </w:rPr>
              <w:t>):</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rsidR="002C6734" w:rsidRPr="002C6734" w:rsidRDefault="002C6734" w:rsidP="002C6734">
            <w:pPr>
              <w:spacing w:after="240"/>
              <w:ind w:left="2160" w:hanging="720"/>
              <w:rPr>
                <w:szCs w:val="20"/>
              </w:rPr>
            </w:pPr>
            <w:r w:rsidRPr="002C6734">
              <w:rPr>
                <w:szCs w:val="20"/>
              </w:rPr>
              <w:t>(ii)</w:t>
            </w:r>
            <w:r w:rsidRPr="002C6734">
              <w:rPr>
                <w:szCs w:val="20"/>
              </w:rPr>
              <w:tab/>
              <w:t>As submitted and extended with proxy Energy Offer Curve logic by ERCOT to fit to the operational HSL and LSL values that are available for dispatch by SCED;</w:t>
            </w:r>
          </w:p>
          <w:p w:rsidR="002C6734" w:rsidRPr="002C6734" w:rsidRDefault="002C6734" w:rsidP="002C6734">
            <w:pPr>
              <w:spacing w:after="240"/>
              <w:ind w:left="1440" w:hanging="720"/>
              <w:rPr>
                <w:szCs w:val="20"/>
              </w:rPr>
            </w:pPr>
            <w:r w:rsidRPr="002C6734">
              <w:rPr>
                <w:szCs w:val="20"/>
              </w:rPr>
              <w:t>(j)</w:t>
            </w:r>
            <w:r w:rsidRPr="002C6734">
              <w:rPr>
                <w:szCs w:val="20"/>
              </w:rPr>
              <w:tab/>
              <w:t xml:space="preserve">The following ESR data using a snapshot from each execution of SCED: </w:t>
            </w:r>
          </w:p>
          <w:p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ESR name;</w:t>
            </w:r>
          </w:p>
          <w:p w:rsidR="002C6734" w:rsidRPr="002C6734" w:rsidRDefault="002C6734" w:rsidP="002C6734">
            <w:pPr>
              <w:spacing w:after="240"/>
              <w:ind w:left="2160" w:hanging="720"/>
              <w:rPr>
                <w:szCs w:val="20"/>
              </w:rPr>
            </w:pPr>
            <w:r w:rsidRPr="002C6734">
              <w:rPr>
                <w:szCs w:val="20"/>
              </w:rPr>
              <w:t>(ii)</w:t>
            </w:r>
            <w:r w:rsidRPr="002C6734">
              <w:rPr>
                <w:szCs w:val="20"/>
              </w:rPr>
              <w:tab/>
              <w:t>The ESR status;</w:t>
            </w:r>
          </w:p>
          <w:p w:rsidR="002C6734" w:rsidRPr="002C6734" w:rsidRDefault="002C6734" w:rsidP="002C6734">
            <w:pPr>
              <w:spacing w:after="240"/>
              <w:ind w:left="2160" w:hanging="720"/>
              <w:rPr>
                <w:szCs w:val="20"/>
              </w:rPr>
            </w:pPr>
            <w:r w:rsidRPr="002C6734">
              <w:rPr>
                <w:szCs w:val="20"/>
              </w:rPr>
              <w:t>(iii)</w:t>
            </w:r>
            <w:r w:rsidRPr="002C6734">
              <w:rPr>
                <w:szCs w:val="20"/>
              </w:rPr>
              <w:tab/>
              <w:t>The ESR HSL, LSL, High Dispatch Limit (HDL), and Low Dispatch Limit (LDL);</w:t>
            </w:r>
          </w:p>
          <w:p w:rsidR="002C6734" w:rsidRPr="002C6734" w:rsidRDefault="002C6734" w:rsidP="002C6734">
            <w:pPr>
              <w:spacing w:after="240"/>
              <w:ind w:left="2160" w:hanging="720"/>
              <w:rPr>
                <w:szCs w:val="20"/>
              </w:rPr>
            </w:pPr>
            <w:r w:rsidRPr="002C6734">
              <w:rPr>
                <w:szCs w:val="20"/>
              </w:rPr>
              <w:t>(iv)</w:t>
            </w:r>
            <w:r w:rsidRPr="002C6734">
              <w:rPr>
                <w:szCs w:val="20"/>
              </w:rPr>
              <w:tab/>
              <w:t>The ESR Base Point from SCED;</w:t>
            </w:r>
          </w:p>
          <w:p w:rsidR="002C6734" w:rsidRPr="002C6734" w:rsidRDefault="002C6734" w:rsidP="002C6734">
            <w:pPr>
              <w:spacing w:after="240"/>
              <w:ind w:left="2160" w:hanging="720"/>
              <w:rPr>
                <w:szCs w:val="20"/>
              </w:rPr>
            </w:pPr>
            <w:r w:rsidRPr="002C6734">
              <w:rPr>
                <w:szCs w:val="20"/>
              </w:rPr>
              <w:t>(v)</w:t>
            </w:r>
            <w:r w:rsidRPr="002C6734">
              <w:rPr>
                <w:szCs w:val="20"/>
              </w:rPr>
              <w:tab/>
              <w:t>The telemetered ESR net output used in SCED;</w:t>
            </w:r>
          </w:p>
          <w:p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rsidR="002C6734" w:rsidRPr="002C6734" w:rsidRDefault="002C6734" w:rsidP="002C6734">
            <w:pPr>
              <w:spacing w:after="240"/>
              <w:ind w:left="2160" w:hanging="720"/>
              <w:rPr>
                <w:szCs w:val="20"/>
              </w:rPr>
            </w:pPr>
            <w:r w:rsidRPr="002C6734">
              <w:rPr>
                <w:szCs w:val="20"/>
              </w:rPr>
              <w:t xml:space="preserve">(vii) </w:t>
            </w:r>
            <w:r w:rsidRPr="002C6734">
              <w:rPr>
                <w:szCs w:val="20"/>
              </w:rPr>
              <w:tab/>
              <w:t xml:space="preserve">The telemetered Normal Ramp Rates; </w:t>
            </w:r>
          </w:p>
          <w:p w:rsidR="002C6734" w:rsidRPr="002C6734" w:rsidRDefault="002C6734" w:rsidP="002C6734">
            <w:pPr>
              <w:spacing w:after="240"/>
              <w:ind w:left="2160" w:hanging="720"/>
              <w:rPr>
                <w:szCs w:val="20"/>
              </w:rPr>
            </w:pPr>
            <w:r w:rsidRPr="002C6734">
              <w:rPr>
                <w:szCs w:val="20"/>
              </w:rPr>
              <w:t xml:space="preserve">(viii) </w:t>
            </w:r>
            <w:r w:rsidRPr="002C6734">
              <w:rPr>
                <w:szCs w:val="20"/>
              </w:rPr>
              <w:tab/>
              <w:t>The telemetered Ancillary Service capabilities; and</w:t>
            </w:r>
          </w:p>
          <w:p w:rsidR="002C6734" w:rsidRPr="002C6734" w:rsidRDefault="002C6734" w:rsidP="002C6734">
            <w:pPr>
              <w:spacing w:after="240"/>
              <w:ind w:left="2160" w:hanging="720"/>
              <w:rPr>
                <w:szCs w:val="20"/>
              </w:rPr>
            </w:pPr>
            <w:r w:rsidRPr="002C6734">
              <w:rPr>
                <w:szCs w:val="20"/>
              </w:rPr>
              <w:t>(ix)</w:t>
            </w:r>
            <w:r w:rsidRPr="002C6734">
              <w:rPr>
                <w:szCs w:val="20"/>
              </w:rPr>
              <w:tab/>
              <w:t>The telemetered State of Charge in MWh.</w:t>
            </w:r>
          </w:p>
        </w:tc>
      </w:tr>
    </w:tbl>
    <w:p w:rsidR="002C6734" w:rsidRPr="002C6734" w:rsidRDefault="002C6734" w:rsidP="002C673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Insert paragraph (5) below upon system implementation of the Real-Time Co-Optimization (RTC) project and renumber accordingly:]</w:t>
            </w:r>
          </w:p>
          <w:p w:rsidR="002C6734" w:rsidRPr="002C6734" w:rsidRDefault="002C6734" w:rsidP="002C6734">
            <w:pPr>
              <w:spacing w:after="240"/>
              <w:ind w:left="720" w:hanging="720"/>
              <w:rPr>
                <w:szCs w:val="20"/>
              </w:rPr>
            </w:pPr>
            <w:r w:rsidRPr="002C6734">
              <w:rPr>
                <w:szCs w:val="20"/>
              </w:rPr>
              <w:t>(5)</w:t>
            </w:r>
            <w:r w:rsidRPr="002C673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p>
        </w:tc>
      </w:tr>
    </w:tbl>
    <w:p w:rsidR="002C6734" w:rsidRPr="002C6734" w:rsidRDefault="002C6734" w:rsidP="002C6734">
      <w:pPr>
        <w:spacing w:before="240" w:after="240"/>
        <w:ind w:left="720" w:hanging="720"/>
        <w:rPr>
          <w:szCs w:val="20"/>
        </w:rPr>
      </w:pPr>
      <w:r w:rsidRPr="002C6734">
        <w:rPr>
          <w:szCs w:val="20"/>
        </w:rPr>
        <w:t>(5)</w:t>
      </w:r>
      <w:r w:rsidRPr="002C673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C673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(5) above with the following upon system implementation of the Real-Time Co-Optimization (RTC) project for NPRR1007; or upon system implementation for NPRR1014:]</w:t>
            </w:r>
          </w:p>
          <w:p w:rsidR="002C6734" w:rsidRPr="002C6734" w:rsidRDefault="002C6734" w:rsidP="002C6734">
            <w:pPr>
              <w:spacing w:after="240"/>
              <w:ind w:left="720" w:hanging="720"/>
              <w:rPr>
                <w:szCs w:val="20"/>
              </w:rPr>
            </w:pPr>
            <w:r w:rsidRPr="002C6734">
              <w:rPr>
                <w:szCs w:val="20"/>
              </w:rPr>
              <w:t>(6)</w:t>
            </w:r>
            <w:r w:rsidRPr="002C673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rsidR="002C6734" w:rsidRPr="002C6734" w:rsidRDefault="002C6734" w:rsidP="002C6734">
      <w:pPr>
        <w:spacing w:before="240" w:after="240"/>
        <w:ind w:left="720" w:hanging="720"/>
        <w:rPr>
          <w:szCs w:val="20"/>
        </w:rPr>
      </w:pPr>
      <w:r w:rsidRPr="002C6734">
        <w:rPr>
          <w:szCs w:val="20"/>
        </w:rPr>
        <w:t>(6)</w:t>
      </w:r>
      <w:r w:rsidRPr="002C673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(6) above with the following upon system implementation of the Real-Time Co-Optimization (RTC) project for NPRR1007; or upon system implementation for NPRR1014:]</w:t>
            </w:r>
          </w:p>
          <w:p w:rsidR="002C6734" w:rsidRPr="002C6734" w:rsidRDefault="002C6734" w:rsidP="002C6734">
            <w:pPr>
              <w:spacing w:after="240"/>
              <w:ind w:left="720" w:hanging="720"/>
              <w:rPr>
                <w:szCs w:val="20"/>
              </w:rPr>
            </w:pPr>
            <w:r w:rsidRPr="002C6734">
              <w:rPr>
                <w:szCs w:val="20"/>
              </w:rPr>
              <w:t>(7)</w:t>
            </w:r>
            <w:r w:rsidRPr="002C673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rsidR="002C6734" w:rsidRPr="002C6734" w:rsidRDefault="002C6734" w:rsidP="002C6734">
      <w:pPr>
        <w:spacing w:before="240" w:after="240"/>
        <w:ind w:left="720" w:hanging="720"/>
        <w:rPr>
          <w:szCs w:val="20"/>
        </w:rPr>
      </w:pPr>
      <w:r w:rsidRPr="002C6734">
        <w:rPr>
          <w:szCs w:val="20"/>
        </w:rPr>
        <w:t>(7)</w:t>
      </w:r>
      <w:r w:rsidRPr="002C673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rsidR="002C6734" w:rsidRPr="002C6734" w:rsidRDefault="002C6734" w:rsidP="002C6734">
      <w:pPr>
        <w:spacing w:after="240"/>
        <w:ind w:left="720" w:hanging="720"/>
        <w:rPr>
          <w:szCs w:val="20"/>
        </w:rPr>
      </w:pPr>
      <w:r w:rsidRPr="002C6734">
        <w:rPr>
          <w:szCs w:val="20"/>
        </w:rPr>
        <w:t>(8)</w:t>
      </w:r>
      <w:r w:rsidRPr="002C673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rsidR="002C6734" w:rsidRPr="002C6734" w:rsidRDefault="002C6734" w:rsidP="002C6734">
      <w:pPr>
        <w:spacing w:after="240"/>
        <w:ind w:left="720" w:hanging="720"/>
        <w:rPr>
          <w:szCs w:val="20"/>
        </w:rPr>
      </w:pPr>
      <w:r w:rsidRPr="002C6734">
        <w:rPr>
          <w:szCs w:val="20"/>
        </w:rPr>
        <w:t>(9)</w:t>
      </w:r>
      <w:r w:rsidRPr="002C673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Replace applicable portions of paragraph (9) above with the following upon system implementation of the Real-Time Co-Optimization (RTC) project for NPRR1007; or upon system implementation for NPRR1014:]</w:t>
            </w:r>
          </w:p>
          <w:p w:rsidR="002C6734" w:rsidRPr="002C6734" w:rsidRDefault="002C6734" w:rsidP="002C6734">
            <w:pPr>
              <w:spacing w:after="240"/>
              <w:ind w:left="720" w:hanging="720"/>
              <w:rPr>
                <w:szCs w:val="20"/>
              </w:rPr>
            </w:pPr>
            <w:r w:rsidRPr="002C6734">
              <w:rPr>
                <w:szCs w:val="20"/>
              </w:rPr>
              <w:t>(10)</w:t>
            </w:r>
            <w:r w:rsidRPr="002C673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rsidR="002C6734" w:rsidRPr="002C6734" w:rsidRDefault="002C6734" w:rsidP="002C6734">
      <w:pPr>
        <w:spacing w:before="240" w:after="240"/>
        <w:ind w:left="720" w:hanging="720"/>
        <w:rPr>
          <w:szCs w:val="20"/>
        </w:rPr>
      </w:pPr>
      <w:r w:rsidRPr="002C6734">
        <w:rPr>
          <w:szCs w:val="20"/>
        </w:rPr>
        <w:t>(10)</w:t>
      </w:r>
      <w:r w:rsidRPr="002C6734">
        <w:rPr>
          <w:szCs w:val="20"/>
        </w:rPr>
        <w:tab/>
        <w:t xml:space="preserve">ERCOT shall post on the ERCOT website for each Operating Day the following information for each Resource: </w:t>
      </w:r>
    </w:p>
    <w:p w:rsidR="002C6734" w:rsidRPr="002C6734" w:rsidRDefault="002C6734" w:rsidP="002C6734">
      <w:pPr>
        <w:spacing w:after="240"/>
        <w:ind w:left="1440" w:hanging="720"/>
        <w:rPr>
          <w:szCs w:val="20"/>
        </w:rPr>
      </w:pPr>
      <w:r w:rsidRPr="002C6734">
        <w:rPr>
          <w:szCs w:val="20"/>
        </w:rPr>
        <w:t>(a)</w:t>
      </w:r>
      <w:r w:rsidRPr="002C6734">
        <w:rPr>
          <w:szCs w:val="20"/>
        </w:rPr>
        <w:tab/>
        <w:t>The Resource name;</w:t>
      </w:r>
    </w:p>
    <w:p w:rsidR="002C6734" w:rsidRPr="002C6734" w:rsidRDefault="002C6734" w:rsidP="002C6734">
      <w:pPr>
        <w:spacing w:after="240"/>
        <w:ind w:left="1440" w:hanging="720"/>
        <w:rPr>
          <w:szCs w:val="20"/>
        </w:rPr>
      </w:pPr>
      <w:r w:rsidRPr="002C6734">
        <w:rPr>
          <w:szCs w:val="20"/>
        </w:rPr>
        <w:t>(b)</w:t>
      </w:r>
      <w:r w:rsidRPr="002C6734">
        <w:rPr>
          <w:szCs w:val="20"/>
        </w:rPr>
        <w:tab/>
        <w:t>The name of the Resource Entity;</w:t>
      </w:r>
    </w:p>
    <w:p w:rsidR="002C6734" w:rsidRPr="002C6734" w:rsidRDefault="002C6734" w:rsidP="002C6734">
      <w:pPr>
        <w:spacing w:after="240"/>
        <w:ind w:left="1440" w:hanging="720"/>
        <w:rPr>
          <w:szCs w:val="20"/>
        </w:rPr>
      </w:pPr>
      <w:r w:rsidRPr="002C6734">
        <w:rPr>
          <w:szCs w:val="20"/>
        </w:rPr>
        <w:t>(c)</w:t>
      </w:r>
      <w:r w:rsidRPr="002C673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rsidR="002C6734" w:rsidRPr="002C6734" w:rsidRDefault="002C6734" w:rsidP="002C6734">
      <w:pPr>
        <w:spacing w:after="240"/>
        <w:ind w:left="1440" w:hanging="720"/>
        <w:rPr>
          <w:szCs w:val="20"/>
        </w:rPr>
      </w:pPr>
      <w:r w:rsidRPr="002C6734">
        <w:rPr>
          <w:szCs w:val="20"/>
        </w:rPr>
        <w:t>(d)</w:t>
      </w:r>
      <w:r w:rsidRPr="002C6734">
        <w:rPr>
          <w:szCs w:val="20"/>
        </w:rPr>
        <w:tab/>
        <w:t>Flag for Reliability Must-Run (RMR) Resources.</w:t>
      </w:r>
    </w:p>
    <w:p w:rsidR="002C6734" w:rsidRPr="002C6734" w:rsidRDefault="002C6734" w:rsidP="002C6734">
      <w:pPr>
        <w:spacing w:after="240"/>
        <w:ind w:left="720" w:hanging="720"/>
        <w:rPr>
          <w:szCs w:val="20"/>
        </w:rPr>
      </w:pPr>
      <w:r w:rsidRPr="002C6734">
        <w:rPr>
          <w:szCs w:val="20"/>
        </w:rPr>
        <w:t>(11)</w:t>
      </w:r>
      <w:r w:rsidRPr="002C6734">
        <w:rPr>
          <w:szCs w:val="20"/>
        </w:rPr>
        <w:tab/>
        <w:t>ERCOT shall post on the ERCOT website the following information from the DAM for each hourly Settlement Interval for the applicable Operating Day 60 days prior to the current Operating Day:</w:t>
      </w:r>
    </w:p>
    <w:p w:rsidR="002C6734" w:rsidRPr="002C6734" w:rsidRDefault="002C6734" w:rsidP="002C6734">
      <w:pPr>
        <w:spacing w:after="240"/>
        <w:ind w:left="1440" w:hanging="720"/>
        <w:rPr>
          <w:szCs w:val="20"/>
        </w:rPr>
      </w:pPr>
      <w:r w:rsidRPr="002C6734">
        <w:rPr>
          <w:szCs w:val="20"/>
        </w:rPr>
        <w:t>(a)</w:t>
      </w:r>
      <w:r w:rsidRPr="002C6734">
        <w:rPr>
          <w:szCs w:val="20"/>
        </w:rPr>
        <w:tab/>
        <w:t xml:space="preserve">The Generation Resource name and the Generation Resource’s Three-Part Supply Offer (prices and quantities), including Startup Offer and Minimum-Energy Offer, available for the DAM; </w:t>
      </w:r>
    </w:p>
    <w:p w:rsidR="002C6734" w:rsidRPr="002C6734" w:rsidRDefault="002C6734" w:rsidP="002C6734">
      <w:pPr>
        <w:spacing w:after="240"/>
        <w:ind w:left="1440" w:hanging="720"/>
        <w:rPr>
          <w:szCs w:val="20"/>
        </w:rPr>
      </w:pPr>
      <w:r w:rsidRPr="002C6734">
        <w:rPr>
          <w:szCs w:val="20"/>
        </w:rPr>
        <w:t>(b)</w:t>
      </w:r>
      <w:r w:rsidRPr="002C6734">
        <w:rPr>
          <w:szCs w:val="20"/>
        </w:rPr>
        <w:tab/>
        <w:t xml:space="preserve">For each Settlement Point, individual DAM Energy-Only Offer Curves available for the DAM and the name of the QSE submitting the offer; </w:t>
      </w:r>
    </w:p>
    <w:p w:rsidR="002C6734" w:rsidRPr="002C6734" w:rsidRDefault="002C6734" w:rsidP="002C6734">
      <w:pPr>
        <w:spacing w:after="240"/>
        <w:ind w:left="1440" w:hanging="720"/>
        <w:rPr>
          <w:szCs w:val="20"/>
        </w:rPr>
      </w:pPr>
      <w:r w:rsidRPr="002C6734">
        <w:rPr>
          <w:szCs w:val="20"/>
        </w:rPr>
        <w:t>(c)</w:t>
      </w:r>
      <w:r w:rsidRPr="002C673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and NPRR1014:  Insert applicable portions of paragraph (d) below upon system implementation of the Real-Time Co-Optimization (RTC) project for NPRR1007; or upon system implementation for NPRR1014; and renumber accordingly:]</w:t>
            </w:r>
          </w:p>
          <w:p w:rsidR="002C6734" w:rsidRPr="002C6734" w:rsidRDefault="002C6734" w:rsidP="002C6734">
            <w:pPr>
              <w:spacing w:after="240"/>
              <w:ind w:left="1440" w:hanging="720"/>
              <w:rPr>
                <w:szCs w:val="20"/>
              </w:rPr>
            </w:pPr>
            <w:r w:rsidRPr="002C6734">
              <w:rPr>
                <w:szCs w:val="20"/>
              </w:rPr>
              <w:t xml:space="preserve">(d) </w:t>
            </w:r>
            <w:r w:rsidRPr="002C6734">
              <w:rPr>
                <w:szCs w:val="20"/>
              </w:rPr>
              <w:tab/>
              <w:t>The Ancillary Service Only Offer for each Ancillary Service and the name of the QSE submitting the offer;</w:t>
            </w:r>
          </w:p>
        </w:tc>
      </w:tr>
    </w:tbl>
    <w:p w:rsidR="002C6734" w:rsidRPr="002C6734" w:rsidRDefault="002C6734" w:rsidP="002C6734">
      <w:pPr>
        <w:spacing w:before="240" w:after="240"/>
        <w:ind w:left="1440" w:hanging="720"/>
        <w:rPr>
          <w:szCs w:val="20"/>
        </w:rPr>
      </w:pPr>
      <w:r w:rsidRPr="002C6734">
        <w:rPr>
          <w:szCs w:val="20"/>
        </w:rPr>
        <w:t>(d)</w:t>
      </w:r>
      <w:r w:rsidRPr="002C6734">
        <w:rPr>
          <w:szCs w:val="20"/>
        </w:rPr>
        <w:tab/>
        <w:t>For each Settlement Point, individual DAM Energy Bids available for the DAM and the name of the QSE submitting the bid;</w:t>
      </w:r>
    </w:p>
    <w:p w:rsidR="002C6734" w:rsidRPr="002C6734" w:rsidRDefault="002C6734" w:rsidP="002C6734">
      <w:pPr>
        <w:spacing w:after="240"/>
        <w:ind w:left="1440" w:hanging="720"/>
        <w:rPr>
          <w:szCs w:val="20"/>
        </w:rPr>
      </w:pPr>
      <w:r w:rsidRPr="002C6734">
        <w:rPr>
          <w:szCs w:val="20"/>
        </w:rPr>
        <w:t>(e)</w:t>
      </w:r>
      <w:r w:rsidRPr="002C6734">
        <w:rPr>
          <w:szCs w:val="20"/>
        </w:rPr>
        <w:tab/>
        <w:t>For each Settlement Point, individual PTP Obligation bids available to the DAM that sink at the Settlement Point and the QSE submitting the bid;</w:t>
      </w:r>
    </w:p>
    <w:p w:rsidR="002C6734" w:rsidRPr="002C6734" w:rsidRDefault="002C6734" w:rsidP="002C6734">
      <w:pPr>
        <w:spacing w:after="240"/>
        <w:ind w:left="1440" w:hanging="720"/>
        <w:rPr>
          <w:szCs w:val="20"/>
        </w:rPr>
      </w:pPr>
      <w:r w:rsidRPr="002C6734">
        <w:rPr>
          <w:szCs w:val="20"/>
        </w:rPr>
        <w:t>(f)</w:t>
      </w:r>
      <w:r w:rsidRPr="002C6734">
        <w:rPr>
          <w:szCs w:val="20"/>
        </w:rPr>
        <w:tab/>
        <w:t>The awards for each Ancillary Service from DAM for each Generation Resource;</w:t>
      </w:r>
    </w:p>
    <w:p w:rsidR="002C6734" w:rsidRPr="002C6734" w:rsidRDefault="002C6734" w:rsidP="002C6734">
      <w:pPr>
        <w:spacing w:after="240"/>
        <w:ind w:left="1440" w:hanging="720"/>
        <w:rPr>
          <w:szCs w:val="20"/>
        </w:rPr>
      </w:pPr>
      <w:r w:rsidRPr="002C6734">
        <w:rPr>
          <w:szCs w:val="20"/>
        </w:rPr>
        <w:t>(g)</w:t>
      </w:r>
      <w:r w:rsidRPr="002C6734">
        <w:rPr>
          <w:szCs w:val="20"/>
        </w:rPr>
        <w:tab/>
        <w:t>The awards for each Ancillary Service from DAM for each Load Resource;</w:t>
      </w:r>
    </w:p>
    <w:p w:rsidR="002C6734" w:rsidRPr="002C6734" w:rsidRDefault="002C6734" w:rsidP="002C6734">
      <w:pPr>
        <w:spacing w:after="240"/>
        <w:ind w:left="1440" w:hanging="720"/>
        <w:rPr>
          <w:szCs w:val="20"/>
        </w:rPr>
      </w:pPr>
      <w:r w:rsidRPr="002C6734">
        <w:rPr>
          <w:szCs w:val="20"/>
        </w:rPr>
        <w:t>(h)</w:t>
      </w:r>
      <w:r w:rsidRPr="002C6734">
        <w:rPr>
          <w:szCs w:val="20"/>
        </w:rPr>
        <w:tab/>
        <w:t>The award of each Three-Part Supply Offer from the DAM and the name of the QSE receiving the award;</w:t>
      </w:r>
    </w:p>
    <w:p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For each Settlement Point, the award of each DAM Energy-Only Offer from the DAM and the name of the QSE receiving the award;</w:t>
      </w:r>
    </w:p>
    <w:p w:rsidR="002C6734" w:rsidRPr="002C6734" w:rsidRDefault="002C6734" w:rsidP="002C6734">
      <w:pPr>
        <w:spacing w:after="240"/>
        <w:ind w:left="1440" w:hanging="720"/>
        <w:rPr>
          <w:szCs w:val="20"/>
        </w:rPr>
      </w:pPr>
      <w:r w:rsidRPr="002C6734">
        <w:rPr>
          <w:szCs w:val="20"/>
        </w:rPr>
        <w:t>(j)</w:t>
      </w:r>
      <w:r w:rsidRPr="002C6734">
        <w:rPr>
          <w:szCs w:val="20"/>
        </w:rPr>
        <w:tab/>
        <w:t>For each Settlement Point, the award of each DAM Energy Bid from the DAM and the name of the QSE receiving the award; and</w:t>
      </w:r>
    </w:p>
    <w:p w:rsidR="002C6734" w:rsidRPr="002C6734" w:rsidRDefault="002C6734" w:rsidP="002C6734">
      <w:pPr>
        <w:spacing w:after="240"/>
        <w:ind w:left="1440" w:hanging="720"/>
        <w:rPr>
          <w:szCs w:val="20"/>
        </w:rPr>
      </w:pPr>
      <w:r w:rsidRPr="002C6734">
        <w:rPr>
          <w:szCs w:val="20"/>
        </w:rPr>
        <w:t>(k)</w:t>
      </w:r>
      <w:r w:rsidRPr="002C673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[NPRR1014:  Insert items (m)-(o) below upon system implementation:]</w:t>
            </w:r>
          </w:p>
          <w:p w:rsidR="002C6734" w:rsidRPr="002C6734" w:rsidRDefault="002C6734" w:rsidP="002C6734">
            <w:pPr>
              <w:spacing w:after="240"/>
              <w:ind w:left="1440" w:hanging="720"/>
              <w:rPr>
                <w:szCs w:val="20"/>
              </w:rPr>
            </w:pPr>
            <w:r w:rsidRPr="002C6734">
              <w:rPr>
                <w:szCs w:val="20"/>
              </w:rPr>
              <w:t>(m)</w:t>
            </w:r>
            <w:r w:rsidRPr="002C6734">
              <w:rPr>
                <w:szCs w:val="20"/>
              </w:rPr>
              <w:tab/>
              <w:t>The ESR name and the ESR’s Energy Bid/Offer Curve (prices and quantities), available for the DAM;</w:t>
            </w:r>
          </w:p>
          <w:p w:rsidR="002C6734" w:rsidRPr="002C6734" w:rsidRDefault="002C6734" w:rsidP="002C6734">
            <w:pPr>
              <w:spacing w:after="240"/>
              <w:ind w:left="1440" w:hanging="720"/>
              <w:rPr>
                <w:szCs w:val="20"/>
              </w:rPr>
            </w:pPr>
            <w:r w:rsidRPr="002C6734">
              <w:rPr>
                <w:szCs w:val="20"/>
              </w:rPr>
              <w:t>(n)</w:t>
            </w:r>
            <w:r w:rsidRPr="002C6734">
              <w:rPr>
                <w:szCs w:val="20"/>
              </w:rPr>
              <w:tab/>
              <w:t>The awards for each Ancillary Service from the DAM for each ESR; and</w:t>
            </w:r>
          </w:p>
          <w:p w:rsidR="002C6734" w:rsidRPr="002C6734" w:rsidRDefault="002C6734" w:rsidP="002C6734">
            <w:pPr>
              <w:spacing w:after="240"/>
              <w:ind w:left="1440" w:hanging="720"/>
              <w:rPr>
                <w:szCs w:val="20"/>
              </w:rPr>
            </w:pPr>
            <w:r w:rsidRPr="002C6734">
              <w:rPr>
                <w:szCs w:val="20"/>
              </w:rPr>
              <w:t>(o)</w:t>
            </w:r>
            <w:r w:rsidRPr="002C6734">
              <w:rPr>
                <w:szCs w:val="20"/>
              </w:rPr>
              <w:tab/>
              <w:t>The award of each Energy Bid/Offer Curve from the DAM and the name of the QSE receiving the award.</w:t>
            </w:r>
          </w:p>
        </w:tc>
      </w:tr>
    </w:tbl>
    <w:p w:rsidR="002C6734" w:rsidRPr="002C6734" w:rsidRDefault="002C6734" w:rsidP="002C6734">
      <w:pPr>
        <w:spacing w:before="240" w:after="240"/>
        <w:ind w:left="720" w:hanging="720"/>
        <w:rPr>
          <w:szCs w:val="20"/>
        </w:rPr>
      </w:pPr>
      <w:r w:rsidRPr="002C6734">
        <w:rPr>
          <w:szCs w:val="20"/>
        </w:rPr>
        <w:t>(12)</w:t>
      </w:r>
      <w:r w:rsidRPr="002C6734">
        <w:rPr>
          <w:szCs w:val="20"/>
        </w:rPr>
        <w:tab/>
        <w:t xml:space="preserve">ERCOT shall post on the ERCOT website the following information from any </w:t>
      </w:r>
      <w:r w:rsidRPr="002C6734">
        <w:rPr>
          <w:iCs/>
          <w:szCs w:val="20"/>
        </w:rPr>
        <w:t>applicable</w:t>
      </w:r>
      <w:r w:rsidRPr="002C6734">
        <w:rPr>
          <w:szCs w:val="20"/>
        </w:rPr>
        <w:t xml:space="preserve"> SASMs for each hourly Settlement Interval for the applicable Operating Day 60 days prior to the current Operating Day:</w:t>
      </w:r>
    </w:p>
    <w:p w:rsidR="002C6734" w:rsidRPr="002C6734" w:rsidRDefault="002C6734" w:rsidP="002C6734">
      <w:pPr>
        <w:spacing w:after="240"/>
        <w:ind w:left="1440" w:hanging="720"/>
        <w:rPr>
          <w:szCs w:val="20"/>
        </w:rPr>
      </w:pPr>
      <w:r w:rsidRPr="002C6734">
        <w:rPr>
          <w:szCs w:val="20"/>
        </w:rPr>
        <w:t>(a)</w:t>
      </w:r>
      <w:r w:rsidRPr="002C6734">
        <w:rPr>
          <w:szCs w:val="20"/>
        </w:rPr>
        <w:tab/>
        <w:t>The Resource name and the Resource’s Ancillary Service Offers available for any applicable SASMs;</w:t>
      </w:r>
    </w:p>
    <w:p w:rsidR="002C6734" w:rsidRPr="002C6734" w:rsidRDefault="002C6734" w:rsidP="002C6734">
      <w:pPr>
        <w:spacing w:after="240"/>
        <w:ind w:left="1440" w:hanging="720"/>
        <w:rPr>
          <w:szCs w:val="20"/>
        </w:rPr>
      </w:pPr>
      <w:r w:rsidRPr="002C6734">
        <w:rPr>
          <w:szCs w:val="20"/>
        </w:rPr>
        <w:t>(b)</w:t>
      </w:r>
      <w:r w:rsidRPr="002C6734">
        <w:rPr>
          <w:szCs w:val="20"/>
        </w:rPr>
        <w:tab/>
        <w:t>The awards for each Ancillary Service from any applicable SASMs for each Generation Resource; and</w:t>
      </w:r>
    </w:p>
    <w:p w:rsidR="002C6734" w:rsidRPr="002C6734" w:rsidRDefault="002C6734" w:rsidP="002C6734">
      <w:pPr>
        <w:spacing w:after="240"/>
        <w:ind w:left="1440" w:hanging="720"/>
        <w:rPr>
          <w:szCs w:val="20"/>
        </w:rPr>
      </w:pPr>
      <w:r w:rsidRPr="002C6734">
        <w:rPr>
          <w:szCs w:val="20"/>
        </w:rPr>
        <w:t>(c)</w:t>
      </w:r>
      <w:r w:rsidRPr="002C673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rsidR="002C6734" w:rsidRPr="002C6734" w:rsidRDefault="002C6734" w:rsidP="002C6734">
            <w:pPr>
              <w:spacing w:before="120" w:after="240"/>
              <w:rPr>
                <w:b/>
                <w:i/>
                <w:szCs w:val="20"/>
              </w:rPr>
            </w:pPr>
            <w:r w:rsidRPr="002C6734">
              <w:rPr>
                <w:b/>
                <w:i/>
                <w:szCs w:val="20"/>
              </w:rPr>
              <w:t>[NPRR1007:  Delete paragraph (12) above upon system implementation of the Real-Time Co-Optimization (RTC) project.]</w:t>
            </w:r>
          </w:p>
        </w:tc>
      </w:tr>
    </w:tbl>
    <w:p w:rsidR="002C6734" w:rsidRPr="002C6734" w:rsidRDefault="002C6734" w:rsidP="002C6734">
      <w:pPr>
        <w:rPr>
          <w:rFonts w:ascii="Arial" w:hAnsi="Arial" w:cs="Arial"/>
        </w:rPr>
      </w:pPr>
    </w:p>
    <w:sectPr w:rsidR="002C6734" w:rsidRPr="002C673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16" w:rsidRDefault="00825C16">
      <w:r>
        <w:separator/>
      </w:r>
    </w:p>
  </w:endnote>
  <w:endnote w:type="continuationSeparator" w:id="0">
    <w:p w:rsidR="00825C16" w:rsidRDefault="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A65BD3">
    <w:pPr>
      <w:pStyle w:val="Footer"/>
      <w:tabs>
        <w:tab w:val="clear" w:pos="4320"/>
        <w:tab w:val="clear" w:pos="8640"/>
        <w:tab w:val="right" w:pos="9360"/>
      </w:tabs>
      <w:rPr>
        <w:rFonts w:ascii="Arial" w:hAnsi="Arial" w:cs="Arial"/>
        <w:sz w:val="18"/>
      </w:rPr>
    </w:pPr>
    <w:r>
      <w:rPr>
        <w:rFonts w:ascii="Arial" w:hAnsi="Arial" w:cs="Arial"/>
        <w:sz w:val="18"/>
      </w:rPr>
      <w:t>1079</w:t>
    </w:r>
    <w:r w:rsidR="00D176CF">
      <w:rPr>
        <w:rFonts w:ascii="Arial" w:hAnsi="Arial" w:cs="Arial"/>
        <w:sz w:val="18"/>
      </w:rPr>
      <w:t>NPRR</w:t>
    </w:r>
    <w:r w:rsidR="00722D6C">
      <w:rPr>
        <w:rFonts w:ascii="Arial" w:hAnsi="Arial" w:cs="Arial"/>
        <w:sz w:val="18"/>
      </w:rPr>
      <w:t>-0</w:t>
    </w:r>
    <w:r w:rsidR="00BA0475">
      <w:rPr>
        <w:rFonts w:ascii="Arial" w:hAnsi="Arial" w:cs="Arial"/>
        <w:sz w:val="18"/>
      </w:rPr>
      <w:t>4 PRS Report</w:t>
    </w:r>
    <w:r w:rsidR="00D176CF">
      <w:rPr>
        <w:rFonts w:ascii="Arial" w:hAnsi="Arial" w:cs="Arial"/>
        <w:sz w:val="18"/>
      </w:rPr>
      <w:t xml:space="preserve"> </w:t>
    </w:r>
    <w:r w:rsidR="00BA0475">
      <w:rPr>
        <w:rFonts w:ascii="Arial" w:hAnsi="Arial" w:cs="Arial"/>
        <w:sz w:val="18"/>
      </w:rPr>
      <w:t>061</w:t>
    </w:r>
    <w:r>
      <w:rPr>
        <w:rFonts w:ascii="Arial" w:hAnsi="Arial" w:cs="Arial"/>
        <w:sz w:val="18"/>
      </w:rPr>
      <w:t>0</w:t>
    </w:r>
    <w:r w:rsidR="00722D6C">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218C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218C5">
      <w:rPr>
        <w:rFonts w:ascii="Arial" w:hAnsi="Arial" w:cs="Arial"/>
        <w:noProof/>
        <w:sz w:val="18"/>
      </w:rPr>
      <w:t>16</w:t>
    </w:r>
    <w:r w:rsidR="00D176CF" w:rsidRPr="00412DCA">
      <w:rPr>
        <w:rFonts w:ascii="Arial" w:hAnsi="Arial" w:cs="Arial"/>
        <w:sz w:val="18"/>
      </w:rPr>
      <w:fldChar w:fldCharType="end"/>
    </w:r>
  </w:p>
  <w:p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16" w:rsidRDefault="00825C16">
      <w:r>
        <w:separator/>
      </w:r>
    </w:p>
  </w:footnote>
  <w:footnote w:type="continuationSeparator" w:id="0">
    <w:p w:rsidR="00825C16" w:rsidRDefault="0082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BA047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782C"/>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2169C"/>
    <w:rsid w:val="00237430"/>
    <w:rsid w:val="00276A99"/>
    <w:rsid w:val="00286AD9"/>
    <w:rsid w:val="002966F3"/>
    <w:rsid w:val="002B69F3"/>
    <w:rsid w:val="002B763A"/>
    <w:rsid w:val="002C6734"/>
    <w:rsid w:val="002D382A"/>
    <w:rsid w:val="002F1EDD"/>
    <w:rsid w:val="003013F2"/>
    <w:rsid w:val="0030232A"/>
    <w:rsid w:val="0030694A"/>
    <w:rsid w:val="003069F4"/>
    <w:rsid w:val="00311521"/>
    <w:rsid w:val="00360920"/>
    <w:rsid w:val="00384709"/>
    <w:rsid w:val="00386C35"/>
    <w:rsid w:val="003A3D77"/>
    <w:rsid w:val="003B5AED"/>
    <w:rsid w:val="003C6B7B"/>
    <w:rsid w:val="003D2AFE"/>
    <w:rsid w:val="004135BD"/>
    <w:rsid w:val="00416BE0"/>
    <w:rsid w:val="004302A4"/>
    <w:rsid w:val="004463BA"/>
    <w:rsid w:val="004748B1"/>
    <w:rsid w:val="004822D4"/>
    <w:rsid w:val="0048484D"/>
    <w:rsid w:val="0049290B"/>
    <w:rsid w:val="004A4451"/>
    <w:rsid w:val="004D3958"/>
    <w:rsid w:val="005008DF"/>
    <w:rsid w:val="005045D0"/>
    <w:rsid w:val="00534C6C"/>
    <w:rsid w:val="005841C0"/>
    <w:rsid w:val="0059260F"/>
    <w:rsid w:val="00597606"/>
    <w:rsid w:val="005E5074"/>
    <w:rsid w:val="00612E4F"/>
    <w:rsid w:val="00615D5E"/>
    <w:rsid w:val="00622E99"/>
    <w:rsid w:val="00625E5D"/>
    <w:rsid w:val="0066370F"/>
    <w:rsid w:val="00676CC7"/>
    <w:rsid w:val="006A0784"/>
    <w:rsid w:val="006A697B"/>
    <w:rsid w:val="006B4DDE"/>
    <w:rsid w:val="006E4597"/>
    <w:rsid w:val="00722D6C"/>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5C16"/>
    <w:rsid w:val="00845778"/>
    <w:rsid w:val="00887E28"/>
    <w:rsid w:val="008D5C3A"/>
    <w:rsid w:val="008E6DA2"/>
    <w:rsid w:val="00907B1E"/>
    <w:rsid w:val="00922701"/>
    <w:rsid w:val="00943AFD"/>
    <w:rsid w:val="00963A51"/>
    <w:rsid w:val="00983B6E"/>
    <w:rsid w:val="009936F8"/>
    <w:rsid w:val="009A0711"/>
    <w:rsid w:val="009A3772"/>
    <w:rsid w:val="009C10F2"/>
    <w:rsid w:val="009D17F0"/>
    <w:rsid w:val="00A42796"/>
    <w:rsid w:val="00A5311D"/>
    <w:rsid w:val="00A65BD3"/>
    <w:rsid w:val="00A73479"/>
    <w:rsid w:val="00AB2412"/>
    <w:rsid w:val="00AD3B58"/>
    <w:rsid w:val="00AD4325"/>
    <w:rsid w:val="00AF56C6"/>
    <w:rsid w:val="00B032E8"/>
    <w:rsid w:val="00B24D67"/>
    <w:rsid w:val="00B4134D"/>
    <w:rsid w:val="00B57F96"/>
    <w:rsid w:val="00B67892"/>
    <w:rsid w:val="00BA0475"/>
    <w:rsid w:val="00BA4D33"/>
    <w:rsid w:val="00BC2D06"/>
    <w:rsid w:val="00C218C5"/>
    <w:rsid w:val="00C744EB"/>
    <w:rsid w:val="00C90702"/>
    <w:rsid w:val="00C917FF"/>
    <w:rsid w:val="00C9766A"/>
    <w:rsid w:val="00CC46D0"/>
    <w:rsid w:val="00CC4F39"/>
    <w:rsid w:val="00CD544C"/>
    <w:rsid w:val="00CF4256"/>
    <w:rsid w:val="00D04FE8"/>
    <w:rsid w:val="00D176CF"/>
    <w:rsid w:val="00D271E3"/>
    <w:rsid w:val="00D47A80"/>
    <w:rsid w:val="00D85807"/>
    <w:rsid w:val="00D87349"/>
    <w:rsid w:val="00D91EE9"/>
    <w:rsid w:val="00D922EF"/>
    <w:rsid w:val="00D97220"/>
    <w:rsid w:val="00E14D47"/>
    <w:rsid w:val="00E1641C"/>
    <w:rsid w:val="00E26708"/>
    <w:rsid w:val="00E34958"/>
    <w:rsid w:val="00E37AB0"/>
    <w:rsid w:val="00E71C39"/>
    <w:rsid w:val="00EA56E6"/>
    <w:rsid w:val="00EC335F"/>
    <w:rsid w:val="00EC48FB"/>
    <w:rsid w:val="00EE6EBC"/>
    <w:rsid w:val="00EF232A"/>
    <w:rsid w:val="00F05A69"/>
    <w:rsid w:val="00F43FFD"/>
    <w:rsid w:val="00F44236"/>
    <w:rsid w:val="00F52517"/>
    <w:rsid w:val="00FA57B2"/>
    <w:rsid w:val="00FB509B"/>
    <w:rsid w:val="00FC3D4B"/>
    <w:rsid w:val="00FC6312"/>
    <w:rsid w:val="00FE36E3"/>
    <w:rsid w:val="00FE506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43121589-E202-46AF-AC98-278FC04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C10F2"/>
    <w:rPr>
      <w:b/>
      <w:bCs/>
      <w:i/>
      <w:sz w:val="24"/>
    </w:rPr>
  </w:style>
  <w:style w:type="character" w:customStyle="1" w:styleId="HeaderChar">
    <w:name w:val="Header Char"/>
    <w:basedOn w:val="DefaultParagraphFont"/>
    <w:link w:val="Header"/>
    <w:locked/>
    <w:rsid w:val="00BA04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9" TargetMode="External"/><Relationship Id="rId13" Type="http://schemas.openxmlformats.org/officeDocument/2006/relationships/image" Target="media/image2.wmf"/><Relationship Id="rId18" Type="http://schemas.openxmlformats.org/officeDocument/2006/relationships/hyperlink" Target="mailto:Alfredo.Moren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A747-4B8F-4679-A7CE-808F7726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4671</Words>
  <Characters>26541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31150</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2021-06-10T01:27:00Z</dcterms:created>
  <dcterms:modified xsi:type="dcterms:W3CDTF">2021-06-10T23:19:00Z</dcterms:modified>
</cp:coreProperties>
</file>