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54669AA6"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5025AB">
        <w:rPr>
          <w:rFonts w:ascii="Times New Roman" w:hAnsi="Times New Roman" w:cs="Times New Roman"/>
          <w:b/>
        </w:rPr>
        <w:t>October 15</w:t>
      </w:r>
      <w:r w:rsidR="0019737D">
        <w:rPr>
          <w:rFonts w:ascii="Times New Roman" w:hAnsi="Times New Roman" w:cs="Times New Roman"/>
          <w:b/>
        </w:rPr>
        <w:t xml:space="preserve">,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780"/>
        <w:gridCol w:w="25"/>
        <w:gridCol w:w="13"/>
        <w:gridCol w:w="2469"/>
      </w:tblGrid>
      <w:tr w:rsidR="00D03FF6" w:rsidRPr="00024160" w14:paraId="1EC09112" w14:textId="77777777" w:rsidTr="00AF7087">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780" w:type="dxa"/>
            <w:tcBorders>
              <w:top w:val="nil"/>
              <w:left w:val="nil"/>
              <w:bottom w:val="nil"/>
              <w:right w:val="nil"/>
            </w:tcBorders>
            <w:vAlign w:val="bottom"/>
          </w:tcPr>
          <w:p w14:paraId="761D58FE" w14:textId="77777777" w:rsidR="00D03FF6" w:rsidRDefault="00D03FF6">
            <w:pPr>
              <w:rPr>
                <w:sz w:val="2"/>
              </w:rPr>
            </w:pPr>
          </w:p>
        </w:tc>
        <w:tc>
          <w:tcPr>
            <w:tcW w:w="2507" w:type="dxa"/>
            <w:gridSpan w:val="3"/>
            <w:tcBorders>
              <w:top w:val="nil"/>
              <w:left w:val="nil"/>
              <w:bottom w:val="nil"/>
              <w:right w:val="nil"/>
            </w:tcBorders>
            <w:vAlign w:val="bottom"/>
          </w:tcPr>
          <w:p w14:paraId="5EEBFFC8" w14:textId="77777777" w:rsidR="00D03FF6" w:rsidRDefault="00D03FF6">
            <w:pPr>
              <w:rPr>
                <w:sz w:val="2"/>
              </w:rPr>
            </w:pPr>
          </w:p>
        </w:tc>
      </w:tr>
      <w:tr w:rsidR="00D03FF6" w:rsidRPr="00CF7C05" w14:paraId="094FEC2D" w14:textId="77777777" w:rsidTr="006F0591">
        <w:trPr>
          <w:trHeight w:val="80"/>
        </w:trPr>
        <w:tc>
          <w:tcPr>
            <w:tcW w:w="2610" w:type="dxa"/>
            <w:vAlign w:val="bottom"/>
          </w:tcPr>
          <w:p w14:paraId="5C8A2B37"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Barnes, Bill</w:t>
            </w:r>
          </w:p>
        </w:tc>
        <w:tc>
          <w:tcPr>
            <w:tcW w:w="3780" w:type="dxa"/>
            <w:vAlign w:val="bottom"/>
          </w:tcPr>
          <w:p w14:paraId="3BA8C85A"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Reliant Energy Retail Services</w:t>
            </w:r>
          </w:p>
        </w:tc>
        <w:tc>
          <w:tcPr>
            <w:tcW w:w="2507" w:type="dxa"/>
            <w:gridSpan w:val="3"/>
            <w:vAlign w:val="bottom"/>
          </w:tcPr>
          <w:p w14:paraId="551B09B3"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67E926E5" w14:textId="77777777" w:rsidTr="00AF7087">
        <w:trPr>
          <w:trHeight w:val="135"/>
        </w:trPr>
        <w:tc>
          <w:tcPr>
            <w:tcW w:w="2610" w:type="dxa"/>
            <w:vAlign w:val="bottom"/>
          </w:tcPr>
          <w:p w14:paraId="5A242D26" w14:textId="77777777"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Claiborn-Pinto, Shawnee</w:t>
            </w:r>
          </w:p>
        </w:tc>
        <w:tc>
          <w:tcPr>
            <w:tcW w:w="3780" w:type="dxa"/>
            <w:vAlign w:val="bottom"/>
          </w:tcPr>
          <w:p w14:paraId="38E4EA7D" w14:textId="77777777"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OPUC</w:t>
            </w:r>
          </w:p>
        </w:tc>
        <w:tc>
          <w:tcPr>
            <w:tcW w:w="2507" w:type="dxa"/>
            <w:gridSpan w:val="3"/>
            <w:vAlign w:val="bottom"/>
          </w:tcPr>
          <w:p w14:paraId="41049587"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7A01D846" w14:textId="77777777" w:rsidTr="00AF7087">
        <w:trPr>
          <w:trHeight w:val="135"/>
        </w:trPr>
        <w:tc>
          <w:tcPr>
            <w:tcW w:w="2610" w:type="dxa"/>
            <w:vAlign w:val="bottom"/>
          </w:tcPr>
          <w:p w14:paraId="76860AA3"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Coleman, Diana</w:t>
            </w:r>
          </w:p>
        </w:tc>
        <w:tc>
          <w:tcPr>
            <w:tcW w:w="3780" w:type="dxa"/>
            <w:vAlign w:val="bottom"/>
          </w:tcPr>
          <w:p w14:paraId="0F52FB31"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CPS Energy</w:t>
            </w:r>
          </w:p>
        </w:tc>
        <w:tc>
          <w:tcPr>
            <w:tcW w:w="2507" w:type="dxa"/>
            <w:gridSpan w:val="3"/>
            <w:vAlign w:val="bottom"/>
          </w:tcPr>
          <w:p w14:paraId="7D7B3088" w14:textId="77777777" w:rsidR="00D03FF6" w:rsidRPr="005025AB" w:rsidRDefault="00D03FF6" w:rsidP="00DD5200">
            <w:pPr>
              <w:pStyle w:val="NoSpacing"/>
              <w:rPr>
                <w:rFonts w:ascii="Times New Roman" w:hAnsi="Times New Roman" w:cs="Times New Roman"/>
                <w:highlight w:val="lightGray"/>
              </w:rPr>
            </w:pPr>
          </w:p>
        </w:tc>
      </w:tr>
      <w:tr w:rsidR="009B6EEE" w:rsidRPr="00CF7C05" w14:paraId="1B3D617E" w14:textId="77777777" w:rsidTr="00AF7087">
        <w:trPr>
          <w:trHeight w:val="135"/>
        </w:trPr>
        <w:tc>
          <w:tcPr>
            <w:tcW w:w="2610" w:type="dxa"/>
            <w:vAlign w:val="bottom"/>
          </w:tcPr>
          <w:p w14:paraId="44A12B15" w14:textId="3BEE2B38"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Greer, Clayton</w:t>
            </w:r>
          </w:p>
        </w:tc>
        <w:tc>
          <w:tcPr>
            <w:tcW w:w="3780" w:type="dxa"/>
            <w:vAlign w:val="bottom"/>
          </w:tcPr>
          <w:p w14:paraId="75FE94A6" w14:textId="3AFCDD8F"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Morgan Stanley</w:t>
            </w:r>
          </w:p>
        </w:tc>
        <w:tc>
          <w:tcPr>
            <w:tcW w:w="2507" w:type="dxa"/>
            <w:gridSpan w:val="3"/>
            <w:vAlign w:val="bottom"/>
          </w:tcPr>
          <w:p w14:paraId="4299A435" w14:textId="77777777" w:rsidR="009B6EEE" w:rsidRPr="005025AB" w:rsidRDefault="009B6EEE" w:rsidP="00DD5200">
            <w:pPr>
              <w:pStyle w:val="NoSpacing"/>
              <w:rPr>
                <w:rFonts w:ascii="Times New Roman" w:hAnsi="Times New Roman" w:cs="Times New Roman"/>
                <w:highlight w:val="lightGray"/>
              </w:rPr>
            </w:pPr>
          </w:p>
        </w:tc>
      </w:tr>
      <w:tr w:rsidR="00817F0C" w:rsidRPr="00CF7C05" w14:paraId="2596330D" w14:textId="77777777" w:rsidTr="00AF7087">
        <w:trPr>
          <w:trHeight w:val="135"/>
        </w:trPr>
        <w:tc>
          <w:tcPr>
            <w:tcW w:w="2610" w:type="dxa"/>
            <w:vAlign w:val="bottom"/>
          </w:tcPr>
          <w:p w14:paraId="1303E9DA" w14:textId="11ED14B1" w:rsidR="00817F0C" w:rsidRPr="00116790" w:rsidRDefault="00817F0C" w:rsidP="00DD5200">
            <w:pPr>
              <w:pStyle w:val="NoSpacing"/>
              <w:rPr>
                <w:rFonts w:ascii="Times New Roman" w:hAnsi="Times New Roman" w:cs="Times New Roman"/>
              </w:rPr>
            </w:pPr>
            <w:r w:rsidRPr="00116790">
              <w:rPr>
                <w:rFonts w:ascii="Times New Roman" w:hAnsi="Times New Roman" w:cs="Times New Roman"/>
              </w:rPr>
              <w:t>Gross, Blake</w:t>
            </w:r>
          </w:p>
        </w:tc>
        <w:tc>
          <w:tcPr>
            <w:tcW w:w="3780" w:type="dxa"/>
            <w:vAlign w:val="bottom"/>
          </w:tcPr>
          <w:p w14:paraId="182F0912" w14:textId="45C8AFB8" w:rsidR="00817F0C" w:rsidRPr="00116790" w:rsidRDefault="00817F0C" w:rsidP="00DD5200">
            <w:pPr>
              <w:pStyle w:val="NoSpacing"/>
              <w:rPr>
                <w:rFonts w:ascii="Times New Roman" w:hAnsi="Times New Roman" w:cs="Times New Roman"/>
              </w:rPr>
            </w:pPr>
            <w:r w:rsidRPr="00116790">
              <w:rPr>
                <w:rFonts w:ascii="Times New Roman" w:hAnsi="Times New Roman" w:cs="Times New Roman"/>
              </w:rPr>
              <w:t>AEP Service Corporation</w:t>
            </w:r>
          </w:p>
        </w:tc>
        <w:tc>
          <w:tcPr>
            <w:tcW w:w="2507" w:type="dxa"/>
            <w:gridSpan w:val="3"/>
            <w:vAlign w:val="bottom"/>
          </w:tcPr>
          <w:p w14:paraId="5F7BA5D8" w14:textId="77777777" w:rsidR="00817F0C" w:rsidRPr="005025AB" w:rsidRDefault="00817F0C" w:rsidP="00DD5200">
            <w:pPr>
              <w:pStyle w:val="NoSpacing"/>
              <w:rPr>
                <w:rFonts w:ascii="Times New Roman" w:hAnsi="Times New Roman" w:cs="Times New Roman"/>
                <w:highlight w:val="lightGray"/>
              </w:rPr>
            </w:pPr>
          </w:p>
        </w:tc>
      </w:tr>
      <w:tr w:rsidR="005C57B5" w:rsidRPr="00CF7C05" w14:paraId="101C5CAC" w14:textId="77777777" w:rsidTr="00AF7087">
        <w:trPr>
          <w:trHeight w:val="135"/>
        </w:trPr>
        <w:tc>
          <w:tcPr>
            <w:tcW w:w="2610" w:type="dxa"/>
            <w:vAlign w:val="bottom"/>
          </w:tcPr>
          <w:p w14:paraId="527BCABD" w14:textId="2B1BEBF5"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Haley, Ian</w:t>
            </w:r>
          </w:p>
        </w:tc>
        <w:tc>
          <w:tcPr>
            <w:tcW w:w="3780" w:type="dxa"/>
            <w:vAlign w:val="bottom"/>
          </w:tcPr>
          <w:p w14:paraId="721DA905" w14:textId="200993D4"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Luminant Generation</w:t>
            </w:r>
          </w:p>
        </w:tc>
        <w:tc>
          <w:tcPr>
            <w:tcW w:w="2507" w:type="dxa"/>
            <w:gridSpan w:val="3"/>
            <w:vAlign w:val="bottom"/>
          </w:tcPr>
          <w:p w14:paraId="76EA2863" w14:textId="77777777" w:rsidR="005C57B5" w:rsidRPr="005025AB" w:rsidRDefault="005C57B5" w:rsidP="00DD5200">
            <w:pPr>
              <w:pStyle w:val="NoSpacing"/>
              <w:rPr>
                <w:rFonts w:ascii="Times New Roman" w:hAnsi="Times New Roman" w:cs="Times New Roman"/>
                <w:highlight w:val="lightGray"/>
              </w:rPr>
            </w:pPr>
          </w:p>
        </w:tc>
      </w:tr>
      <w:tr w:rsidR="00D03FF6" w:rsidRPr="00CF7C05" w14:paraId="7C3835B9" w14:textId="77777777" w:rsidTr="00AF7087">
        <w:trPr>
          <w:trHeight w:val="135"/>
        </w:trPr>
        <w:tc>
          <w:tcPr>
            <w:tcW w:w="2610" w:type="dxa"/>
            <w:vAlign w:val="bottom"/>
          </w:tcPr>
          <w:p w14:paraId="567F2151"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Heino, Shari</w:t>
            </w:r>
          </w:p>
        </w:tc>
        <w:tc>
          <w:tcPr>
            <w:tcW w:w="3780" w:type="dxa"/>
            <w:vAlign w:val="bottom"/>
          </w:tcPr>
          <w:p w14:paraId="662E0DD2"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Brazos Electric Cooperative</w:t>
            </w:r>
          </w:p>
        </w:tc>
        <w:tc>
          <w:tcPr>
            <w:tcW w:w="2507" w:type="dxa"/>
            <w:gridSpan w:val="3"/>
            <w:vAlign w:val="bottom"/>
          </w:tcPr>
          <w:p w14:paraId="0FD512A0"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216A0B18" w14:textId="77777777" w:rsidTr="00AF7087">
        <w:trPr>
          <w:trHeight w:val="135"/>
        </w:trPr>
        <w:tc>
          <w:tcPr>
            <w:tcW w:w="2610" w:type="dxa"/>
            <w:vAlign w:val="bottom"/>
          </w:tcPr>
          <w:p w14:paraId="137203DA"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Henson, Martha</w:t>
            </w:r>
          </w:p>
        </w:tc>
        <w:tc>
          <w:tcPr>
            <w:tcW w:w="3780" w:type="dxa"/>
            <w:vAlign w:val="bottom"/>
          </w:tcPr>
          <w:p w14:paraId="180A8F99"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Oncor</w:t>
            </w:r>
          </w:p>
        </w:tc>
        <w:tc>
          <w:tcPr>
            <w:tcW w:w="2507" w:type="dxa"/>
            <w:gridSpan w:val="3"/>
            <w:vAlign w:val="bottom"/>
          </w:tcPr>
          <w:p w14:paraId="6833AC68"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1AE5F72C" w14:textId="77777777" w:rsidTr="00AF7087">
        <w:tc>
          <w:tcPr>
            <w:tcW w:w="2610" w:type="dxa"/>
            <w:vAlign w:val="bottom"/>
          </w:tcPr>
          <w:p w14:paraId="70820123"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Mindham, David</w:t>
            </w:r>
          </w:p>
        </w:tc>
        <w:tc>
          <w:tcPr>
            <w:tcW w:w="3780" w:type="dxa"/>
            <w:vAlign w:val="bottom"/>
          </w:tcPr>
          <w:p w14:paraId="46728F8E"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EDP Renewables</w:t>
            </w:r>
          </w:p>
        </w:tc>
        <w:tc>
          <w:tcPr>
            <w:tcW w:w="2507" w:type="dxa"/>
            <w:gridSpan w:val="3"/>
            <w:vAlign w:val="bottom"/>
          </w:tcPr>
          <w:p w14:paraId="33FA0D88"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2D36F587" w14:textId="77777777" w:rsidTr="00AF7087">
        <w:tc>
          <w:tcPr>
            <w:tcW w:w="2610" w:type="dxa"/>
            <w:vAlign w:val="bottom"/>
          </w:tcPr>
          <w:p w14:paraId="03480185"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Morris, Sandy</w:t>
            </w:r>
          </w:p>
        </w:tc>
        <w:tc>
          <w:tcPr>
            <w:tcW w:w="3780" w:type="dxa"/>
            <w:vAlign w:val="bottom"/>
          </w:tcPr>
          <w:p w14:paraId="7C6EF712"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Direct Energy</w:t>
            </w:r>
          </w:p>
        </w:tc>
        <w:tc>
          <w:tcPr>
            <w:tcW w:w="2507" w:type="dxa"/>
            <w:gridSpan w:val="3"/>
            <w:vAlign w:val="bottom"/>
          </w:tcPr>
          <w:p w14:paraId="480970BE" w14:textId="77777777" w:rsidR="00D03FF6" w:rsidRPr="005025AB" w:rsidRDefault="00D03FF6" w:rsidP="00DD5200">
            <w:pPr>
              <w:pStyle w:val="NoSpacing"/>
              <w:rPr>
                <w:rFonts w:ascii="Times New Roman" w:hAnsi="Times New Roman" w:cs="Times New Roman"/>
                <w:highlight w:val="lightGray"/>
              </w:rPr>
            </w:pPr>
          </w:p>
        </w:tc>
      </w:tr>
      <w:tr w:rsidR="00D03FF6" w:rsidRPr="00CF7C05" w14:paraId="12AED072" w14:textId="77777777" w:rsidTr="00AF7087">
        <w:tc>
          <w:tcPr>
            <w:tcW w:w="2610" w:type="dxa"/>
            <w:vAlign w:val="bottom"/>
          </w:tcPr>
          <w:p w14:paraId="307600FA"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Smith, Day</w:t>
            </w:r>
          </w:p>
        </w:tc>
        <w:tc>
          <w:tcPr>
            <w:tcW w:w="3780" w:type="dxa"/>
            <w:vAlign w:val="bottom"/>
          </w:tcPr>
          <w:p w14:paraId="3A1054DB" w14:textId="77777777" w:rsidR="00D03FF6" w:rsidRPr="00116790" w:rsidRDefault="00D03FF6" w:rsidP="00DD5200">
            <w:pPr>
              <w:pStyle w:val="NoSpacing"/>
              <w:rPr>
                <w:rFonts w:ascii="Times New Roman" w:hAnsi="Times New Roman" w:cs="Times New Roman"/>
              </w:rPr>
            </w:pPr>
            <w:r w:rsidRPr="00116790">
              <w:rPr>
                <w:rFonts w:ascii="Times New Roman" w:hAnsi="Times New Roman" w:cs="Times New Roman"/>
              </w:rPr>
              <w:t>Denton Municipal Electric</w:t>
            </w:r>
          </w:p>
        </w:tc>
        <w:tc>
          <w:tcPr>
            <w:tcW w:w="2507" w:type="dxa"/>
            <w:gridSpan w:val="3"/>
            <w:vAlign w:val="bottom"/>
          </w:tcPr>
          <w:p w14:paraId="1F942DD4" w14:textId="77777777" w:rsidR="00D03FF6" w:rsidRPr="005025AB" w:rsidRDefault="00D03FF6" w:rsidP="00DD5200">
            <w:pPr>
              <w:pStyle w:val="NoSpacing"/>
              <w:rPr>
                <w:rFonts w:ascii="Times New Roman" w:hAnsi="Times New Roman" w:cs="Times New Roman"/>
                <w:highlight w:val="lightGray"/>
              </w:rPr>
            </w:pPr>
          </w:p>
        </w:tc>
      </w:tr>
      <w:tr w:rsidR="00DD5200" w:rsidRPr="00CF7C05" w14:paraId="001CBF5F" w14:textId="77777777" w:rsidTr="00AF7087">
        <w:tc>
          <w:tcPr>
            <w:tcW w:w="2610" w:type="dxa"/>
            <w:vAlign w:val="bottom"/>
          </w:tcPr>
          <w:p w14:paraId="4EC913B3" w14:textId="44C55D2D" w:rsidR="00DD5200" w:rsidRPr="00116790" w:rsidRDefault="00DD5200" w:rsidP="00DD5200">
            <w:pPr>
              <w:pStyle w:val="NoSpacing"/>
              <w:rPr>
                <w:rFonts w:ascii="Times New Roman" w:hAnsi="Times New Roman" w:cs="Times New Roman"/>
              </w:rPr>
            </w:pPr>
            <w:r w:rsidRPr="00116790">
              <w:rPr>
                <w:rFonts w:ascii="Times New Roman" w:hAnsi="Times New Roman" w:cs="Times New Roman"/>
              </w:rPr>
              <w:t>Trevino, Melissa</w:t>
            </w:r>
          </w:p>
        </w:tc>
        <w:tc>
          <w:tcPr>
            <w:tcW w:w="3780" w:type="dxa"/>
            <w:vAlign w:val="bottom"/>
          </w:tcPr>
          <w:p w14:paraId="1305972B" w14:textId="62946FCC" w:rsidR="00DD5200" w:rsidRPr="00116790" w:rsidRDefault="00DD5200" w:rsidP="00DD5200">
            <w:pPr>
              <w:pStyle w:val="NoSpacing"/>
              <w:rPr>
                <w:rFonts w:ascii="Times New Roman" w:hAnsi="Times New Roman" w:cs="Times New Roman"/>
              </w:rPr>
            </w:pPr>
            <w:r w:rsidRPr="00116790">
              <w:rPr>
                <w:rFonts w:ascii="Times New Roman" w:hAnsi="Times New Roman" w:cs="Times New Roman"/>
              </w:rPr>
              <w:t>Occidental Chemical</w:t>
            </w:r>
          </w:p>
        </w:tc>
        <w:tc>
          <w:tcPr>
            <w:tcW w:w="2507" w:type="dxa"/>
            <w:gridSpan w:val="3"/>
            <w:vAlign w:val="bottom"/>
          </w:tcPr>
          <w:p w14:paraId="5884F7A1" w14:textId="77777777" w:rsidR="00DD5200" w:rsidRPr="005025AB" w:rsidRDefault="00DD5200" w:rsidP="00DD5200">
            <w:pPr>
              <w:pStyle w:val="NoSpacing"/>
              <w:rPr>
                <w:rFonts w:ascii="Times New Roman" w:hAnsi="Times New Roman" w:cs="Times New Roman"/>
                <w:highlight w:val="lightGray"/>
              </w:rPr>
            </w:pPr>
          </w:p>
        </w:tc>
      </w:tr>
      <w:tr w:rsidR="005C57B5" w:rsidRPr="00CF7C05" w14:paraId="02F7C42E" w14:textId="77777777" w:rsidTr="00AF7087">
        <w:tc>
          <w:tcPr>
            <w:tcW w:w="2610" w:type="dxa"/>
            <w:vAlign w:val="bottom"/>
          </w:tcPr>
          <w:p w14:paraId="3C0016A8" w14:textId="762DC49E"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Turner, Lucas</w:t>
            </w:r>
          </w:p>
        </w:tc>
        <w:tc>
          <w:tcPr>
            <w:tcW w:w="3780" w:type="dxa"/>
            <w:vAlign w:val="bottom"/>
          </w:tcPr>
          <w:p w14:paraId="6A71F655" w14:textId="54DCCC2C" w:rsidR="005C57B5" w:rsidRPr="00116790" w:rsidRDefault="005C57B5" w:rsidP="00DD5200">
            <w:pPr>
              <w:pStyle w:val="NoSpacing"/>
              <w:rPr>
                <w:rFonts w:ascii="Times New Roman" w:hAnsi="Times New Roman" w:cs="Times New Roman"/>
              </w:rPr>
            </w:pPr>
            <w:r w:rsidRPr="00116790">
              <w:rPr>
                <w:rFonts w:ascii="Times New Roman" w:hAnsi="Times New Roman" w:cs="Times New Roman"/>
              </w:rPr>
              <w:t>South Texas Electric Cooperative</w:t>
            </w:r>
          </w:p>
        </w:tc>
        <w:tc>
          <w:tcPr>
            <w:tcW w:w="2507" w:type="dxa"/>
            <w:gridSpan w:val="3"/>
            <w:vAlign w:val="bottom"/>
          </w:tcPr>
          <w:p w14:paraId="310409C6" w14:textId="77777777" w:rsidR="005C57B5" w:rsidRPr="005025AB" w:rsidRDefault="005C57B5" w:rsidP="00DD5200">
            <w:pPr>
              <w:pStyle w:val="NoSpacing"/>
              <w:rPr>
                <w:rFonts w:ascii="Times New Roman" w:hAnsi="Times New Roman" w:cs="Times New Roman"/>
                <w:highlight w:val="lightGray"/>
              </w:rPr>
            </w:pPr>
          </w:p>
        </w:tc>
      </w:tr>
      <w:tr w:rsidR="00D03FF6" w:rsidRPr="00CF7C05" w14:paraId="194B4167" w14:textId="77777777" w:rsidTr="00AF7087">
        <w:tc>
          <w:tcPr>
            <w:tcW w:w="2610" w:type="dxa"/>
            <w:vAlign w:val="bottom"/>
          </w:tcPr>
          <w:p w14:paraId="577F6241" w14:textId="77777777" w:rsidR="00D03FF6" w:rsidRPr="00DA4480" w:rsidRDefault="00D03FF6" w:rsidP="00DD5200">
            <w:pPr>
              <w:pStyle w:val="NoSpacing"/>
              <w:rPr>
                <w:rFonts w:ascii="Times New Roman" w:hAnsi="Times New Roman" w:cs="Times New Roman"/>
              </w:rPr>
            </w:pPr>
            <w:r w:rsidRPr="00DA4480">
              <w:rPr>
                <w:rFonts w:ascii="Times New Roman" w:hAnsi="Times New Roman" w:cs="Times New Roman"/>
              </w:rPr>
              <w:t>Varnell, John</w:t>
            </w:r>
          </w:p>
        </w:tc>
        <w:tc>
          <w:tcPr>
            <w:tcW w:w="3780" w:type="dxa"/>
            <w:vAlign w:val="bottom"/>
          </w:tcPr>
          <w:p w14:paraId="4CE94455" w14:textId="77777777" w:rsidR="00D03FF6" w:rsidRPr="00DA4480" w:rsidRDefault="00D03FF6" w:rsidP="00DD5200">
            <w:pPr>
              <w:pStyle w:val="NoSpacing"/>
              <w:rPr>
                <w:rFonts w:ascii="Times New Roman" w:hAnsi="Times New Roman" w:cs="Times New Roman"/>
              </w:rPr>
            </w:pPr>
            <w:r w:rsidRPr="00DA4480">
              <w:rPr>
                <w:rFonts w:ascii="Times New Roman" w:hAnsi="Times New Roman" w:cs="Times New Roman"/>
              </w:rPr>
              <w:t>Tenaska Power Services</w:t>
            </w:r>
          </w:p>
        </w:tc>
        <w:tc>
          <w:tcPr>
            <w:tcW w:w="2507" w:type="dxa"/>
            <w:gridSpan w:val="3"/>
            <w:vAlign w:val="bottom"/>
          </w:tcPr>
          <w:p w14:paraId="2BEF6039" w14:textId="77777777" w:rsidR="00D03FF6" w:rsidRPr="005025AB" w:rsidRDefault="00D03FF6" w:rsidP="00DD5200">
            <w:pPr>
              <w:pStyle w:val="NoSpacing"/>
              <w:rPr>
                <w:rFonts w:ascii="Times New Roman" w:hAnsi="Times New Roman" w:cs="Times New Roman"/>
                <w:highlight w:val="lightGray"/>
              </w:rPr>
            </w:pPr>
          </w:p>
        </w:tc>
      </w:tr>
      <w:tr w:rsidR="00CF2145" w:rsidRPr="00CF7C05" w14:paraId="52541521" w14:textId="77777777" w:rsidTr="00AF7087">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5025AB" w:rsidRDefault="00CF2145">
            <w:pPr>
              <w:rPr>
                <w:sz w:val="2"/>
                <w:highlight w:val="lightGray"/>
              </w:rPr>
            </w:pPr>
            <w:bookmarkStart w:id="2" w:name="_c425a33e_da6f_4f15_90e2_f96f1ffe1326"/>
            <w:bookmarkStart w:id="3" w:name="_8f57cf34_ab73_413d_8a45_89d3d5c067ee"/>
            <w:bookmarkEnd w:id="1"/>
            <w:bookmarkEnd w:id="2"/>
          </w:p>
        </w:tc>
        <w:tc>
          <w:tcPr>
            <w:tcW w:w="3818" w:type="dxa"/>
            <w:gridSpan w:val="3"/>
            <w:tcBorders>
              <w:top w:val="nil"/>
              <w:left w:val="nil"/>
              <w:bottom w:val="nil"/>
              <w:right w:val="nil"/>
            </w:tcBorders>
            <w:vAlign w:val="bottom"/>
          </w:tcPr>
          <w:p w14:paraId="61E02092" w14:textId="77777777" w:rsidR="00CF2145" w:rsidRPr="005025AB"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5025AB" w:rsidRDefault="00CF2145">
            <w:pPr>
              <w:rPr>
                <w:sz w:val="2"/>
                <w:highlight w:val="lightGray"/>
              </w:rPr>
            </w:pPr>
          </w:p>
        </w:tc>
      </w:tr>
      <w:tr w:rsidR="00CF2145" w:rsidRPr="00CF7C05" w14:paraId="296D0FD6" w14:textId="77777777" w:rsidTr="00AF7087">
        <w:tblPrEx>
          <w:tblLook w:val="0000" w:firstRow="0" w:lastRow="0" w:firstColumn="0" w:lastColumn="0" w:noHBand="0" w:noVBand="0"/>
        </w:tblPrEx>
        <w:tc>
          <w:tcPr>
            <w:tcW w:w="2610" w:type="dxa"/>
            <w:vAlign w:val="bottom"/>
          </w:tcPr>
          <w:p w14:paraId="77896303" w14:textId="77777777" w:rsidR="00912BE5" w:rsidRPr="00D07134" w:rsidRDefault="00912BE5" w:rsidP="00DD5200">
            <w:pPr>
              <w:pStyle w:val="NoSpacing"/>
              <w:rPr>
                <w:rFonts w:ascii="Times New Roman" w:hAnsi="Times New Roman" w:cs="Times New Roman"/>
                <w:i/>
              </w:rPr>
            </w:pPr>
          </w:p>
          <w:p w14:paraId="7EBB7451" w14:textId="77777777" w:rsidR="00CF2145" w:rsidRPr="00D07134" w:rsidRDefault="00CF2145" w:rsidP="00DD5200">
            <w:pPr>
              <w:pStyle w:val="NoSpacing"/>
              <w:rPr>
                <w:rFonts w:ascii="Times New Roman" w:hAnsi="Times New Roman" w:cs="Times New Roman"/>
                <w:i/>
              </w:rPr>
            </w:pPr>
            <w:r w:rsidRPr="00D07134">
              <w:rPr>
                <w:rFonts w:ascii="Times New Roman" w:hAnsi="Times New Roman" w:cs="Times New Roman"/>
                <w:i/>
              </w:rPr>
              <w:t>Guests:</w:t>
            </w:r>
          </w:p>
        </w:tc>
        <w:tc>
          <w:tcPr>
            <w:tcW w:w="3818" w:type="dxa"/>
            <w:gridSpan w:val="3"/>
            <w:vAlign w:val="bottom"/>
          </w:tcPr>
          <w:p w14:paraId="786A45C0" w14:textId="77777777" w:rsidR="00CF2145" w:rsidRPr="00D07134"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5025AB" w:rsidRDefault="00CF2145" w:rsidP="00DD5200">
            <w:pPr>
              <w:pStyle w:val="NoSpacing"/>
              <w:rPr>
                <w:rFonts w:ascii="Times New Roman" w:hAnsi="Times New Roman" w:cs="Times New Roman"/>
                <w:i/>
                <w:highlight w:val="lightGray"/>
              </w:rPr>
            </w:pPr>
          </w:p>
        </w:tc>
      </w:tr>
      <w:tr w:rsidR="00CF2145" w:rsidRPr="00CF7C05" w14:paraId="5D72704A" w14:textId="77777777" w:rsidTr="00AF7087">
        <w:tblPrEx>
          <w:tblLook w:val="0000" w:firstRow="0" w:lastRow="0" w:firstColumn="0" w:lastColumn="0" w:noHBand="0" w:noVBand="0"/>
        </w:tblPrEx>
        <w:tc>
          <w:tcPr>
            <w:tcW w:w="2610" w:type="dxa"/>
            <w:vAlign w:val="bottom"/>
          </w:tcPr>
          <w:p w14:paraId="58054854"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Ainspan, Malcolm</w:t>
            </w:r>
          </w:p>
        </w:tc>
        <w:tc>
          <w:tcPr>
            <w:tcW w:w="3818" w:type="dxa"/>
            <w:gridSpan w:val="3"/>
            <w:vAlign w:val="bottom"/>
          </w:tcPr>
          <w:p w14:paraId="5DB49236"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NRG</w:t>
            </w:r>
          </w:p>
        </w:tc>
        <w:tc>
          <w:tcPr>
            <w:tcW w:w="2469" w:type="dxa"/>
            <w:vAlign w:val="bottom"/>
          </w:tcPr>
          <w:p w14:paraId="7359F755" w14:textId="77777777" w:rsidR="00CF2145" w:rsidRPr="005025AB" w:rsidRDefault="00CF2145" w:rsidP="00DD5200">
            <w:pPr>
              <w:pStyle w:val="NoSpacing"/>
              <w:rPr>
                <w:rFonts w:ascii="Times New Roman" w:hAnsi="Times New Roman" w:cs="Times New Roman"/>
                <w:highlight w:val="lightGray"/>
              </w:rPr>
            </w:pPr>
          </w:p>
        </w:tc>
      </w:tr>
      <w:tr w:rsidR="004E0584" w:rsidRPr="00CF7C05" w14:paraId="2E4122A9" w14:textId="77777777" w:rsidTr="00AF7087">
        <w:tblPrEx>
          <w:tblLook w:val="0000" w:firstRow="0" w:lastRow="0" w:firstColumn="0" w:lastColumn="0" w:noHBand="0" w:noVBand="0"/>
        </w:tblPrEx>
        <w:tc>
          <w:tcPr>
            <w:tcW w:w="2610" w:type="dxa"/>
            <w:vAlign w:val="bottom"/>
          </w:tcPr>
          <w:p w14:paraId="4A141887" w14:textId="13DB73FB" w:rsidR="004E0584" w:rsidRPr="00116790" w:rsidRDefault="004E0584" w:rsidP="00DD5200">
            <w:pPr>
              <w:pStyle w:val="NoSpacing"/>
              <w:rPr>
                <w:rFonts w:ascii="Times New Roman" w:hAnsi="Times New Roman" w:cs="Times New Roman"/>
              </w:rPr>
            </w:pPr>
            <w:r w:rsidRPr="00116790">
              <w:rPr>
                <w:rFonts w:ascii="Times New Roman" w:hAnsi="Times New Roman" w:cs="Times New Roman"/>
              </w:rPr>
              <w:t>Aldridge, Ryan</w:t>
            </w:r>
          </w:p>
        </w:tc>
        <w:tc>
          <w:tcPr>
            <w:tcW w:w="3818" w:type="dxa"/>
            <w:gridSpan w:val="3"/>
            <w:vAlign w:val="bottom"/>
          </w:tcPr>
          <w:p w14:paraId="7FFDC9F5" w14:textId="64FD1BB4" w:rsidR="004E0584" w:rsidRPr="00116790" w:rsidRDefault="004E0584" w:rsidP="00DD5200">
            <w:pPr>
              <w:pStyle w:val="NoSpacing"/>
              <w:rPr>
                <w:rFonts w:ascii="Times New Roman" w:hAnsi="Times New Roman" w:cs="Times New Roman"/>
              </w:rPr>
            </w:pPr>
            <w:r w:rsidRPr="00116790">
              <w:rPr>
                <w:rFonts w:ascii="Times New Roman" w:hAnsi="Times New Roman" w:cs="Times New Roman"/>
              </w:rPr>
              <w:t>AB Power Advisors</w:t>
            </w:r>
          </w:p>
        </w:tc>
        <w:tc>
          <w:tcPr>
            <w:tcW w:w="2469" w:type="dxa"/>
            <w:vAlign w:val="bottom"/>
          </w:tcPr>
          <w:p w14:paraId="4639B0D1" w14:textId="77777777" w:rsidR="004E0584" w:rsidRPr="005025AB" w:rsidRDefault="004E0584" w:rsidP="00DD5200">
            <w:pPr>
              <w:pStyle w:val="NoSpacing"/>
              <w:rPr>
                <w:rFonts w:ascii="Times New Roman" w:hAnsi="Times New Roman" w:cs="Times New Roman"/>
                <w:highlight w:val="lightGray"/>
              </w:rPr>
            </w:pPr>
          </w:p>
        </w:tc>
      </w:tr>
      <w:tr w:rsidR="00CF2145" w:rsidRPr="00CF7C05" w14:paraId="502D9CBE" w14:textId="77777777" w:rsidTr="00AF7087">
        <w:tblPrEx>
          <w:tblLook w:val="0000" w:firstRow="0" w:lastRow="0" w:firstColumn="0" w:lastColumn="0" w:noHBand="0" w:noVBand="0"/>
        </w:tblPrEx>
        <w:tc>
          <w:tcPr>
            <w:tcW w:w="2610" w:type="dxa"/>
            <w:vAlign w:val="bottom"/>
          </w:tcPr>
          <w:p w14:paraId="0A4A9CD4"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Alford, Anthony</w:t>
            </w:r>
          </w:p>
        </w:tc>
        <w:tc>
          <w:tcPr>
            <w:tcW w:w="3818" w:type="dxa"/>
            <w:gridSpan w:val="3"/>
            <w:vAlign w:val="bottom"/>
          </w:tcPr>
          <w:p w14:paraId="6B6F319A"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CenterPoint Energy</w:t>
            </w:r>
          </w:p>
        </w:tc>
        <w:tc>
          <w:tcPr>
            <w:tcW w:w="2469" w:type="dxa"/>
            <w:vAlign w:val="bottom"/>
          </w:tcPr>
          <w:p w14:paraId="23CED0D1" w14:textId="77777777" w:rsidR="00CF2145" w:rsidRPr="005025AB" w:rsidRDefault="00CF2145" w:rsidP="00DD5200">
            <w:pPr>
              <w:pStyle w:val="NoSpacing"/>
              <w:rPr>
                <w:rFonts w:ascii="Times New Roman" w:hAnsi="Times New Roman" w:cs="Times New Roman"/>
                <w:highlight w:val="lightGray"/>
              </w:rPr>
            </w:pPr>
          </w:p>
        </w:tc>
      </w:tr>
      <w:tr w:rsidR="009B6EEE" w:rsidRPr="00CF7C05" w14:paraId="552CB380" w14:textId="77777777" w:rsidTr="00AF7087">
        <w:tblPrEx>
          <w:tblLook w:val="0000" w:firstRow="0" w:lastRow="0" w:firstColumn="0" w:lastColumn="0" w:noHBand="0" w:noVBand="0"/>
        </w:tblPrEx>
        <w:tc>
          <w:tcPr>
            <w:tcW w:w="2610" w:type="dxa"/>
            <w:vAlign w:val="bottom"/>
          </w:tcPr>
          <w:p w14:paraId="161A184B" w14:textId="4CC2B707" w:rsidR="009B6EEE" w:rsidRPr="00D07134" w:rsidRDefault="009B6EEE" w:rsidP="00DD5200">
            <w:pPr>
              <w:pStyle w:val="NoSpacing"/>
              <w:rPr>
                <w:rFonts w:ascii="Times New Roman" w:hAnsi="Times New Roman" w:cs="Times New Roman"/>
              </w:rPr>
            </w:pPr>
            <w:r w:rsidRPr="00D07134">
              <w:rPr>
                <w:rFonts w:ascii="Times New Roman" w:hAnsi="Times New Roman" w:cs="Times New Roman"/>
              </w:rPr>
              <w:t>Ashley, Kristy</w:t>
            </w:r>
          </w:p>
        </w:tc>
        <w:tc>
          <w:tcPr>
            <w:tcW w:w="3818" w:type="dxa"/>
            <w:gridSpan w:val="3"/>
            <w:vAlign w:val="bottom"/>
          </w:tcPr>
          <w:p w14:paraId="0222BD08" w14:textId="33DC4C6F" w:rsidR="009B6EEE" w:rsidRPr="00D07134" w:rsidRDefault="009B6EEE" w:rsidP="00DD5200">
            <w:pPr>
              <w:pStyle w:val="NoSpacing"/>
              <w:rPr>
                <w:rFonts w:ascii="Times New Roman" w:hAnsi="Times New Roman"/>
              </w:rPr>
            </w:pPr>
            <w:r w:rsidRPr="00D07134">
              <w:rPr>
                <w:rFonts w:ascii="Times New Roman" w:hAnsi="Times New Roman"/>
              </w:rPr>
              <w:t>Customized Energy Solutions</w:t>
            </w:r>
          </w:p>
        </w:tc>
        <w:tc>
          <w:tcPr>
            <w:tcW w:w="2469" w:type="dxa"/>
            <w:vAlign w:val="bottom"/>
          </w:tcPr>
          <w:p w14:paraId="09BA8FD6" w14:textId="77777777" w:rsidR="009B6EEE" w:rsidRPr="005025AB" w:rsidRDefault="009B6EEE" w:rsidP="00DD5200">
            <w:pPr>
              <w:pStyle w:val="NoSpacing"/>
              <w:rPr>
                <w:rFonts w:ascii="Times New Roman" w:hAnsi="Times New Roman" w:cs="Times New Roman"/>
                <w:highlight w:val="lightGray"/>
              </w:rPr>
            </w:pPr>
          </w:p>
        </w:tc>
      </w:tr>
      <w:tr w:rsidR="00D07134" w:rsidRPr="00CF7C05" w14:paraId="3E81A018" w14:textId="77777777" w:rsidTr="00AF7087">
        <w:tblPrEx>
          <w:tblLook w:val="0000" w:firstRow="0" w:lastRow="0" w:firstColumn="0" w:lastColumn="0" w:noHBand="0" w:noVBand="0"/>
        </w:tblPrEx>
        <w:tc>
          <w:tcPr>
            <w:tcW w:w="2610" w:type="dxa"/>
            <w:vAlign w:val="bottom"/>
          </w:tcPr>
          <w:p w14:paraId="71CEDF79" w14:textId="070853F9" w:rsidR="00D07134" w:rsidRPr="00D07134" w:rsidRDefault="00D07134" w:rsidP="00DD5200">
            <w:pPr>
              <w:pStyle w:val="NoSpacing"/>
              <w:rPr>
                <w:rFonts w:ascii="Times New Roman" w:hAnsi="Times New Roman" w:cs="Times New Roman"/>
              </w:rPr>
            </w:pPr>
            <w:r>
              <w:rPr>
                <w:rFonts w:ascii="Times New Roman" w:hAnsi="Times New Roman" w:cs="Times New Roman"/>
              </w:rPr>
              <w:t>Barksdale, English</w:t>
            </w:r>
          </w:p>
        </w:tc>
        <w:tc>
          <w:tcPr>
            <w:tcW w:w="3818" w:type="dxa"/>
            <w:gridSpan w:val="3"/>
            <w:vAlign w:val="bottom"/>
          </w:tcPr>
          <w:p w14:paraId="2860271C" w14:textId="658A1AE5" w:rsidR="00D07134" w:rsidRPr="00D07134" w:rsidRDefault="00D07134" w:rsidP="009B6EEE">
            <w:pPr>
              <w:pStyle w:val="NoSpacing"/>
              <w:rPr>
                <w:rFonts w:ascii="Times New Roman" w:hAnsi="Times New Roman"/>
              </w:rPr>
            </w:pPr>
            <w:r>
              <w:rPr>
                <w:rFonts w:ascii="Times New Roman" w:hAnsi="Times New Roman"/>
              </w:rPr>
              <w:t>PUCT</w:t>
            </w:r>
          </w:p>
        </w:tc>
        <w:tc>
          <w:tcPr>
            <w:tcW w:w="2469" w:type="dxa"/>
            <w:vAlign w:val="bottom"/>
          </w:tcPr>
          <w:p w14:paraId="0BC92448" w14:textId="77777777" w:rsidR="00D07134" w:rsidRPr="005025AB" w:rsidRDefault="00D07134" w:rsidP="00DD5200">
            <w:pPr>
              <w:pStyle w:val="NoSpacing"/>
              <w:rPr>
                <w:rFonts w:ascii="Times New Roman" w:hAnsi="Times New Roman" w:cs="Times New Roman"/>
                <w:highlight w:val="lightGray"/>
              </w:rPr>
            </w:pPr>
          </w:p>
        </w:tc>
      </w:tr>
      <w:tr w:rsidR="00105813" w:rsidRPr="00CF7C05" w14:paraId="5C77E2E8" w14:textId="77777777" w:rsidTr="00AF7087">
        <w:tblPrEx>
          <w:tblLook w:val="0000" w:firstRow="0" w:lastRow="0" w:firstColumn="0" w:lastColumn="0" w:noHBand="0" w:noVBand="0"/>
        </w:tblPrEx>
        <w:tc>
          <w:tcPr>
            <w:tcW w:w="2610" w:type="dxa"/>
            <w:vAlign w:val="bottom"/>
          </w:tcPr>
          <w:p w14:paraId="3A3B3C78" w14:textId="460BB799" w:rsidR="00105813" w:rsidRPr="00D07134" w:rsidRDefault="00105813" w:rsidP="00DD5200">
            <w:pPr>
              <w:pStyle w:val="NoSpacing"/>
              <w:rPr>
                <w:rFonts w:ascii="Times New Roman" w:hAnsi="Times New Roman" w:cs="Times New Roman"/>
              </w:rPr>
            </w:pPr>
            <w:r w:rsidRPr="00D07134">
              <w:rPr>
                <w:rFonts w:ascii="Times New Roman" w:hAnsi="Times New Roman" w:cs="Times New Roman"/>
              </w:rPr>
              <w:t>Bennett, Stacie</w:t>
            </w:r>
          </w:p>
        </w:tc>
        <w:tc>
          <w:tcPr>
            <w:tcW w:w="3818" w:type="dxa"/>
            <w:gridSpan w:val="3"/>
            <w:vAlign w:val="bottom"/>
          </w:tcPr>
          <w:p w14:paraId="0D8BAA6D" w14:textId="24010A57" w:rsidR="00105813" w:rsidRPr="00D07134" w:rsidRDefault="00105813" w:rsidP="001240E3">
            <w:pPr>
              <w:pStyle w:val="NoSpacing"/>
              <w:rPr>
                <w:rFonts w:ascii="Times New Roman" w:hAnsi="Times New Roman"/>
              </w:rPr>
            </w:pPr>
            <w:r w:rsidRPr="00D07134">
              <w:rPr>
                <w:rFonts w:ascii="Times New Roman" w:hAnsi="Times New Roman"/>
              </w:rPr>
              <w:t>Lone</w:t>
            </w:r>
            <w:r w:rsidR="001240E3">
              <w:rPr>
                <w:rFonts w:ascii="Times New Roman" w:hAnsi="Times New Roman"/>
              </w:rPr>
              <w:t xml:space="preserve"> S</w:t>
            </w:r>
            <w:r w:rsidRPr="00D07134">
              <w:rPr>
                <w:rFonts w:ascii="Times New Roman" w:hAnsi="Times New Roman"/>
              </w:rPr>
              <w:t>tar Transmission</w:t>
            </w:r>
          </w:p>
        </w:tc>
        <w:tc>
          <w:tcPr>
            <w:tcW w:w="2469" w:type="dxa"/>
            <w:vAlign w:val="bottom"/>
          </w:tcPr>
          <w:p w14:paraId="4215E17A"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7E9A3672" w14:textId="77777777" w:rsidTr="00AF7087">
        <w:tblPrEx>
          <w:tblLook w:val="0000" w:firstRow="0" w:lastRow="0" w:firstColumn="0" w:lastColumn="0" w:noHBand="0" w:noVBand="0"/>
        </w:tblPrEx>
        <w:tc>
          <w:tcPr>
            <w:tcW w:w="2610" w:type="dxa"/>
            <w:vAlign w:val="bottom"/>
          </w:tcPr>
          <w:p w14:paraId="00E3156C" w14:textId="77777777" w:rsidR="00CF2145" w:rsidRPr="005C57B5" w:rsidRDefault="00CF2145" w:rsidP="00DD5200">
            <w:pPr>
              <w:pStyle w:val="NoSpacing"/>
              <w:rPr>
                <w:rFonts w:ascii="Times New Roman" w:hAnsi="Times New Roman" w:cs="Times New Roman"/>
              </w:rPr>
            </w:pPr>
            <w:r w:rsidRPr="005C57B5">
              <w:rPr>
                <w:rFonts w:ascii="Times New Roman" w:hAnsi="Times New Roman" w:cs="Times New Roman"/>
              </w:rPr>
              <w:t>Benson, Mariah</w:t>
            </w:r>
          </w:p>
        </w:tc>
        <w:tc>
          <w:tcPr>
            <w:tcW w:w="3818" w:type="dxa"/>
            <w:gridSpan w:val="3"/>
            <w:vAlign w:val="bottom"/>
          </w:tcPr>
          <w:p w14:paraId="22B96F08" w14:textId="77777777" w:rsidR="00CF2145" w:rsidRPr="005C57B5" w:rsidRDefault="00CF2145" w:rsidP="00DD5200">
            <w:pPr>
              <w:pStyle w:val="NoSpacing"/>
              <w:rPr>
                <w:rFonts w:ascii="Times New Roman" w:hAnsi="Times New Roman"/>
              </w:rPr>
            </w:pPr>
            <w:r w:rsidRPr="005C57B5">
              <w:rPr>
                <w:rFonts w:ascii="Times New Roman" w:hAnsi="Times New Roman"/>
              </w:rPr>
              <w:t>PUCT</w:t>
            </w:r>
          </w:p>
        </w:tc>
        <w:tc>
          <w:tcPr>
            <w:tcW w:w="2469" w:type="dxa"/>
            <w:vAlign w:val="bottom"/>
          </w:tcPr>
          <w:p w14:paraId="3EE5527C" w14:textId="77777777" w:rsidR="00CF2145" w:rsidRPr="005025AB" w:rsidRDefault="00CF2145" w:rsidP="00DD5200">
            <w:pPr>
              <w:pStyle w:val="NoSpacing"/>
              <w:rPr>
                <w:rFonts w:ascii="Times New Roman" w:hAnsi="Times New Roman" w:cs="Times New Roman"/>
                <w:highlight w:val="lightGray"/>
              </w:rPr>
            </w:pPr>
          </w:p>
        </w:tc>
      </w:tr>
      <w:tr w:rsidR="007E78B8" w:rsidRPr="00CF7C05" w14:paraId="31B4F555" w14:textId="77777777" w:rsidTr="00AF7087">
        <w:tblPrEx>
          <w:tblLook w:val="0000" w:firstRow="0" w:lastRow="0" w:firstColumn="0" w:lastColumn="0" w:noHBand="0" w:noVBand="0"/>
        </w:tblPrEx>
        <w:tc>
          <w:tcPr>
            <w:tcW w:w="2610" w:type="dxa"/>
            <w:vAlign w:val="bottom"/>
          </w:tcPr>
          <w:p w14:paraId="5DDD626A" w14:textId="26187448" w:rsidR="007E78B8" w:rsidRPr="00D07134" w:rsidRDefault="007E78B8" w:rsidP="00DD5200">
            <w:pPr>
              <w:pStyle w:val="NoSpacing"/>
              <w:rPr>
                <w:rFonts w:ascii="Times New Roman" w:hAnsi="Times New Roman" w:cs="Times New Roman"/>
              </w:rPr>
            </w:pPr>
            <w:r w:rsidRPr="00D07134">
              <w:rPr>
                <w:rFonts w:ascii="Times New Roman" w:hAnsi="Times New Roman" w:cs="Times New Roman"/>
              </w:rPr>
              <w:t>Bivens, Carrie</w:t>
            </w:r>
          </w:p>
        </w:tc>
        <w:tc>
          <w:tcPr>
            <w:tcW w:w="3818" w:type="dxa"/>
            <w:gridSpan w:val="3"/>
            <w:vAlign w:val="bottom"/>
          </w:tcPr>
          <w:p w14:paraId="11155287" w14:textId="1331C0F4" w:rsidR="007E78B8" w:rsidRPr="00D07134" w:rsidRDefault="007E78B8" w:rsidP="00DD5200">
            <w:pPr>
              <w:pStyle w:val="NoSpacing"/>
              <w:rPr>
                <w:rFonts w:ascii="Times New Roman" w:hAnsi="Times New Roman"/>
              </w:rPr>
            </w:pPr>
            <w:r w:rsidRPr="00D07134">
              <w:rPr>
                <w:rFonts w:ascii="Times New Roman" w:hAnsi="Times New Roman"/>
              </w:rPr>
              <w:t>Potomac Economics</w:t>
            </w:r>
          </w:p>
        </w:tc>
        <w:tc>
          <w:tcPr>
            <w:tcW w:w="2469" w:type="dxa"/>
            <w:vAlign w:val="bottom"/>
          </w:tcPr>
          <w:p w14:paraId="7A0BCC99" w14:textId="77777777" w:rsidR="007E78B8" w:rsidRPr="005025AB" w:rsidRDefault="007E78B8" w:rsidP="00DD5200">
            <w:pPr>
              <w:pStyle w:val="NoSpacing"/>
              <w:rPr>
                <w:rFonts w:ascii="Times New Roman" w:hAnsi="Times New Roman" w:cs="Times New Roman"/>
                <w:highlight w:val="lightGray"/>
              </w:rPr>
            </w:pPr>
          </w:p>
        </w:tc>
      </w:tr>
      <w:tr w:rsidR="00CF2145" w:rsidRPr="00CF7C05" w14:paraId="493DC594" w14:textId="77777777" w:rsidTr="00AF7087">
        <w:tblPrEx>
          <w:tblLook w:val="0000" w:firstRow="0" w:lastRow="0" w:firstColumn="0" w:lastColumn="0" w:noHBand="0" w:noVBand="0"/>
        </w:tblPrEx>
        <w:tc>
          <w:tcPr>
            <w:tcW w:w="2610" w:type="dxa"/>
            <w:vAlign w:val="bottom"/>
          </w:tcPr>
          <w:p w14:paraId="7D27C260"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Blakey, Eric</w:t>
            </w:r>
          </w:p>
        </w:tc>
        <w:tc>
          <w:tcPr>
            <w:tcW w:w="3818" w:type="dxa"/>
            <w:gridSpan w:val="3"/>
            <w:vAlign w:val="bottom"/>
          </w:tcPr>
          <w:p w14:paraId="7958CC97" w14:textId="77777777" w:rsidR="00CF2145" w:rsidRPr="00116790" w:rsidRDefault="00CF2145" w:rsidP="00DD5200">
            <w:pPr>
              <w:pStyle w:val="NoSpacing"/>
              <w:rPr>
                <w:rFonts w:ascii="Times New Roman" w:hAnsi="Times New Roman"/>
              </w:rPr>
            </w:pPr>
            <w:r w:rsidRPr="00116790">
              <w:rPr>
                <w:rFonts w:ascii="Times New Roman" w:hAnsi="Times New Roman"/>
              </w:rPr>
              <w:t>Just Energy</w:t>
            </w:r>
          </w:p>
        </w:tc>
        <w:tc>
          <w:tcPr>
            <w:tcW w:w="2469" w:type="dxa"/>
            <w:vAlign w:val="bottom"/>
          </w:tcPr>
          <w:p w14:paraId="5EADB676"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0DB6D77F" w14:textId="77777777" w:rsidTr="00AF7087">
        <w:tblPrEx>
          <w:tblLook w:val="0000" w:firstRow="0" w:lastRow="0" w:firstColumn="0" w:lastColumn="0" w:noHBand="0" w:noVBand="0"/>
        </w:tblPrEx>
        <w:tc>
          <w:tcPr>
            <w:tcW w:w="2610" w:type="dxa"/>
            <w:vAlign w:val="bottom"/>
          </w:tcPr>
          <w:p w14:paraId="61D18A24"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Bruce, Mark</w:t>
            </w:r>
          </w:p>
        </w:tc>
        <w:tc>
          <w:tcPr>
            <w:tcW w:w="3818" w:type="dxa"/>
            <w:gridSpan w:val="3"/>
            <w:vAlign w:val="bottom"/>
          </w:tcPr>
          <w:p w14:paraId="3EAD7CF1" w14:textId="77777777" w:rsidR="00CF2145" w:rsidRPr="00116790" w:rsidRDefault="00CF2145" w:rsidP="00DD5200">
            <w:pPr>
              <w:pStyle w:val="NoSpacing"/>
              <w:rPr>
                <w:rFonts w:ascii="Times New Roman" w:hAnsi="Times New Roman"/>
              </w:rPr>
            </w:pPr>
            <w:r w:rsidRPr="00116790">
              <w:rPr>
                <w:rFonts w:ascii="Times New Roman" w:hAnsi="Times New Roman"/>
              </w:rPr>
              <w:t>Cratylus Advisors</w:t>
            </w:r>
          </w:p>
        </w:tc>
        <w:tc>
          <w:tcPr>
            <w:tcW w:w="2469" w:type="dxa"/>
            <w:vAlign w:val="bottom"/>
          </w:tcPr>
          <w:p w14:paraId="209EF8AD"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15CA9845" w14:textId="77777777" w:rsidTr="00AF7087">
        <w:tblPrEx>
          <w:tblLook w:val="0000" w:firstRow="0" w:lastRow="0" w:firstColumn="0" w:lastColumn="0" w:noHBand="0" w:noVBand="0"/>
        </w:tblPrEx>
        <w:tc>
          <w:tcPr>
            <w:tcW w:w="2610" w:type="dxa"/>
            <w:vAlign w:val="bottom"/>
          </w:tcPr>
          <w:p w14:paraId="44314FF8" w14:textId="7819D411"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Bruns, Scott</w:t>
            </w:r>
          </w:p>
        </w:tc>
        <w:tc>
          <w:tcPr>
            <w:tcW w:w="3818" w:type="dxa"/>
            <w:gridSpan w:val="3"/>
            <w:vAlign w:val="bottom"/>
          </w:tcPr>
          <w:p w14:paraId="32D5A759" w14:textId="11E977BB" w:rsidR="00DA4480" w:rsidRPr="00DA4480" w:rsidRDefault="00DA4480" w:rsidP="00DD5200">
            <w:pPr>
              <w:pStyle w:val="NoSpacing"/>
              <w:rPr>
                <w:rFonts w:ascii="Times New Roman" w:hAnsi="Times New Roman"/>
              </w:rPr>
            </w:pPr>
            <w:r w:rsidRPr="00DA4480">
              <w:rPr>
                <w:rFonts w:ascii="Times New Roman" w:hAnsi="Times New Roman"/>
              </w:rPr>
              <w:t>Direct Energy</w:t>
            </w:r>
          </w:p>
        </w:tc>
        <w:tc>
          <w:tcPr>
            <w:tcW w:w="2469" w:type="dxa"/>
            <w:vAlign w:val="bottom"/>
          </w:tcPr>
          <w:p w14:paraId="4981DB65" w14:textId="77777777" w:rsidR="00DA4480" w:rsidRPr="005025AB" w:rsidRDefault="00DA4480" w:rsidP="00DD5200">
            <w:pPr>
              <w:pStyle w:val="NoSpacing"/>
              <w:rPr>
                <w:rFonts w:ascii="Times New Roman" w:hAnsi="Times New Roman" w:cs="Times New Roman"/>
                <w:highlight w:val="lightGray"/>
              </w:rPr>
            </w:pPr>
          </w:p>
        </w:tc>
      </w:tr>
      <w:tr w:rsidR="004A7B3B" w:rsidRPr="00CF7C05" w14:paraId="3A40D958" w14:textId="77777777" w:rsidTr="00AF7087">
        <w:tblPrEx>
          <w:tblLook w:val="0000" w:firstRow="0" w:lastRow="0" w:firstColumn="0" w:lastColumn="0" w:noHBand="0" w:noVBand="0"/>
        </w:tblPrEx>
        <w:tc>
          <w:tcPr>
            <w:tcW w:w="2610" w:type="dxa"/>
            <w:vAlign w:val="bottom"/>
          </w:tcPr>
          <w:p w14:paraId="77890BD4" w14:textId="64DECFAC" w:rsidR="004A7B3B" w:rsidRPr="00DA4480" w:rsidRDefault="004A7B3B" w:rsidP="00DD5200">
            <w:pPr>
              <w:pStyle w:val="NoSpacing"/>
              <w:rPr>
                <w:rFonts w:ascii="Times New Roman" w:hAnsi="Times New Roman" w:cs="Times New Roman"/>
              </w:rPr>
            </w:pPr>
            <w:r w:rsidRPr="00DA4480">
              <w:rPr>
                <w:rFonts w:ascii="Times New Roman" w:hAnsi="Times New Roman" w:cs="Times New Roman"/>
              </w:rPr>
              <w:t>Bunch, Kevin</w:t>
            </w:r>
          </w:p>
        </w:tc>
        <w:tc>
          <w:tcPr>
            <w:tcW w:w="3818" w:type="dxa"/>
            <w:gridSpan w:val="3"/>
            <w:vAlign w:val="bottom"/>
          </w:tcPr>
          <w:p w14:paraId="5F97CC02" w14:textId="52D1D6FE" w:rsidR="004A7B3B" w:rsidRPr="00DA4480" w:rsidRDefault="004A7B3B" w:rsidP="00DD5200">
            <w:pPr>
              <w:pStyle w:val="NoSpacing"/>
              <w:rPr>
                <w:rFonts w:ascii="Times New Roman" w:hAnsi="Times New Roman" w:cs="Times New Roman"/>
              </w:rPr>
            </w:pPr>
            <w:r w:rsidRPr="00DA4480">
              <w:rPr>
                <w:rFonts w:ascii="Times New Roman" w:hAnsi="Times New Roman" w:cs="Times New Roman"/>
              </w:rPr>
              <w:t>EDF Trading</w:t>
            </w:r>
          </w:p>
        </w:tc>
        <w:tc>
          <w:tcPr>
            <w:tcW w:w="2469" w:type="dxa"/>
            <w:vAlign w:val="bottom"/>
          </w:tcPr>
          <w:p w14:paraId="5D7A5CA4" w14:textId="77777777" w:rsidR="004A7B3B" w:rsidRPr="005025AB" w:rsidRDefault="004A7B3B" w:rsidP="00DD5200">
            <w:pPr>
              <w:pStyle w:val="NoSpacing"/>
              <w:rPr>
                <w:rFonts w:ascii="Times New Roman" w:hAnsi="Times New Roman" w:cs="Times New Roman"/>
                <w:highlight w:val="lightGray"/>
              </w:rPr>
            </w:pPr>
          </w:p>
        </w:tc>
      </w:tr>
      <w:tr w:rsidR="00CF2145" w:rsidRPr="00CF7C05" w14:paraId="66AA1E9D" w14:textId="77777777" w:rsidTr="00AF7087">
        <w:tblPrEx>
          <w:tblLook w:val="0000" w:firstRow="0" w:lastRow="0" w:firstColumn="0" w:lastColumn="0" w:noHBand="0" w:noVBand="0"/>
        </w:tblPrEx>
        <w:trPr>
          <w:trHeight w:val="171"/>
        </w:trPr>
        <w:tc>
          <w:tcPr>
            <w:tcW w:w="2610" w:type="dxa"/>
            <w:vAlign w:val="bottom"/>
          </w:tcPr>
          <w:p w14:paraId="47C4E2F9"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Cochran, Seth</w:t>
            </w:r>
          </w:p>
        </w:tc>
        <w:tc>
          <w:tcPr>
            <w:tcW w:w="3818" w:type="dxa"/>
            <w:gridSpan w:val="3"/>
            <w:vAlign w:val="bottom"/>
          </w:tcPr>
          <w:p w14:paraId="67445095"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DC Energy</w:t>
            </w:r>
          </w:p>
        </w:tc>
        <w:tc>
          <w:tcPr>
            <w:tcW w:w="2469" w:type="dxa"/>
            <w:vAlign w:val="bottom"/>
          </w:tcPr>
          <w:p w14:paraId="42D45412" w14:textId="77777777" w:rsidR="00CF2145" w:rsidRPr="005025AB" w:rsidRDefault="00CF2145" w:rsidP="00DD5200">
            <w:pPr>
              <w:pStyle w:val="NoSpacing"/>
              <w:rPr>
                <w:rFonts w:ascii="Times New Roman" w:hAnsi="Times New Roman" w:cs="Times New Roman"/>
                <w:highlight w:val="lightGray"/>
              </w:rPr>
            </w:pPr>
          </w:p>
        </w:tc>
      </w:tr>
      <w:tr w:rsidR="00DD5200" w:rsidRPr="00CF7C05" w14:paraId="2B0C73F3" w14:textId="77777777" w:rsidTr="00AF7087">
        <w:tblPrEx>
          <w:tblLook w:val="0000" w:firstRow="0" w:lastRow="0" w:firstColumn="0" w:lastColumn="0" w:noHBand="0" w:noVBand="0"/>
        </w:tblPrEx>
        <w:trPr>
          <w:trHeight w:val="171"/>
        </w:trPr>
        <w:tc>
          <w:tcPr>
            <w:tcW w:w="2610" w:type="dxa"/>
            <w:vAlign w:val="bottom"/>
          </w:tcPr>
          <w:p w14:paraId="442C88DE" w14:textId="13A5D323"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 xml:space="preserve">Coleman, Katie </w:t>
            </w:r>
          </w:p>
        </w:tc>
        <w:tc>
          <w:tcPr>
            <w:tcW w:w="3818" w:type="dxa"/>
            <w:gridSpan w:val="3"/>
            <w:vAlign w:val="bottom"/>
          </w:tcPr>
          <w:p w14:paraId="7B8B7B9F" w14:textId="30EB2081" w:rsidR="00DD5200" w:rsidRPr="00D07134" w:rsidRDefault="00E77BEA" w:rsidP="00DD5200">
            <w:pPr>
              <w:pStyle w:val="NoSpacing"/>
              <w:rPr>
                <w:rFonts w:ascii="Times New Roman" w:hAnsi="Times New Roman" w:cs="Times New Roman"/>
              </w:rPr>
            </w:pPr>
            <w:r w:rsidRPr="00D07134">
              <w:rPr>
                <w:rFonts w:ascii="Times New Roman" w:hAnsi="Times New Roman" w:cs="Times New Roman"/>
              </w:rPr>
              <w:t>TIEC</w:t>
            </w:r>
          </w:p>
        </w:tc>
        <w:tc>
          <w:tcPr>
            <w:tcW w:w="2469" w:type="dxa"/>
            <w:vAlign w:val="bottom"/>
          </w:tcPr>
          <w:p w14:paraId="31126DD6" w14:textId="77777777" w:rsidR="00DD5200" w:rsidRPr="005025AB" w:rsidRDefault="00DD5200" w:rsidP="00DD5200">
            <w:pPr>
              <w:pStyle w:val="NoSpacing"/>
              <w:rPr>
                <w:rFonts w:ascii="Times New Roman" w:hAnsi="Times New Roman" w:cs="Times New Roman"/>
                <w:b/>
                <w:highlight w:val="lightGray"/>
              </w:rPr>
            </w:pPr>
          </w:p>
        </w:tc>
      </w:tr>
      <w:tr w:rsidR="00D07134" w:rsidRPr="00CF7C05" w14:paraId="0D2709F0" w14:textId="77777777" w:rsidTr="00AF7087">
        <w:tblPrEx>
          <w:tblLook w:val="0000" w:firstRow="0" w:lastRow="0" w:firstColumn="0" w:lastColumn="0" w:noHBand="0" w:noVBand="0"/>
        </w:tblPrEx>
        <w:trPr>
          <w:trHeight w:val="171"/>
        </w:trPr>
        <w:tc>
          <w:tcPr>
            <w:tcW w:w="2610" w:type="dxa"/>
            <w:vAlign w:val="bottom"/>
          </w:tcPr>
          <w:p w14:paraId="4BB80612" w14:textId="121BB5C5"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Cortez, Sarai</w:t>
            </w:r>
          </w:p>
        </w:tc>
        <w:tc>
          <w:tcPr>
            <w:tcW w:w="3818" w:type="dxa"/>
            <w:gridSpan w:val="3"/>
            <w:vAlign w:val="bottom"/>
          </w:tcPr>
          <w:p w14:paraId="6DCDBAC1" w14:textId="4C18F206"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Sharyland</w:t>
            </w:r>
          </w:p>
        </w:tc>
        <w:tc>
          <w:tcPr>
            <w:tcW w:w="2469" w:type="dxa"/>
            <w:vAlign w:val="bottom"/>
          </w:tcPr>
          <w:p w14:paraId="08826345" w14:textId="77777777" w:rsidR="00D07134" w:rsidRPr="005025AB" w:rsidRDefault="00D07134" w:rsidP="00DD5200">
            <w:pPr>
              <w:pStyle w:val="NoSpacing"/>
              <w:rPr>
                <w:rFonts w:ascii="Times New Roman" w:hAnsi="Times New Roman" w:cs="Times New Roman"/>
                <w:b/>
                <w:highlight w:val="lightGray"/>
              </w:rPr>
            </w:pPr>
          </w:p>
        </w:tc>
      </w:tr>
      <w:tr w:rsidR="00A01992" w:rsidRPr="00CF7C05" w14:paraId="047D0E90" w14:textId="77777777" w:rsidTr="00AF7087">
        <w:tblPrEx>
          <w:tblLook w:val="0000" w:firstRow="0" w:lastRow="0" w:firstColumn="0" w:lastColumn="0" w:noHBand="0" w:noVBand="0"/>
        </w:tblPrEx>
        <w:trPr>
          <w:trHeight w:val="171"/>
        </w:trPr>
        <w:tc>
          <w:tcPr>
            <w:tcW w:w="2610" w:type="dxa"/>
            <w:vAlign w:val="bottom"/>
          </w:tcPr>
          <w:p w14:paraId="15B01AF5" w14:textId="56E2F4BF" w:rsidR="00A01992" w:rsidRPr="00116790" w:rsidRDefault="00A01992" w:rsidP="00DD5200">
            <w:pPr>
              <w:pStyle w:val="NoSpacing"/>
              <w:rPr>
                <w:rFonts w:ascii="Times New Roman" w:hAnsi="Times New Roman" w:cs="Times New Roman"/>
              </w:rPr>
            </w:pPr>
            <w:r w:rsidRPr="00116790">
              <w:rPr>
                <w:rFonts w:ascii="Times New Roman" w:hAnsi="Times New Roman" w:cs="Times New Roman"/>
              </w:rPr>
              <w:t>Coutas, Ann</w:t>
            </w:r>
          </w:p>
        </w:tc>
        <w:tc>
          <w:tcPr>
            <w:tcW w:w="3818" w:type="dxa"/>
            <w:gridSpan w:val="3"/>
            <w:vAlign w:val="bottom"/>
          </w:tcPr>
          <w:p w14:paraId="2006DC68" w14:textId="5BD423F8" w:rsidR="00A01992" w:rsidRPr="00116790" w:rsidRDefault="00A01992" w:rsidP="00DD5200">
            <w:pPr>
              <w:pStyle w:val="NoSpacing"/>
              <w:rPr>
                <w:rFonts w:ascii="Times New Roman" w:hAnsi="Times New Roman" w:cs="Times New Roman"/>
              </w:rPr>
            </w:pPr>
            <w:r w:rsidRPr="00116790">
              <w:rPr>
                <w:rFonts w:ascii="Times New Roman" w:hAnsi="Times New Roman" w:cs="Times New Roman"/>
              </w:rPr>
              <w:t>Enel</w:t>
            </w:r>
          </w:p>
        </w:tc>
        <w:tc>
          <w:tcPr>
            <w:tcW w:w="2469" w:type="dxa"/>
            <w:vAlign w:val="bottom"/>
          </w:tcPr>
          <w:p w14:paraId="42424C7C" w14:textId="77777777" w:rsidR="00A01992" w:rsidRPr="005025AB" w:rsidRDefault="00A01992" w:rsidP="00DD5200">
            <w:pPr>
              <w:pStyle w:val="NoSpacing"/>
              <w:rPr>
                <w:rFonts w:ascii="Times New Roman" w:hAnsi="Times New Roman" w:cs="Times New Roman"/>
                <w:b/>
                <w:highlight w:val="lightGray"/>
              </w:rPr>
            </w:pPr>
          </w:p>
        </w:tc>
      </w:tr>
      <w:tr w:rsidR="009B6EEE" w:rsidRPr="00CF7C05" w14:paraId="37B57ABA" w14:textId="77777777" w:rsidTr="00AF7087">
        <w:tblPrEx>
          <w:tblLook w:val="0000" w:firstRow="0" w:lastRow="0" w:firstColumn="0" w:lastColumn="0" w:noHBand="0" w:noVBand="0"/>
        </w:tblPrEx>
        <w:trPr>
          <w:trHeight w:val="171"/>
        </w:trPr>
        <w:tc>
          <w:tcPr>
            <w:tcW w:w="2610" w:type="dxa"/>
            <w:vAlign w:val="bottom"/>
          </w:tcPr>
          <w:p w14:paraId="5E9A2B6A" w14:textId="419C3BF3"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Cripe, Ramsey</w:t>
            </w:r>
          </w:p>
        </w:tc>
        <w:tc>
          <w:tcPr>
            <w:tcW w:w="3818" w:type="dxa"/>
            <w:gridSpan w:val="3"/>
            <w:vAlign w:val="bottom"/>
          </w:tcPr>
          <w:p w14:paraId="5B806396" w14:textId="21B4A21C"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Schneider Engineering</w:t>
            </w:r>
          </w:p>
        </w:tc>
        <w:tc>
          <w:tcPr>
            <w:tcW w:w="2469" w:type="dxa"/>
            <w:vAlign w:val="bottom"/>
          </w:tcPr>
          <w:p w14:paraId="677968C7" w14:textId="77777777" w:rsidR="009B6EEE" w:rsidRPr="005025AB" w:rsidRDefault="009B6EEE" w:rsidP="00DD5200">
            <w:pPr>
              <w:pStyle w:val="NoSpacing"/>
              <w:rPr>
                <w:rFonts w:ascii="Times New Roman" w:hAnsi="Times New Roman" w:cs="Times New Roman"/>
                <w:b/>
                <w:highlight w:val="lightGray"/>
              </w:rPr>
            </w:pPr>
          </w:p>
        </w:tc>
      </w:tr>
      <w:tr w:rsidR="00CF2145" w:rsidRPr="00CF7C05" w14:paraId="19D856DE" w14:textId="77777777" w:rsidTr="00AF7087">
        <w:tblPrEx>
          <w:tblLook w:val="0000" w:firstRow="0" w:lastRow="0" w:firstColumn="0" w:lastColumn="0" w:noHBand="0" w:noVBand="0"/>
        </w:tblPrEx>
        <w:trPr>
          <w:trHeight w:val="171"/>
        </w:trPr>
        <w:tc>
          <w:tcPr>
            <w:tcW w:w="2610" w:type="dxa"/>
            <w:vAlign w:val="bottom"/>
          </w:tcPr>
          <w:p w14:paraId="0CBB342F"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Daigneault, Ralph</w:t>
            </w:r>
          </w:p>
        </w:tc>
        <w:tc>
          <w:tcPr>
            <w:tcW w:w="3818" w:type="dxa"/>
            <w:gridSpan w:val="3"/>
            <w:vAlign w:val="bottom"/>
          </w:tcPr>
          <w:p w14:paraId="04CDA51A"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Potomac Economics</w:t>
            </w:r>
          </w:p>
        </w:tc>
        <w:tc>
          <w:tcPr>
            <w:tcW w:w="2469" w:type="dxa"/>
            <w:vAlign w:val="bottom"/>
          </w:tcPr>
          <w:p w14:paraId="6043887F" w14:textId="77777777" w:rsidR="00CF2145" w:rsidRPr="005025AB" w:rsidRDefault="00CF2145" w:rsidP="00DD5200">
            <w:pPr>
              <w:pStyle w:val="NoSpacing"/>
              <w:rPr>
                <w:rFonts w:ascii="Times New Roman" w:hAnsi="Times New Roman" w:cs="Times New Roman"/>
                <w:b/>
                <w:highlight w:val="lightGray"/>
              </w:rPr>
            </w:pPr>
          </w:p>
        </w:tc>
      </w:tr>
      <w:tr w:rsidR="00CF2145" w:rsidRPr="00CF7C05" w14:paraId="09D09FE2" w14:textId="77777777" w:rsidTr="00AF7087">
        <w:tblPrEx>
          <w:tblLook w:val="0000" w:firstRow="0" w:lastRow="0" w:firstColumn="0" w:lastColumn="0" w:noHBand="0" w:noVBand="0"/>
        </w:tblPrEx>
        <w:trPr>
          <w:trHeight w:val="171"/>
        </w:trPr>
        <w:tc>
          <w:tcPr>
            <w:tcW w:w="2610" w:type="dxa"/>
            <w:vAlign w:val="bottom"/>
          </w:tcPr>
          <w:p w14:paraId="078CFD5D" w14:textId="78F66EF8" w:rsidR="00CF2145" w:rsidRPr="00116790" w:rsidRDefault="00CF2145" w:rsidP="00E77BEA">
            <w:pPr>
              <w:pStyle w:val="NoSpacing"/>
              <w:rPr>
                <w:rFonts w:ascii="Times New Roman" w:hAnsi="Times New Roman" w:cs="Times New Roman"/>
              </w:rPr>
            </w:pPr>
            <w:r w:rsidRPr="00116790">
              <w:rPr>
                <w:rFonts w:ascii="Times New Roman" w:hAnsi="Times New Roman" w:cs="Times New Roman"/>
              </w:rPr>
              <w:t>Downey, Mart</w:t>
            </w:r>
            <w:r w:rsidR="00E77BEA" w:rsidRPr="00116790">
              <w:rPr>
                <w:rFonts w:ascii="Times New Roman" w:hAnsi="Times New Roman" w:cs="Times New Roman"/>
              </w:rPr>
              <w:t>in</w:t>
            </w:r>
          </w:p>
        </w:tc>
        <w:tc>
          <w:tcPr>
            <w:tcW w:w="3818" w:type="dxa"/>
            <w:gridSpan w:val="3"/>
            <w:vAlign w:val="bottom"/>
          </w:tcPr>
          <w:p w14:paraId="46E07C3A" w14:textId="24C9B942" w:rsidR="00CF2145" w:rsidRPr="005025AB" w:rsidRDefault="00DD5200" w:rsidP="00DD5200">
            <w:pPr>
              <w:pStyle w:val="NoSpacing"/>
              <w:rPr>
                <w:rFonts w:ascii="Times New Roman" w:hAnsi="Times New Roman" w:cs="Times New Roman"/>
                <w:highlight w:val="lightGray"/>
              </w:rPr>
            </w:pPr>
            <w:r w:rsidRPr="005025AB">
              <w:rPr>
                <w:rFonts w:ascii="Times New Roman" w:hAnsi="Times New Roman" w:cs="Times New Roman"/>
                <w:highlight w:val="lightGray"/>
              </w:rPr>
              <w:t xml:space="preserve"> </w:t>
            </w:r>
          </w:p>
        </w:tc>
        <w:tc>
          <w:tcPr>
            <w:tcW w:w="2469" w:type="dxa"/>
            <w:vAlign w:val="bottom"/>
          </w:tcPr>
          <w:p w14:paraId="2D0A93B0" w14:textId="77777777" w:rsidR="00CF2145" w:rsidRPr="005025AB" w:rsidRDefault="00CF2145" w:rsidP="00DD5200">
            <w:pPr>
              <w:pStyle w:val="NoSpacing"/>
              <w:rPr>
                <w:rFonts w:ascii="Times New Roman" w:hAnsi="Times New Roman" w:cs="Times New Roman"/>
                <w:b/>
                <w:highlight w:val="lightGray"/>
              </w:rPr>
            </w:pPr>
          </w:p>
        </w:tc>
      </w:tr>
      <w:tr w:rsidR="00C212B8" w:rsidRPr="00CF7C05" w14:paraId="5CE3AEC2" w14:textId="77777777" w:rsidTr="00AF7087">
        <w:tblPrEx>
          <w:tblLook w:val="0000" w:firstRow="0" w:lastRow="0" w:firstColumn="0" w:lastColumn="0" w:noHBand="0" w:noVBand="0"/>
        </w:tblPrEx>
        <w:trPr>
          <w:trHeight w:val="171"/>
        </w:trPr>
        <w:tc>
          <w:tcPr>
            <w:tcW w:w="2610" w:type="dxa"/>
            <w:vAlign w:val="bottom"/>
          </w:tcPr>
          <w:p w14:paraId="2E483994" w14:textId="0F69577E" w:rsidR="00C212B8" w:rsidRPr="00D07134" w:rsidRDefault="00C212B8" w:rsidP="00E77BEA">
            <w:pPr>
              <w:pStyle w:val="NoSpacing"/>
              <w:rPr>
                <w:rFonts w:ascii="Times New Roman" w:hAnsi="Times New Roman" w:cs="Times New Roman"/>
              </w:rPr>
            </w:pPr>
            <w:r w:rsidRPr="00D07134">
              <w:rPr>
                <w:rFonts w:ascii="Times New Roman" w:hAnsi="Times New Roman" w:cs="Times New Roman"/>
              </w:rPr>
              <w:t>Dreyfus, Mark</w:t>
            </w:r>
          </w:p>
        </w:tc>
        <w:tc>
          <w:tcPr>
            <w:tcW w:w="3818" w:type="dxa"/>
            <w:gridSpan w:val="3"/>
            <w:vAlign w:val="bottom"/>
          </w:tcPr>
          <w:p w14:paraId="23D59F03" w14:textId="574E2875" w:rsidR="00C212B8" w:rsidRPr="00D07134" w:rsidRDefault="00C212B8" w:rsidP="00DD5200">
            <w:pPr>
              <w:pStyle w:val="NoSpacing"/>
              <w:rPr>
                <w:rFonts w:ascii="Times New Roman" w:hAnsi="Times New Roman" w:cs="Times New Roman"/>
              </w:rPr>
            </w:pPr>
            <w:r w:rsidRPr="00D07134">
              <w:rPr>
                <w:rFonts w:ascii="Times New Roman" w:hAnsi="Times New Roman" w:cs="Times New Roman"/>
              </w:rPr>
              <w:t>MD Energy Consulting</w:t>
            </w:r>
          </w:p>
        </w:tc>
        <w:tc>
          <w:tcPr>
            <w:tcW w:w="2469" w:type="dxa"/>
            <w:vAlign w:val="bottom"/>
          </w:tcPr>
          <w:p w14:paraId="5541EB10" w14:textId="77777777" w:rsidR="00C212B8" w:rsidRPr="005025AB" w:rsidRDefault="00C212B8" w:rsidP="00DD5200">
            <w:pPr>
              <w:pStyle w:val="NoSpacing"/>
              <w:rPr>
                <w:rFonts w:ascii="Times New Roman" w:hAnsi="Times New Roman" w:cs="Times New Roman"/>
                <w:b/>
                <w:highlight w:val="lightGray"/>
              </w:rPr>
            </w:pPr>
          </w:p>
        </w:tc>
      </w:tr>
      <w:tr w:rsidR="006343D2" w:rsidRPr="00CF7C05" w14:paraId="3E7B3185" w14:textId="77777777" w:rsidTr="00AF7087">
        <w:tblPrEx>
          <w:tblLook w:val="0000" w:firstRow="0" w:lastRow="0" w:firstColumn="0" w:lastColumn="0" w:noHBand="0" w:noVBand="0"/>
        </w:tblPrEx>
        <w:tc>
          <w:tcPr>
            <w:tcW w:w="2610" w:type="dxa"/>
            <w:vAlign w:val="bottom"/>
          </w:tcPr>
          <w:p w14:paraId="28D50370" w14:textId="62616A6B" w:rsidR="006343D2" w:rsidRPr="00D07134" w:rsidRDefault="006343D2" w:rsidP="00DD5200">
            <w:pPr>
              <w:pStyle w:val="NoSpacing"/>
              <w:rPr>
                <w:rFonts w:ascii="Times New Roman" w:hAnsi="Times New Roman" w:cs="Times New Roman"/>
              </w:rPr>
            </w:pPr>
            <w:r w:rsidRPr="00D07134">
              <w:rPr>
                <w:rFonts w:ascii="Times New Roman" w:hAnsi="Times New Roman" w:cs="Times New Roman"/>
              </w:rPr>
              <w:t>Dumas, John</w:t>
            </w:r>
          </w:p>
        </w:tc>
        <w:tc>
          <w:tcPr>
            <w:tcW w:w="3818" w:type="dxa"/>
            <w:gridSpan w:val="3"/>
            <w:vAlign w:val="bottom"/>
          </w:tcPr>
          <w:p w14:paraId="0EF19A3F" w14:textId="4E3C889A" w:rsidR="006343D2" w:rsidRPr="00D07134" w:rsidRDefault="006343D2" w:rsidP="00DD5200">
            <w:pPr>
              <w:pStyle w:val="NoSpacing"/>
              <w:rPr>
                <w:rFonts w:ascii="Times New Roman" w:hAnsi="Times New Roman" w:cs="Times New Roman"/>
              </w:rPr>
            </w:pPr>
            <w:r w:rsidRPr="00D07134">
              <w:rPr>
                <w:rFonts w:ascii="Times New Roman" w:hAnsi="Times New Roman" w:cs="Times New Roman"/>
              </w:rPr>
              <w:t>LCRA</w:t>
            </w:r>
          </w:p>
        </w:tc>
        <w:tc>
          <w:tcPr>
            <w:tcW w:w="2469" w:type="dxa"/>
          </w:tcPr>
          <w:p w14:paraId="65B727B5" w14:textId="77777777" w:rsidR="006343D2" w:rsidRPr="005025AB" w:rsidRDefault="006343D2" w:rsidP="00DD5200">
            <w:pPr>
              <w:pStyle w:val="NoSpacing"/>
              <w:rPr>
                <w:rFonts w:ascii="Times New Roman" w:hAnsi="Times New Roman" w:cs="Times New Roman"/>
                <w:highlight w:val="lightGray"/>
              </w:rPr>
            </w:pPr>
          </w:p>
        </w:tc>
      </w:tr>
      <w:tr w:rsidR="00DA4480" w:rsidRPr="00CF7C05" w14:paraId="77FC3C12" w14:textId="77777777" w:rsidTr="00AF7087">
        <w:tblPrEx>
          <w:tblLook w:val="0000" w:firstRow="0" w:lastRow="0" w:firstColumn="0" w:lastColumn="0" w:noHBand="0" w:noVBand="0"/>
        </w:tblPrEx>
        <w:tc>
          <w:tcPr>
            <w:tcW w:w="2610" w:type="dxa"/>
            <w:vAlign w:val="bottom"/>
          </w:tcPr>
          <w:p w14:paraId="17382CDB" w14:textId="739D87D7"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Fernandes, John</w:t>
            </w:r>
          </w:p>
        </w:tc>
        <w:tc>
          <w:tcPr>
            <w:tcW w:w="3818" w:type="dxa"/>
            <w:gridSpan w:val="3"/>
            <w:vAlign w:val="bottom"/>
          </w:tcPr>
          <w:p w14:paraId="611D9005" w14:textId="7D714B9F"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Customized Energy Solutions</w:t>
            </w:r>
          </w:p>
        </w:tc>
        <w:tc>
          <w:tcPr>
            <w:tcW w:w="2469" w:type="dxa"/>
          </w:tcPr>
          <w:p w14:paraId="462AEE13" w14:textId="77777777" w:rsidR="00DA4480" w:rsidRPr="005025AB" w:rsidRDefault="00DA4480" w:rsidP="00DD5200">
            <w:pPr>
              <w:pStyle w:val="NoSpacing"/>
              <w:rPr>
                <w:rFonts w:ascii="Times New Roman" w:hAnsi="Times New Roman" w:cs="Times New Roman"/>
                <w:highlight w:val="lightGray"/>
              </w:rPr>
            </w:pPr>
          </w:p>
        </w:tc>
      </w:tr>
      <w:tr w:rsidR="00D07134" w:rsidRPr="00CF7C05" w14:paraId="14585DBE" w14:textId="77777777" w:rsidTr="00AF7087">
        <w:tblPrEx>
          <w:tblLook w:val="0000" w:firstRow="0" w:lastRow="0" w:firstColumn="0" w:lastColumn="0" w:noHBand="0" w:noVBand="0"/>
        </w:tblPrEx>
        <w:tc>
          <w:tcPr>
            <w:tcW w:w="2610" w:type="dxa"/>
            <w:vAlign w:val="bottom"/>
          </w:tcPr>
          <w:p w14:paraId="508DC02B" w14:textId="2EF77D8D"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Fogarty, Audrey</w:t>
            </w:r>
          </w:p>
        </w:tc>
        <w:tc>
          <w:tcPr>
            <w:tcW w:w="3818" w:type="dxa"/>
            <w:gridSpan w:val="3"/>
            <w:vAlign w:val="bottom"/>
          </w:tcPr>
          <w:p w14:paraId="69120683" w14:textId="6798634F" w:rsidR="00D07134" w:rsidRPr="00D07134" w:rsidRDefault="00D07134" w:rsidP="00DD5200">
            <w:pPr>
              <w:pStyle w:val="NoSpacing"/>
              <w:rPr>
                <w:rFonts w:ascii="Times New Roman" w:hAnsi="Times New Roman" w:cs="Times New Roman"/>
              </w:rPr>
            </w:pPr>
            <w:r w:rsidRPr="00D07134">
              <w:rPr>
                <w:rFonts w:ascii="Times New Roman" w:hAnsi="Times New Roman" w:cs="Times New Roman"/>
              </w:rPr>
              <w:t xml:space="preserve">Jupiter Power </w:t>
            </w:r>
          </w:p>
        </w:tc>
        <w:tc>
          <w:tcPr>
            <w:tcW w:w="2469" w:type="dxa"/>
          </w:tcPr>
          <w:p w14:paraId="7390C812" w14:textId="77777777" w:rsidR="00D07134" w:rsidRPr="005025AB" w:rsidRDefault="00D07134" w:rsidP="00DD5200">
            <w:pPr>
              <w:pStyle w:val="NoSpacing"/>
              <w:rPr>
                <w:rFonts w:ascii="Times New Roman" w:hAnsi="Times New Roman" w:cs="Times New Roman"/>
                <w:highlight w:val="lightGray"/>
              </w:rPr>
            </w:pPr>
          </w:p>
        </w:tc>
      </w:tr>
      <w:tr w:rsidR="009B6EEE" w:rsidRPr="00CF7C05" w14:paraId="057AD3DA" w14:textId="77777777" w:rsidTr="00AF7087">
        <w:tblPrEx>
          <w:tblLook w:val="0000" w:firstRow="0" w:lastRow="0" w:firstColumn="0" w:lastColumn="0" w:noHBand="0" w:noVBand="0"/>
        </w:tblPrEx>
        <w:tc>
          <w:tcPr>
            <w:tcW w:w="2610" w:type="dxa"/>
            <w:vAlign w:val="bottom"/>
          </w:tcPr>
          <w:p w14:paraId="233324C1" w14:textId="1EB28A53" w:rsidR="009B6EEE" w:rsidRPr="005025AB" w:rsidRDefault="009B6EEE" w:rsidP="00DD5200">
            <w:pPr>
              <w:pStyle w:val="NoSpacing"/>
              <w:rPr>
                <w:rFonts w:ascii="Times New Roman" w:hAnsi="Times New Roman" w:cs="Times New Roman"/>
                <w:highlight w:val="lightGray"/>
              </w:rPr>
            </w:pPr>
            <w:r w:rsidRPr="00116790">
              <w:rPr>
                <w:rFonts w:ascii="Times New Roman" w:hAnsi="Times New Roman" w:cs="Times New Roman"/>
              </w:rPr>
              <w:t>Goff, Eric</w:t>
            </w:r>
          </w:p>
        </w:tc>
        <w:tc>
          <w:tcPr>
            <w:tcW w:w="3818" w:type="dxa"/>
            <w:gridSpan w:val="3"/>
            <w:vAlign w:val="bottom"/>
          </w:tcPr>
          <w:p w14:paraId="7C15C51E" w14:textId="77777777" w:rsidR="009B6EEE" w:rsidRPr="005025AB" w:rsidRDefault="009B6EEE" w:rsidP="00DD5200">
            <w:pPr>
              <w:pStyle w:val="NoSpacing"/>
              <w:rPr>
                <w:rFonts w:ascii="Times New Roman" w:hAnsi="Times New Roman" w:cs="Times New Roman"/>
                <w:highlight w:val="lightGray"/>
              </w:rPr>
            </w:pPr>
          </w:p>
        </w:tc>
        <w:tc>
          <w:tcPr>
            <w:tcW w:w="2469" w:type="dxa"/>
          </w:tcPr>
          <w:p w14:paraId="6A381B43" w14:textId="77777777" w:rsidR="009B6EEE" w:rsidRPr="005025AB" w:rsidRDefault="009B6EEE" w:rsidP="00DD5200">
            <w:pPr>
              <w:pStyle w:val="NoSpacing"/>
              <w:rPr>
                <w:rFonts w:ascii="Times New Roman" w:hAnsi="Times New Roman" w:cs="Times New Roman"/>
                <w:highlight w:val="lightGray"/>
              </w:rPr>
            </w:pPr>
          </w:p>
        </w:tc>
      </w:tr>
      <w:tr w:rsidR="00D03FF6" w:rsidRPr="00CF7C05" w14:paraId="27773D91" w14:textId="77777777" w:rsidTr="00AF7087">
        <w:tblPrEx>
          <w:tblLook w:val="0000" w:firstRow="0" w:lastRow="0" w:firstColumn="0" w:lastColumn="0" w:noHBand="0" w:noVBand="0"/>
        </w:tblPrEx>
        <w:tc>
          <w:tcPr>
            <w:tcW w:w="2610" w:type="dxa"/>
            <w:vAlign w:val="bottom"/>
          </w:tcPr>
          <w:p w14:paraId="4181F525" w14:textId="2481AD42"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Harvey, Julia</w:t>
            </w:r>
          </w:p>
        </w:tc>
        <w:tc>
          <w:tcPr>
            <w:tcW w:w="3818" w:type="dxa"/>
            <w:gridSpan w:val="3"/>
            <w:vAlign w:val="bottom"/>
          </w:tcPr>
          <w:p w14:paraId="31A66D06" w14:textId="48690B3E" w:rsidR="00D03FF6" w:rsidRPr="00D07134" w:rsidRDefault="00D03FF6" w:rsidP="00DD5200">
            <w:pPr>
              <w:pStyle w:val="NoSpacing"/>
              <w:rPr>
                <w:rFonts w:ascii="Times New Roman" w:hAnsi="Times New Roman" w:cs="Times New Roman"/>
              </w:rPr>
            </w:pPr>
            <w:r w:rsidRPr="00D07134">
              <w:rPr>
                <w:rFonts w:ascii="Times New Roman" w:hAnsi="Times New Roman" w:cs="Times New Roman"/>
              </w:rPr>
              <w:t>Texas Electric Cooperative</w:t>
            </w:r>
          </w:p>
        </w:tc>
        <w:tc>
          <w:tcPr>
            <w:tcW w:w="2469" w:type="dxa"/>
          </w:tcPr>
          <w:p w14:paraId="58B15E30" w14:textId="77777777" w:rsidR="00D03FF6" w:rsidRPr="005025AB" w:rsidRDefault="00D03FF6" w:rsidP="00DD5200">
            <w:pPr>
              <w:pStyle w:val="NoSpacing"/>
              <w:rPr>
                <w:rFonts w:ascii="Times New Roman" w:hAnsi="Times New Roman" w:cs="Times New Roman"/>
                <w:highlight w:val="lightGray"/>
              </w:rPr>
            </w:pPr>
          </w:p>
        </w:tc>
      </w:tr>
      <w:tr w:rsidR="00A01992" w:rsidRPr="00CF7C05" w14:paraId="02885E4F" w14:textId="77777777" w:rsidTr="00AF7087">
        <w:tblPrEx>
          <w:tblLook w:val="0000" w:firstRow="0" w:lastRow="0" w:firstColumn="0" w:lastColumn="0" w:noHBand="0" w:noVBand="0"/>
        </w:tblPrEx>
        <w:tc>
          <w:tcPr>
            <w:tcW w:w="2610" w:type="dxa"/>
            <w:vAlign w:val="bottom"/>
          </w:tcPr>
          <w:p w14:paraId="201D55E2" w14:textId="615F3DA3"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Helton, Bob</w:t>
            </w:r>
          </w:p>
        </w:tc>
        <w:tc>
          <w:tcPr>
            <w:tcW w:w="3818" w:type="dxa"/>
            <w:gridSpan w:val="3"/>
            <w:vAlign w:val="bottom"/>
          </w:tcPr>
          <w:p w14:paraId="207480D1" w14:textId="62DE6F56" w:rsidR="00A01992" w:rsidRPr="00D07134" w:rsidRDefault="00A01992" w:rsidP="00A01992">
            <w:pPr>
              <w:pStyle w:val="NoSpacing"/>
              <w:rPr>
                <w:rFonts w:ascii="Times New Roman" w:hAnsi="Times New Roman" w:cs="Times New Roman"/>
              </w:rPr>
            </w:pPr>
            <w:r w:rsidRPr="00D07134">
              <w:rPr>
                <w:rFonts w:ascii="Times New Roman" w:hAnsi="Times New Roman" w:cs="Times New Roman"/>
              </w:rPr>
              <w:t>ENGIE</w:t>
            </w:r>
          </w:p>
        </w:tc>
        <w:tc>
          <w:tcPr>
            <w:tcW w:w="2469" w:type="dxa"/>
          </w:tcPr>
          <w:p w14:paraId="307E90DE" w14:textId="77777777" w:rsidR="00A01992" w:rsidRPr="005025AB" w:rsidRDefault="00A01992" w:rsidP="00DD5200">
            <w:pPr>
              <w:pStyle w:val="NoSpacing"/>
              <w:rPr>
                <w:rFonts w:ascii="Times New Roman" w:hAnsi="Times New Roman" w:cs="Times New Roman"/>
                <w:highlight w:val="lightGray"/>
              </w:rPr>
            </w:pPr>
          </w:p>
        </w:tc>
      </w:tr>
      <w:tr w:rsidR="00A01992" w:rsidRPr="00CF7C05" w14:paraId="64B83B72" w14:textId="77777777" w:rsidTr="00AF7087">
        <w:tblPrEx>
          <w:tblLook w:val="0000" w:firstRow="0" w:lastRow="0" w:firstColumn="0" w:lastColumn="0" w:noHBand="0" w:noVBand="0"/>
        </w:tblPrEx>
        <w:tc>
          <w:tcPr>
            <w:tcW w:w="2610" w:type="dxa"/>
            <w:vAlign w:val="bottom"/>
          </w:tcPr>
          <w:p w14:paraId="4D2A893F" w14:textId="04AE2964"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Huynh, Thuy</w:t>
            </w:r>
          </w:p>
        </w:tc>
        <w:tc>
          <w:tcPr>
            <w:tcW w:w="3818" w:type="dxa"/>
            <w:gridSpan w:val="3"/>
            <w:vAlign w:val="bottom"/>
          </w:tcPr>
          <w:p w14:paraId="73E019B0" w14:textId="287698DA"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Potomac Economics</w:t>
            </w:r>
          </w:p>
        </w:tc>
        <w:tc>
          <w:tcPr>
            <w:tcW w:w="2469" w:type="dxa"/>
          </w:tcPr>
          <w:p w14:paraId="7746730A" w14:textId="77777777" w:rsidR="00A01992" w:rsidRPr="005025AB" w:rsidRDefault="00A01992" w:rsidP="00DD5200">
            <w:pPr>
              <w:pStyle w:val="NoSpacing"/>
              <w:rPr>
                <w:rFonts w:ascii="Times New Roman" w:hAnsi="Times New Roman" w:cs="Times New Roman"/>
                <w:highlight w:val="lightGray"/>
              </w:rPr>
            </w:pPr>
          </w:p>
        </w:tc>
      </w:tr>
      <w:tr w:rsidR="00CF2145" w:rsidRPr="00CF7C05" w14:paraId="16F45547" w14:textId="77777777" w:rsidTr="00AF7087">
        <w:tblPrEx>
          <w:tblLook w:val="0000" w:firstRow="0" w:lastRow="0" w:firstColumn="0" w:lastColumn="0" w:noHBand="0" w:noVBand="0"/>
        </w:tblPrEx>
        <w:tc>
          <w:tcPr>
            <w:tcW w:w="2610" w:type="dxa"/>
            <w:vAlign w:val="bottom"/>
          </w:tcPr>
          <w:p w14:paraId="3F6D4DAE"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lastRenderedPageBreak/>
              <w:t>Jewell, Michael</w:t>
            </w:r>
          </w:p>
        </w:tc>
        <w:tc>
          <w:tcPr>
            <w:tcW w:w="3818" w:type="dxa"/>
            <w:gridSpan w:val="3"/>
            <w:vAlign w:val="bottom"/>
          </w:tcPr>
          <w:p w14:paraId="5F49D20B" w14:textId="21C54EE0" w:rsidR="00CF2145" w:rsidRPr="00D07134" w:rsidRDefault="005757F2" w:rsidP="00DD5200">
            <w:pPr>
              <w:pStyle w:val="NoSpacing"/>
              <w:rPr>
                <w:rFonts w:ascii="Times New Roman" w:hAnsi="Times New Roman" w:cs="Times New Roman"/>
              </w:rPr>
            </w:pPr>
            <w:r w:rsidRPr="00D07134">
              <w:rPr>
                <w:rFonts w:ascii="Times New Roman" w:hAnsi="Times New Roman" w:cs="Times New Roman"/>
              </w:rPr>
              <w:t>Jewell and Associates</w:t>
            </w:r>
          </w:p>
        </w:tc>
        <w:tc>
          <w:tcPr>
            <w:tcW w:w="2469" w:type="dxa"/>
          </w:tcPr>
          <w:p w14:paraId="2E0BD4ED"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0711A647" w14:textId="77777777" w:rsidTr="00AF7087">
        <w:tblPrEx>
          <w:tblLook w:val="0000" w:firstRow="0" w:lastRow="0" w:firstColumn="0" w:lastColumn="0" w:noHBand="0" w:noVBand="0"/>
        </w:tblPrEx>
        <w:tc>
          <w:tcPr>
            <w:tcW w:w="2610" w:type="dxa"/>
            <w:vAlign w:val="bottom"/>
          </w:tcPr>
          <w:p w14:paraId="36783BB7"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Johnson, Anthony</w:t>
            </w:r>
          </w:p>
        </w:tc>
        <w:tc>
          <w:tcPr>
            <w:tcW w:w="3818" w:type="dxa"/>
            <w:gridSpan w:val="3"/>
            <w:vAlign w:val="bottom"/>
          </w:tcPr>
          <w:p w14:paraId="3D97BACA"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CenterPoint Energy</w:t>
            </w:r>
          </w:p>
        </w:tc>
        <w:tc>
          <w:tcPr>
            <w:tcW w:w="2469" w:type="dxa"/>
          </w:tcPr>
          <w:p w14:paraId="00E5B306" w14:textId="77777777" w:rsidR="00CF2145" w:rsidRPr="005025AB" w:rsidRDefault="00CF2145" w:rsidP="00DD5200">
            <w:pPr>
              <w:pStyle w:val="NoSpacing"/>
              <w:rPr>
                <w:rFonts w:ascii="Times New Roman" w:hAnsi="Times New Roman" w:cs="Times New Roman"/>
                <w:highlight w:val="lightGray"/>
              </w:rPr>
            </w:pPr>
          </w:p>
        </w:tc>
      </w:tr>
      <w:tr w:rsidR="00DD5200" w:rsidRPr="00CF7C05" w14:paraId="34EA8B45" w14:textId="77777777" w:rsidTr="00AF7087">
        <w:tblPrEx>
          <w:tblLook w:val="0000" w:firstRow="0" w:lastRow="0" w:firstColumn="0" w:lastColumn="0" w:noHBand="0" w:noVBand="0"/>
        </w:tblPrEx>
        <w:tc>
          <w:tcPr>
            <w:tcW w:w="2610" w:type="dxa"/>
            <w:vAlign w:val="bottom"/>
          </w:tcPr>
          <w:p w14:paraId="545F040F" w14:textId="4E653EBC"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Jolly, Emily</w:t>
            </w:r>
          </w:p>
        </w:tc>
        <w:tc>
          <w:tcPr>
            <w:tcW w:w="3818" w:type="dxa"/>
            <w:gridSpan w:val="3"/>
            <w:vAlign w:val="bottom"/>
          </w:tcPr>
          <w:p w14:paraId="5C2BA7D0" w14:textId="1D249F65"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LCRA</w:t>
            </w:r>
          </w:p>
        </w:tc>
        <w:tc>
          <w:tcPr>
            <w:tcW w:w="2469" w:type="dxa"/>
          </w:tcPr>
          <w:p w14:paraId="11D1B3C7" w14:textId="77777777" w:rsidR="00DD5200" w:rsidRPr="005025AB" w:rsidRDefault="00DD5200" w:rsidP="00DD5200">
            <w:pPr>
              <w:pStyle w:val="NoSpacing"/>
              <w:rPr>
                <w:rFonts w:ascii="Times New Roman" w:hAnsi="Times New Roman" w:cs="Times New Roman"/>
                <w:highlight w:val="lightGray"/>
              </w:rPr>
            </w:pPr>
          </w:p>
        </w:tc>
      </w:tr>
      <w:tr w:rsidR="009B6EEE" w:rsidRPr="00CF7C05" w14:paraId="13033314" w14:textId="77777777" w:rsidTr="00AF7087">
        <w:tblPrEx>
          <w:tblLook w:val="0000" w:firstRow="0" w:lastRow="0" w:firstColumn="0" w:lastColumn="0" w:noHBand="0" w:noVBand="0"/>
        </w:tblPrEx>
        <w:tc>
          <w:tcPr>
            <w:tcW w:w="2610" w:type="dxa"/>
            <w:vAlign w:val="bottom"/>
          </w:tcPr>
          <w:p w14:paraId="68777F78" w14:textId="684F88E1"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Jones, Liz</w:t>
            </w:r>
          </w:p>
        </w:tc>
        <w:tc>
          <w:tcPr>
            <w:tcW w:w="3818" w:type="dxa"/>
            <w:gridSpan w:val="3"/>
            <w:vAlign w:val="bottom"/>
          </w:tcPr>
          <w:p w14:paraId="4B61FF40" w14:textId="4E431B4B"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Oncor</w:t>
            </w:r>
          </w:p>
        </w:tc>
        <w:tc>
          <w:tcPr>
            <w:tcW w:w="2469" w:type="dxa"/>
          </w:tcPr>
          <w:p w14:paraId="098A203B" w14:textId="77777777" w:rsidR="009B6EEE" w:rsidRPr="005025AB" w:rsidRDefault="009B6EEE" w:rsidP="00DD5200">
            <w:pPr>
              <w:pStyle w:val="NoSpacing"/>
              <w:rPr>
                <w:rFonts w:ascii="Times New Roman" w:hAnsi="Times New Roman" w:cs="Times New Roman"/>
                <w:highlight w:val="lightGray"/>
              </w:rPr>
            </w:pPr>
          </w:p>
        </w:tc>
      </w:tr>
      <w:tr w:rsidR="00CF2145" w:rsidRPr="00CF7C05" w14:paraId="7C82B358" w14:textId="77777777" w:rsidTr="00AF7087">
        <w:tblPrEx>
          <w:tblLook w:val="0000" w:firstRow="0" w:lastRow="0" w:firstColumn="0" w:lastColumn="0" w:noHBand="0" w:noVBand="0"/>
        </w:tblPrEx>
        <w:tc>
          <w:tcPr>
            <w:tcW w:w="2610" w:type="dxa"/>
            <w:vAlign w:val="bottom"/>
          </w:tcPr>
          <w:p w14:paraId="6DED8CB3"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Kee, David</w:t>
            </w:r>
          </w:p>
        </w:tc>
        <w:tc>
          <w:tcPr>
            <w:tcW w:w="3818" w:type="dxa"/>
            <w:gridSpan w:val="3"/>
            <w:vAlign w:val="bottom"/>
          </w:tcPr>
          <w:p w14:paraId="4D3B9647"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CPS Energy</w:t>
            </w:r>
          </w:p>
        </w:tc>
        <w:tc>
          <w:tcPr>
            <w:tcW w:w="2469" w:type="dxa"/>
            <w:vAlign w:val="bottom"/>
          </w:tcPr>
          <w:p w14:paraId="02010753"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7116A094" w14:textId="77777777" w:rsidTr="00AF7087">
        <w:tblPrEx>
          <w:tblLook w:val="0000" w:firstRow="0" w:lastRow="0" w:firstColumn="0" w:lastColumn="0" w:noHBand="0" w:noVBand="0"/>
        </w:tblPrEx>
        <w:tc>
          <w:tcPr>
            <w:tcW w:w="2610" w:type="dxa"/>
            <w:vAlign w:val="bottom"/>
          </w:tcPr>
          <w:p w14:paraId="12E30E60" w14:textId="0E88150C"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Lange, Clif</w:t>
            </w:r>
          </w:p>
        </w:tc>
        <w:tc>
          <w:tcPr>
            <w:tcW w:w="3818" w:type="dxa"/>
            <w:gridSpan w:val="3"/>
            <w:vAlign w:val="bottom"/>
          </w:tcPr>
          <w:p w14:paraId="2BAB45AE" w14:textId="159C3272"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South Texas Electric Cooperative</w:t>
            </w:r>
          </w:p>
        </w:tc>
        <w:tc>
          <w:tcPr>
            <w:tcW w:w="2469" w:type="dxa"/>
            <w:vAlign w:val="bottom"/>
          </w:tcPr>
          <w:p w14:paraId="649CDEA7"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77EDA3D1" w14:textId="77777777" w:rsidTr="00AF7087">
        <w:tblPrEx>
          <w:tblLook w:val="0000" w:firstRow="0" w:lastRow="0" w:firstColumn="0" w:lastColumn="0" w:noHBand="0" w:noVBand="0"/>
        </w:tblPrEx>
        <w:tc>
          <w:tcPr>
            <w:tcW w:w="2610" w:type="dxa"/>
            <w:vAlign w:val="bottom"/>
          </w:tcPr>
          <w:p w14:paraId="3D274004"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Lee, Jim</w:t>
            </w:r>
          </w:p>
        </w:tc>
        <w:tc>
          <w:tcPr>
            <w:tcW w:w="3818" w:type="dxa"/>
            <w:gridSpan w:val="3"/>
            <w:vAlign w:val="bottom"/>
          </w:tcPr>
          <w:p w14:paraId="25CFAC67"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AEP TX</w:t>
            </w:r>
          </w:p>
        </w:tc>
        <w:tc>
          <w:tcPr>
            <w:tcW w:w="2469" w:type="dxa"/>
            <w:vAlign w:val="bottom"/>
          </w:tcPr>
          <w:p w14:paraId="2B15A1D1" w14:textId="77777777" w:rsidR="00CF2145" w:rsidRPr="005025AB" w:rsidRDefault="00CF2145" w:rsidP="00DD5200">
            <w:pPr>
              <w:pStyle w:val="NoSpacing"/>
              <w:rPr>
                <w:rFonts w:ascii="Times New Roman" w:hAnsi="Times New Roman" w:cs="Times New Roman"/>
                <w:highlight w:val="lightGray"/>
              </w:rPr>
            </w:pPr>
          </w:p>
        </w:tc>
      </w:tr>
      <w:tr w:rsidR="00D07134" w:rsidRPr="00CF7C05" w14:paraId="49F2E373" w14:textId="77777777" w:rsidTr="00AF7087">
        <w:tblPrEx>
          <w:tblLook w:val="0000" w:firstRow="0" w:lastRow="0" w:firstColumn="0" w:lastColumn="0" w:noHBand="0" w:noVBand="0"/>
        </w:tblPrEx>
        <w:tc>
          <w:tcPr>
            <w:tcW w:w="2610" w:type="dxa"/>
            <w:vAlign w:val="bottom"/>
          </w:tcPr>
          <w:p w14:paraId="217CA47D" w14:textId="29140B3D" w:rsidR="00D07134" w:rsidRPr="00DA4480" w:rsidRDefault="00D07134" w:rsidP="00DD5200">
            <w:pPr>
              <w:pStyle w:val="NoSpacing"/>
              <w:rPr>
                <w:rFonts w:ascii="Times New Roman" w:hAnsi="Times New Roman" w:cs="Times New Roman"/>
              </w:rPr>
            </w:pPr>
            <w:r>
              <w:rPr>
                <w:rFonts w:ascii="Times New Roman" w:hAnsi="Times New Roman" w:cs="Times New Roman"/>
              </w:rPr>
              <w:t>Marquis, Caitlin</w:t>
            </w:r>
          </w:p>
        </w:tc>
        <w:tc>
          <w:tcPr>
            <w:tcW w:w="3818" w:type="dxa"/>
            <w:gridSpan w:val="3"/>
            <w:vAlign w:val="bottom"/>
          </w:tcPr>
          <w:p w14:paraId="45BF0356" w14:textId="00FFE69A" w:rsidR="00D07134" w:rsidRPr="00DA4480" w:rsidRDefault="00D07134" w:rsidP="00DD5200">
            <w:pPr>
              <w:pStyle w:val="NoSpacing"/>
              <w:rPr>
                <w:rFonts w:ascii="Times New Roman" w:hAnsi="Times New Roman" w:cs="Times New Roman"/>
              </w:rPr>
            </w:pPr>
            <w:r>
              <w:rPr>
                <w:rFonts w:ascii="Times New Roman" w:hAnsi="Times New Roman" w:cs="Times New Roman"/>
              </w:rPr>
              <w:t>TAEBA</w:t>
            </w:r>
          </w:p>
        </w:tc>
        <w:tc>
          <w:tcPr>
            <w:tcW w:w="2469" w:type="dxa"/>
            <w:vAlign w:val="bottom"/>
          </w:tcPr>
          <w:p w14:paraId="4BEFCF5C" w14:textId="77777777" w:rsidR="00D07134" w:rsidRPr="005025AB" w:rsidRDefault="00D07134" w:rsidP="00DD5200">
            <w:pPr>
              <w:pStyle w:val="NoSpacing"/>
              <w:rPr>
                <w:rFonts w:ascii="Times New Roman" w:hAnsi="Times New Roman" w:cs="Times New Roman"/>
                <w:highlight w:val="lightGray"/>
              </w:rPr>
            </w:pPr>
          </w:p>
        </w:tc>
      </w:tr>
      <w:tr w:rsidR="00DA4480" w:rsidRPr="00CF7C05" w14:paraId="7F8F23D3" w14:textId="77777777" w:rsidTr="00AF7087">
        <w:tblPrEx>
          <w:tblLook w:val="0000" w:firstRow="0" w:lastRow="0" w:firstColumn="0" w:lastColumn="0" w:noHBand="0" w:noVBand="0"/>
        </w:tblPrEx>
        <w:tc>
          <w:tcPr>
            <w:tcW w:w="2610" w:type="dxa"/>
            <w:vAlign w:val="bottom"/>
          </w:tcPr>
          <w:p w14:paraId="54F87D3C" w14:textId="09C03384"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Mathew, Shirley</w:t>
            </w:r>
          </w:p>
        </w:tc>
        <w:tc>
          <w:tcPr>
            <w:tcW w:w="3818" w:type="dxa"/>
            <w:gridSpan w:val="3"/>
            <w:vAlign w:val="bottom"/>
          </w:tcPr>
          <w:p w14:paraId="5BE948E0" w14:textId="2D84FF5C"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Austin Energy</w:t>
            </w:r>
          </w:p>
        </w:tc>
        <w:tc>
          <w:tcPr>
            <w:tcW w:w="2469" w:type="dxa"/>
            <w:vAlign w:val="bottom"/>
          </w:tcPr>
          <w:p w14:paraId="1F9DB0AA" w14:textId="77777777" w:rsidR="00DA4480" w:rsidRPr="005025AB" w:rsidRDefault="00DA4480" w:rsidP="00DD5200">
            <w:pPr>
              <w:pStyle w:val="NoSpacing"/>
              <w:rPr>
                <w:rFonts w:ascii="Times New Roman" w:hAnsi="Times New Roman" w:cs="Times New Roman"/>
                <w:highlight w:val="lightGray"/>
              </w:rPr>
            </w:pPr>
          </w:p>
        </w:tc>
      </w:tr>
      <w:tr w:rsidR="00DA4480" w:rsidRPr="00CF7C05" w14:paraId="5EA6E096" w14:textId="77777777" w:rsidTr="00AF7087">
        <w:tblPrEx>
          <w:tblLook w:val="0000" w:firstRow="0" w:lastRow="0" w:firstColumn="0" w:lastColumn="0" w:noHBand="0" w:noVBand="0"/>
        </w:tblPrEx>
        <w:tc>
          <w:tcPr>
            <w:tcW w:w="2610" w:type="dxa"/>
            <w:vAlign w:val="bottom"/>
          </w:tcPr>
          <w:p w14:paraId="4E2AF95D" w14:textId="59DE31C6"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McCamant, Frank</w:t>
            </w:r>
          </w:p>
        </w:tc>
        <w:tc>
          <w:tcPr>
            <w:tcW w:w="3818" w:type="dxa"/>
            <w:gridSpan w:val="3"/>
            <w:vAlign w:val="bottom"/>
          </w:tcPr>
          <w:p w14:paraId="61AD5061" w14:textId="3C285FF5"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McCamant Consulting</w:t>
            </w:r>
          </w:p>
        </w:tc>
        <w:tc>
          <w:tcPr>
            <w:tcW w:w="2469" w:type="dxa"/>
            <w:vAlign w:val="bottom"/>
          </w:tcPr>
          <w:p w14:paraId="50F19325" w14:textId="77777777" w:rsidR="00DA4480" w:rsidRPr="005025AB" w:rsidRDefault="00DA4480" w:rsidP="00DD5200">
            <w:pPr>
              <w:pStyle w:val="NoSpacing"/>
              <w:rPr>
                <w:rFonts w:ascii="Times New Roman" w:hAnsi="Times New Roman" w:cs="Times New Roman"/>
                <w:highlight w:val="lightGray"/>
              </w:rPr>
            </w:pPr>
          </w:p>
        </w:tc>
      </w:tr>
      <w:tr w:rsidR="0018483F" w:rsidRPr="00CF7C05" w14:paraId="4202457B" w14:textId="77777777" w:rsidTr="00AF7087">
        <w:tblPrEx>
          <w:tblLook w:val="0000" w:firstRow="0" w:lastRow="0" w:firstColumn="0" w:lastColumn="0" w:noHBand="0" w:noVBand="0"/>
        </w:tblPrEx>
        <w:tc>
          <w:tcPr>
            <w:tcW w:w="2610" w:type="dxa"/>
            <w:vAlign w:val="bottom"/>
          </w:tcPr>
          <w:p w14:paraId="4FFAE8CA" w14:textId="6C305DF1" w:rsidR="0018483F" w:rsidRPr="00D07134" w:rsidRDefault="0018483F" w:rsidP="00DD5200">
            <w:pPr>
              <w:pStyle w:val="NoSpacing"/>
              <w:rPr>
                <w:rFonts w:ascii="Times New Roman" w:hAnsi="Times New Roman" w:cs="Times New Roman"/>
              </w:rPr>
            </w:pPr>
            <w:r w:rsidRPr="00D07134">
              <w:rPr>
                <w:rFonts w:ascii="Times New Roman" w:hAnsi="Times New Roman" w:cs="Times New Roman"/>
              </w:rPr>
              <w:t>McClellan, Suzi</w:t>
            </w:r>
          </w:p>
        </w:tc>
        <w:tc>
          <w:tcPr>
            <w:tcW w:w="3818" w:type="dxa"/>
            <w:gridSpan w:val="3"/>
            <w:vAlign w:val="bottom"/>
          </w:tcPr>
          <w:p w14:paraId="67C16619" w14:textId="1690DF30" w:rsidR="0018483F" w:rsidRPr="00D07134" w:rsidRDefault="0018483F" w:rsidP="00DD5200">
            <w:pPr>
              <w:pStyle w:val="NoSpacing"/>
              <w:rPr>
                <w:rFonts w:ascii="Times New Roman" w:hAnsi="Times New Roman" w:cs="Times New Roman"/>
              </w:rPr>
            </w:pPr>
            <w:r w:rsidRPr="00D07134">
              <w:rPr>
                <w:rFonts w:ascii="Times New Roman" w:hAnsi="Times New Roman" w:cs="Times New Roman"/>
              </w:rPr>
              <w:t>Good Company and Associates</w:t>
            </w:r>
          </w:p>
        </w:tc>
        <w:tc>
          <w:tcPr>
            <w:tcW w:w="2469" w:type="dxa"/>
            <w:vAlign w:val="bottom"/>
          </w:tcPr>
          <w:p w14:paraId="0176B4C9" w14:textId="77777777" w:rsidR="0018483F" w:rsidRPr="005025AB" w:rsidRDefault="0018483F" w:rsidP="00DD5200">
            <w:pPr>
              <w:pStyle w:val="NoSpacing"/>
              <w:rPr>
                <w:rFonts w:ascii="Times New Roman" w:hAnsi="Times New Roman" w:cs="Times New Roman"/>
                <w:highlight w:val="lightGray"/>
              </w:rPr>
            </w:pPr>
          </w:p>
        </w:tc>
      </w:tr>
      <w:tr w:rsidR="00CF2145" w:rsidRPr="00CF7C05" w14:paraId="02442A2C" w14:textId="77777777" w:rsidTr="00AF7087">
        <w:tblPrEx>
          <w:tblLook w:val="0000" w:firstRow="0" w:lastRow="0" w:firstColumn="0" w:lastColumn="0" w:noHBand="0" w:noVBand="0"/>
        </w:tblPrEx>
        <w:tc>
          <w:tcPr>
            <w:tcW w:w="2610" w:type="dxa"/>
            <w:vAlign w:val="bottom"/>
          </w:tcPr>
          <w:p w14:paraId="51E0A6E0" w14:textId="0C12817A"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McKeever, Debbie</w:t>
            </w:r>
          </w:p>
        </w:tc>
        <w:tc>
          <w:tcPr>
            <w:tcW w:w="3818" w:type="dxa"/>
            <w:gridSpan w:val="3"/>
            <w:vAlign w:val="bottom"/>
          </w:tcPr>
          <w:p w14:paraId="326EB924" w14:textId="3CFDCE3C"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Oncor</w:t>
            </w:r>
          </w:p>
        </w:tc>
        <w:tc>
          <w:tcPr>
            <w:tcW w:w="2469" w:type="dxa"/>
            <w:vAlign w:val="bottom"/>
          </w:tcPr>
          <w:p w14:paraId="5CC164C8" w14:textId="77777777" w:rsidR="00CF2145" w:rsidRPr="005025AB" w:rsidRDefault="00CF2145" w:rsidP="00DD5200">
            <w:pPr>
              <w:pStyle w:val="NoSpacing"/>
              <w:rPr>
                <w:rFonts w:ascii="Times New Roman" w:hAnsi="Times New Roman" w:cs="Times New Roman"/>
                <w:highlight w:val="lightGray"/>
              </w:rPr>
            </w:pPr>
          </w:p>
        </w:tc>
      </w:tr>
      <w:tr w:rsidR="00DD5200" w:rsidRPr="00CF7C05" w14:paraId="3680D938" w14:textId="77777777" w:rsidTr="00AF7087">
        <w:tblPrEx>
          <w:tblLook w:val="0000" w:firstRow="0" w:lastRow="0" w:firstColumn="0" w:lastColumn="0" w:noHBand="0" w:noVBand="0"/>
        </w:tblPrEx>
        <w:tc>
          <w:tcPr>
            <w:tcW w:w="2610" w:type="dxa"/>
            <w:vAlign w:val="bottom"/>
          </w:tcPr>
          <w:p w14:paraId="1A6F90E1" w14:textId="6C89B64B" w:rsidR="00DD5200" w:rsidRPr="00116790" w:rsidRDefault="00DD5200" w:rsidP="00DD5200">
            <w:pPr>
              <w:pStyle w:val="NoSpacing"/>
              <w:rPr>
                <w:rFonts w:ascii="Times New Roman" w:hAnsi="Times New Roman" w:cs="Times New Roman"/>
              </w:rPr>
            </w:pPr>
            <w:r w:rsidRPr="00116790">
              <w:rPr>
                <w:rFonts w:ascii="Times New Roman" w:hAnsi="Times New Roman" w:cs="Times New Roman"/>
              </w:rPr>
              <w:t>Musher, Danny</w:t>
            </w:r>
          </w:p>
        </w:tc>
        <w:tc>
          <w:tcPr>
            <w:tcW w:w="3818" w:type="dxa"/>
            <w:gridSpan w:val="3"/>
            <w:vAlign w:val="bottom"/>
          </w:tcPr>
          <w:p w14:paraId="4515C6C1" w14:textId="7A235467" w:rsidR="00DD5200" w:rsidRPr="00116790" w:rsidRDefault="00DD5200" w:rsidP="00DD5200">
            <w:pPr>
              <w:pStyle w:val="NoSpacing"/>
              <w:rPr>
                <w:rFonts w:ascii="Times New Roman" w:hAnsi="Times New Roman" w:cs="Times New Roman"/>
              </w:rPr>
            </w:pPr>
            <w:r w:rsidRPr="00116790">
              <w:rPr>
                <w:rFonts w:ascii="Times New Roman" w:hAnsi="Times New Roman" w:cs="Times New Roman"/>
              </w:rPr>
              <w:t>Key Capture Energy</w:t>
            </w:r>
          </w:p>
        </w:tc>
        <w:tc>
          <w:tcPr>
            <w:tcW w:w="2469" w:type="dxa"/>
            <w:vAlign w:val="bottom"/>
          </w:tcPr>
          <w:p w14:paraId="6F76AABC"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7724FD52" w14:textId="77777777" w:rsidTr="00AF7087">
        <w:tblPrEx>
          <w:tblLook w:val="0000" w:firstRow="0" w:lastRow="0" w:firstColumn="0" w:lastColumn="0" w:noHBand="0" w:noVBand="0"/>
        </w:tblPrEx>
        <w:tc>
          <w:tcPr>
            <w:tcW w:w="2610" w:type="dxa"/>
            <w:vAlign w:val="bottom"/>
          </w:tcPr>
          <w:p w14:paraId="0D34254F"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Nguyen, Andy</w:t>
            </w:r>
          </w:p>
        </w:tc>
        <w:tc>
          <w:tcPr>
            <w:tcW w:w="3818" w:type="dxa"/>
            <w:gridSpan w:val="3"/>
            <w:vAlign w:val="bottom"/>
          </w:tcPr>
          <w:p w14:paraId="2488097D"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LCRA</w:t>
            </w:r>
          </w:p>
        </w:tc>
        <w:tc>
          <w:tcPr>
            <w:tcW w:w="2469" w:type="dxa"/>
            <w:vAlign w:val="bottom"/>
          </w:tcPr>
          <w:p w14:paraId="11E0C652" w14:textId="77777777" w:rsidR="00CF2145" w:rsidRPr="005025AB" w:rsidRDefault="00CF2145" w:rsidP="00DD5200">
            <w:pPr>
              <w:pStyle w:val="NoSpacing"/>
              <w:rPr>
                <w:rFonts w:ascii="Times New Roman" w:hAnsi="Times New Roman" w:cs="Times New Roman"/>
                <w:highlight w:val="lightGray"/>
              </w:rPr>
            </w:pPr>
          </w:p>
        </w:tc>
      </w:tr>
      <w:tr w:rsidR="00105813" w:rsidRPr="00CF7C05" w14:paraId="3BF29980" w14:textId="77777777" w:rsidTr="00AF7087">
        <w:tblPrEx>
          <w:tblLook w:val="0000" w:firstRow="0" w:lastRow="0" w:firstColumn="0" w:lastColumn="0" w:noHBand="0" w:noVBand="0"/>
        </w:tblPrEx>
        <w:tc>
          <w:tcPr>
            <w:tcW w:w="2610" w:type="dxa"/>
            <w:vAlign w:val="bottom"/>
          </w:tcPr>
          <w:p w14:paraId="04ACAD2D" w14:textId="06D82CC3" w:rsidR="00105813" w:rsidRPr="00116790" w:rsidRDefault="00105813" w:rsidP="00DD5200">
            <w:pPr>
              <w:pStyle w:val="NoSpacing"/>
              <w:rPr>
                <w:rFonts w:ascii="Times New Roman" w:hAnsi="Times New Roman" w:cs="Times New Roman"/>
              </w:rPr>
            </w:pPr>
            <w:r w:rsidRPr="00116790">
              <w:rPr>
                <w:rFonts w:ascii="Times New Roman" w:hAnsi="Times New Roman" w:cs="Times New Roman"/>
              </w:rPr>
              <w:t>Peters, Patrick</w:t>
            </w:r>
          </w:p>
        </w:tc>
        <w:tc>
          <w:tcPr>
            <w:tcW w:w="3818" w:type="dxa"/>
            <w:gridSpan w:val="3"/>
            <w:vAlign w:val="bottom"/>
          </w:tcPr>
          <w:p w14:paraId="6F7C37B7" w14:textId="2E39D968" w:rsidR="00105813" w:rsidRPr="00116790" w:rsidRDefault="00105813" w:rsidP="00DD5200">
            <w:pPr>
              <w:pStyle w:val="NoSpacing"/>
              <w:rPr>
                <w:rFonts w:ascii="Times New Roman" w:hAnsi="Times New Roman" w:cs="Times New Roman"/>
              </w:rPr>
            </w:pPr>
            <w:r w:rsidRPr="00116790">
              <w:rPr>
                <w:rFonts w:ascii="Times New Roman" w:hAnsi="Times New Roman" w:cs="Times New Roman"/>
              </w:rPr>
              <w:t>CenterPoint Energy</w:t>
            </w:r>
          </w:p>
        </w:tc>
        <w:tc>
          <w:tcPr>
            <w:tcW w:w="2469" w:type="dxa"/>
            <w:vAlign w:val="bottom"/>
          </w:tcPr>
          <w:p w14:paraId="0B72534E"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5651E708" w14:textId="77777777" w:rsidTr="00AF7087">
        <w:tblPrEx>
          <w:tblLook w:val="0000" w:firstRow="0" w:lastRow="0" w:firstColumn="0" w:lastColumn="0" w:noHBand="0" w:noVBand="0"/>
        </w:tblPrEx>
        <w:tc>
          <w:tcPr>
            <w:tcW w:w="2610" w:type="dxa"/>
            <w:vAlign w:val="bottom"/>
          </w:tcPr>
          <w:p w14:paraId="61172235"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Powell, Christian</w:t>
            </w:r>
          </w:p>
        </w:tc>
        <w:tc>
          <w:tcPr>
            <w:tcW w:w="3818" w:type="dxa"/>
            <w:gridSpan w:val="3"/>
            <w:vAlign w:val="bottom"/>
          </w:tcPr>
          <w:p w14:paraId="4F8828FD"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Pedernales Electric Cooperative</w:t>
            </w:r>
          </w:p>
        </w:tc>
        <w:tc>
          <w:tcPr>
            <w:tcW w:w="2469" w:type="dxa"/>
            <w:vAlign w:val="bottom"/>
          </w:tcPr>
          <w:p w14:paraId="359954AB" w14:textId="77777777" w:rsidR="00CF2145" w:rsidRPr="005025AB" w:rsidRDefault="00CF2145" w:rsidP="00DD5200">
            <w:pPr>
              <w:pStyle w:val="NoSpacing"/>
              <w:rPr>
                <w:rFonts w:ascii="Times New Roman" w:hAnsi="Times New Roman" w:cs="Times New Roman"/>
                <w:highlight w:val="lightGray"/>
              </w:rPr>
            </w:pPr>
          </w:p>
        </w:tc>
      </w:tr>
      <w:tr w:rsidR="009B6EEE" w:rsidRPr="00CF7C05" w14:paraId="54D605DD" w14:textId="77777777" w:rsidTr="00AF7087">
        <w:tblPrEx>
          <w:tblLook w:val="0000" w:firstRow="0" w:lastRow="0" w:firstColumn="0" w:lastColumn="0" w:noHBand="0" w:noVBand="0"/>
        </w:tblPrEx>
        <w:tc>
          <w:tcPr>
            <w:tcW w:w="2610" w:type="dxa"/>
            <w:vAlign w:val="bottom"/>
          </w:tcPr>
          <w:p w14:paraId="1EFBB6F3" w14:textId="24D9F31C"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Rainwater, Kim</w:t>
            </w:r>
          </w:p>
        </w:tc>
        <w:tc>
          <w:tcPr>
            <w:tcW w:w="3818" w:type="dxa"/>
            <w:gridSpan w:val="3"/>
            <w:vAlign w:val="bottom"/>
          </w:tcPr>
          <w:p w14:paraId="39A63C21" w14:textId="58505136" w:rsidR="009B6EEE" w:rsidRPr="00116790" w:rsidRDefault="009B6EEE" w:rsidP="00DD5200">
            <w:pPr>
              <w:pStyle w:val="NoSpacing"/>
              <w:rPr>
                <w:rFonts w:ascii="Times New Roman" w:hAnsi="Times New Roman" w:cs="Times New Roman"/>
              </w:rPr>
            </w:pPr>
            <w:r w:rsidRPr="00116790">
              <w:rPr>
                <w:rFonts w:ascii="Times New Roman" w:hAnsi="Times New Roman" w:cs="Times New Roman"/>
              </w:rPr>
              <w:t>LCRA</w:t>
            </w:r>
          </w:p>
        </w:tc>
        <w:tc>
          <w:tcPr>
            <w:tcW w:w="2469" w:type="dxa"/>
            <w:vAlign w:val="bottom"/>
          </w:tcPr>
          <w:p w14:paraId="395D8C24" w14:textId="77777777" w:rsidR="009B6EEE" w:rsidRPr="005025AB" w:rsidRDefault="009B6EEE" w:rsidP="00DD5200">
            <w:pPr>
              <w:pStyle w:val="NoSpacing"/>
              <w:rPr>
                <w:rFonts w:ascii="Times New Roman" w:hAnsi="Times New Roman" w:cs="Times New Roman"/>
                <w:highlight w:val="lightGray"/>
              </w:rPr>
            </w:pPr>
          </w:p>
        </w:tc>
      </w:tr>
      <w:tr w:rsidR="00A01992" w:rsidRPr="00CF7C05" w14:paraId="615341E8" w14:textId="77777777" w:rsidTr="00AF7087">
        <w:tblPrEx>
          <w:tblLook w:val="0000" w:firstRow="0" w:lastRow="0" w:firstColumn="0" w:lastColumn="0" w:noHBand="0" w:noVBand="0"/>
        </w:tblPrEx>
        <w:tc>
          <w:tcPr>
            <w:tcW w:w="2610" w:type="dxa"/>
            <w:vAlign w:val="bottom"/>
          </w:tcPr>
          <w:p w14:paraId="49EA5AA0" w14:textId="71D8B022"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Reed, Cyrus</w:t>
            </w:r>
          </w:p>
        </w:tc>
        <w:tc>
          <w:tcPr>
            <w:tcW w:w="3818" w:type="dxa"/>
            <w:gridSpan w:val="3"/>
            <w:vAlign w:val="bottom"/>
          </w:tcPr>
          <w:p w14:paraId="3EA37781" w14:textId="20E9EDBB" w:rsidR="00A01992" w:rsidRPr="00D07134" w:rsidRDefault="00A01992" w:rsidP="00DD5200">
            <w:pPr>
              <w:pStyle w:val="NoSpacing"/>
              <w:rPr>
                <w:rFonts w:ascii="Times New Roman" w:hAnsi="Times New Roman" w:cs="Times New Roman"/>
              </w:rPr>
            </w:pPr>
            <w:r w:rsidRPr="00D07134">
              <w:rPr>
                <w:rFonts w:ascii="Times New Roman" w:hAnsi="Times New Roman" w:cs="Times New Roman"/>
              </w:rPr>
              <w:t>Sierra Club</w:t>
            </w:r>
          </w:p>
        </w:tc>
        <w:tc>
          <w:tcPr>
            <w:tcW w:w="2469" w:type="dxa"/>
            <w:vAlign w:val="bottom"/>
          </w:tcPr>
          <w:p w14:paraId="202C5F5D" w14:textId="77777777" w:rsidR="00A01992" w:rsidRPr="005025AB" w:rsidRDefault="00A01992" w:rsidP="00DD5200">
            <w:pPr>
              <w:pStyle w:val="NoSpacing"/>
              <w:rPr>
                <w:rFonts w:ascii="Times New Roman" w:hAnsi="Times New Roman" w:cs="Times New Roman"/>
                <w:highlight w:val="lightGray"/>
              </w:rPr>
            </w:pPr>
          </w:p>
        </w:tc>
      </w:tr>
      <w:tr w:rsidR="00DA4480" w:rsidRPr="00CF7C05" w14:paraId="5DD45054" w14:textId="77777777" w:rsidTr="00AF7087">
        <w:tblPrEx>
          <w:tblLook w:val="0000" w:firstRow="0" w:lastRow="0" w:firstColumn="0" w:lastColumn="0" w:noHBand="0" w:noVBand="0"/>
        </w:tblPrEx>
        <w:tc>
          <w:tcPr>
            <w:tcW w:w="2610" w:type="dxa"/>
            <w:vAlign w:val="bottom"/>
          </w:tcPr>
          <w:p w14:paraId="06DFB734" w14:textId="56F6FAFE"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Reedy, Steve</w:t>
            </w:r>
          </w:p>
        </w:tc>
        <w:tc>
          <w:tcPr>
            <w:tcW w:w="3818" w:type="dxa"/>
            <w:gridSpan w:val="3"/>
            <w:vAlign w:val="bottom"/>
          </w:tcPr>
          <w:p w14:paraId="4F83EF53" w14:textId="5C07D390"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Potomac Economics</w:t>
            </w:r>
          </w:p>
        </w:tc>
        <w:tc>
          <w:tcPr>
            <w:tcW w:w="2469" w:type="dxa"/>
            <w:vAlign w:val="bottom"/>
          </w:tcPr>
          <w:p w14:paraId="13812E27"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02D0E65A" w14:textId="77777777" w:rsidTr="00AF7087">
        <w:tblPrEx>
          <w:tblLook w:val="0000" w:firstRow="0" w:lastRow="0" w:firstColumn="0" w:lastColumn="0" w:noHBand="0" w:noVBand="0"/>
        </w:tblPrEx>
        <w:tc>
          <w:tcPr>
            <w:tcW w:w="2610" w:type="dxa"/>
            <w:vAlign w:val="bottom"/>
          </w:tcPr>
          <w:p w14:paraId="583623E3"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Reid, Walter</w:t>
            </w:r>
          </w:p>
        </w:tc>
        <w:tc>
          <w:tcPr>
            <w:tcW w:w="3818" w:type="dxa"/>
            <w:gridSpan w:val="3"/>
            <w:vAlign w:val="bottom"/>
          </w:tcPr>
          <w:p w14:paraId="300BAD22"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Advanced Power Alliance</w:t>
            </w:r>
          </w:p>
        </w:tc>
        <w:tc>
          <w:tcPr>
            <w:tcW w:w="2469" w:type="dxa"/>
            <w:vAlign w:val="bottom"/>
          </w:tcPr>
          <w:p w14:paraId="4AFDB9E2"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7CD75E21" w14:textId="77777777" w:rsidTr="00AF7087">
        <w:tblPrEx>
          <w:tblLook w:val="0000" w:firstRow="0" w:lastRow="0" w:firstColumn="0" w:lastColumn="0" w:noHBand="0" w:noVBand="0"/>
        </w:tblPrEx>
        <w:tc>
          <w:tcPr>
            <w:tcW w:w="2610" w:type="dxa"/>
            <w:vAlign w:val="bottom"/>
          </w:tcPr>
          <w:p w14:paraId="7EE048C8"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Rich, Katie</w:t>
            </w:r>
          </w:p>
        </w:tc>
        <w:tc>
          <w:tcPr>
            <w:tcW w:w="3818" w:type="dxa"/>
            <w:gridSpan w:val="3"/>
            <w:vAlign w:val="bottom"/>
          </w:tcPr>
          <w:p w14:paraId="7D551C6F"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Golden Spread Electric Cooperative</w:t>
            </w:r>
          </w:p>
        </w:tc>
        <w:tc>
          <w:tcPr>
            <w:tcW w:w="2469" w:type="dxa"/>
            <w:vAlign w:val="bottom"/>
          </w:tcPr>
          <w:p w14:paraId="4530D139" w14:textId="77777777" w:rsidR="00CF2145" w:rsidRPr="005025AB" w:rsidRDefault="00CF2145" w:rsidP="00DD5200">
            <w:pPr>
              <w:pStyle w:val="NoSpacing"/>
              <w:rPr>
                <w:rFonts w:ascii="Times New Roman" w:hAnsi="Times New Roman" w:cs="Times New Roman"/>
                <w:highlight w:val="lightGray"/>
              </w:rPr>
            </w:pPr>
          </w:p>
        </w:tc>
      </w:tr>
      <w:tr w:rsidR="00F8482E" w:rsidRPr="00CF7C05" w14:paraId="5DC5D371" w14:textId="77777777" w:rsidTr="00AF7087">
        <w:tblPrEx>
          <w:tblLook w:val="0000" w:firstRow="0" w:lastRow="0" w:firstColumn="0" w:lastColumn="0" w:noHBand="0" w:noVBand="0"/>
        </w:tblPrEx>
        <w:tc>
          <w:tcPr>
            <w:tcW w:w="2610" w:type="dxa"/>
            <w:vAlign w:val="bottom"/>
          </w:tcPr>
          <w:p w14:paraId="4E6BC5A6" w14:textId="7B5A0908" w:rsidR="00F8482E" w:rsidRPr="00D07134" w:rsidRDefault="00F8482E" w:rsidP="00DD5200">
            <w:pPr>
              <w:pStyle w:val="NoSpacing"/>
              <w:rPr>
                <w:rFonts w:ascii="Times New Roman" w:hAnsi="Times New Roman" w:cs="Times New Roman"/>
              </w:rPr>
            </w:pPr>
            <w:r w:rsidRPr="00D07134">
              <w:rPr>
                <w:rFonts w:ascii="Times New Roman" w:hAnsi="Times New Roman" w:cs="Times New Roman"/>
              </w:rPr>
              <w:t>Richmond, Michele</w:t>
            </w:r>
          </w:p>
        </w:tc>
        <w:tc>
          <w:tcPr>
            <w:tcW w:w="3818" w:type="dxa"/>
            <w:gridSpan w:val="3"/>
            <w:vAlign w:val="bottom"/>
          </w:tcPr>
          <w:p w14:paraId="178A4E38" w14:textId="4819696C" w:rsidR="00F8482E" w:rsidRPr="00D07134" w:rsidRDefault="00F8482E" w:rsidP="00DD5200">
            <w:pPr>
              <w:pStyle w:val="NoSpacing"/>
              <w:rPr>
                <w:rFonts w:ascii="Times New Roman" w:hAnsi="Times New Roman" w:cs="Times New Roman"/>
              </w:rPr>
            </w:pPr>
            <w:r w:rsidRPr="00D07134">
              <w:rPr>
                <w:rFonts w:ascii="Times New Roman" w:hAnsi="Times New Roman" w:cs="Times New Roman"/>
              </w:rPr>
              <w:t>TCPA</w:t>
            </w:r>
          </w:p>
        </w:tc>
        <w:tc>
          <w:tcPr>
            <w:tcW w:w="2469" w:type="dxa"/>
            <w:vAlign w:val="bottom"/>
          </w:tcPr>
          <w:p w14:paraId="2FE776D0" w14:textId="77777777" w:rsidR="00F8482E" w:rsidRPr="005025AB" w:rsidRDefault="00F8482E" w:rsidP="00DD5200">
            <w:pPr>
              <w:pStyle w:val="NoSpacing"/>
              <w:rPr>
                <w:rFonts w:ascii="Times New Roman" w:hAnsi="Times New Roman" w:cs="Times New Roman"/>
                <w:highlight w:val="lightGray"/>
              </w:rPr>
            </w:pPr>
          </w:p>
        </w:tc>
      </w:tr>
      <w:tr w:rsidR="00DA4480" w:rsidRPr="00CF7C05" w14:paraId="4349FBDE" w14:textId="77777777" w:rsidTr="00AF7087">
        <w:tblPrEx>
          <w:tblLook w:val="0000" w:firstRow="0" w:lastRow="0" w:firstColumn="0" w:lastColumn="0" w:noHBand="0" w:noVBand="0"/>
        </w:tblPrEx>
        <w:tc>
          <w:tcPr>
            <w:tcW w:w="2610" w:type="dxa"/>
            <w:vAlign w:val="bottom"/>
          </w:tcPr>
          <w:p w14:paraId="441BDFDF" w14:textId="09DF3B6D"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Ritch, John</w:t>
            </w:r>
          </w:p>
        </w:tc>
        <w:tc>
          <w:tcPr>
            <w:tcW w:w="3818" w:type="dxa"/>
            <w:gridSpan w:val="3"/>
            <w:vAlign w:val="bottom"/>
          </w:tcPr>
          <w:p w14:paraId="7C683591" w14:textId="53F76D0F"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NextEra Energy</w:t>
            </w:r>
          </w:p>
        </w:tc>
        <w:tc>
          <w:tcPr>
            <w:tcW w:w="2469" w:type="dxa"/>
            <w:vAlign w:val="bottom"/>
          </w:tcPr>
          <w:p w14:paraId="44DBE76C"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7B8A3FA2" w14:textId="77777777" w:rsidTr="00AF7087">
        <w:tblPrEx>
          <w:tblLook w:val="0000" w:firstRow="0" w:lastRow="0" w:firstColumn="0" w:lastColumn="0" w:noHBand="0" w:noVBand="0"/>
        </w:tblPrEx>
        <w:tc>
          <w:tcPr>
            <w:tcW w:w="2610" w:type="dxa"/>
            <w:vAlign w:val="bottom"/>
          </w:tcPr>
          <w:p w14:paraId="6D4323CD"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Sams, Bryan</w:t>
            </w:r>
          </w:p>
        </w:tc>
        <w:tc>
          <w:tcPr>
            <w:tcW w:w="3818" w:type="dxa"/>
            <w:gridSpan w:val="3"/>
            <w:vAlign w:val="bottom"/>
          </w:tcPr>
          <w:p w14:paraId="43C16D94"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Calpine Corporation</w:t>
            </w:r>
          </w:p>
        </w:tc>
        <w:tc>
          <w:tcPr>
            <w:tcW w:w="2469" w:type="dxa"/>
            <w:vAlign w:val="bottom"/>
          </w:tcPr>
          <w:p w14:paraId="6E959537" w14:textId="77777777" w:rsidR="00CF2145" w:rsidRPr="005025AB" w:rsidRDefault="00CF2145" w:rsidP="00DD5200">
            <w:pPr>
              <w:pStyle w:val="NoSpacing"/>
              <w:rPr>
                <w:rFonts w:ascii="Times New Roman" w:hAnsi="Times New Roman" w:cs="Times New Roman"/>
                <w:highlight w:val="lightGray"/>
              </w:rPr>
            </w:pPr>
          </w:p>
        </w:tc>
      </w:tr>
      <w:tr w:rsidR="00D07134" w:rsidRPr="00CF7C05" w14:paraId="3F758539" w14:textId="77777777" w:rsidTr="00AF7087">
        <w:tblPrEx>
          <w:tblLook w:val="0000" w:firstRow="0" w:lastRow="0" w:firstColumn="0" w:lastColumn="0" w:noHBand="0" w:noVBand="0"/>
        </w:tblPrEx>
        <w:tc>
          <w:tcPr>
            <w:tcW w:w="2610" w:type="dxa"/>
            <w:vAlign w:val="bottom"/>
          </w:tcPr>
          <w:p w14:paraId="53FBFC73" w14:textId="711B832F" w:rsidR="00D07134" w:rsidRPr="00DA4480" w:rsidRDefault="00D07134" w:rsidP="00DD5200">
            <w:pPr>
              <w:pStyle w:val="NoSpacing"/>
              <w:rPr>
                <w:rFonts w:ascii="Times New Roman" w:hAnsi="Times New Roman" w:cs="Times New Roman"/>
              </w:rPr>
            </w:pPr>
            <w:r>
              <w:rPr>
                <w:rFonts w:ascii="Times New Roman" w:hAnsi="Times New Roman" w:cs="Times New Roman"/>
              </w:rPr>
              <w:t>Scott, Kathy</w:t>
            </w:r>
          </w:p>
        </w:tc>
        <w:tc>
          <w:tcPr>
            <w:tcW w:w="3818" w:type="dxa"/>
            <w:gridSpan w:val="3"/>
            <w:vAlign w:val="bottom"/>
          </w:tcPr>
          <w:p w14:paraId="0510BC25" w14:textId="47848B0C" w:rsidR="00D07134" w:rsidRPr="00DA4480" w:rsidRDefault="00D07134" w:rsidP="00DD5200">
            <w:pPr>
              <w:pStyle w:val="NoSpacing"/>
              <w:rPr>
                <w:rFonts w:ascii="Times New Roman" w:hAnsi="Times New Roman" w:cs="Times New Roman"/>
              </w:rPr>
            </w:pPr>
            <w:r>
              <w:rPr>
                <w:rFonts w:ascii="Times New Roman" w:hAnsi="Times New Roman" w:cs="Times New Roman"/>
              </w:rPr>
              <w:t>CenterPoint Energy</w:t>
            </w:r>
          </w:p>
        </w:tc>
        <w:tc>
          <w:tcPr>
            <w:tcW w:w="2469" w:type="dxa"/>
          </w:tcPr>
          <w:p w14:paraId="6E0E8E49" w14:textId="77777777" w:rsidR="00D07134" w:rsidRPr="005025AB" w:rsidRDefault="00D07134" w:rsidP="00DD5200">
            <w:pPr>
              <w:pStyle w:val="NoSpacing"/>
              <w:rPr>
                <w:rFonts w:ascii="Times New Roman" w:hAnsi="Times New Roman" w:cs="Times New Roman"/>
                <w:highlight w:val="lightGray"/>
              </w:rPr>
            </w:pPr>
          </w:p>
        </w:tc>
      </w:tr>
      <w:tr w:rsidR="00027D2B" w:rsidRPr="00CF7C05" w14:paraId="2133EEDF" w14:textId="77777777" w:rsidTr="00AF7087">
        <w:tblPrEx>
          <w:tblLook w:val="0000" w:firstRow="0" w:lastRow="0" w:firstColumn="0" w:lastColumn="0" w:noHBand="0" w:noVBand="0"/>
        </w:tblPrEx>
        <w:tc>
          <w:tcPr>
            <w:tcW w:w="2610" w:type="dxa"/>
            <w:vAlign w:val="bottom"/>
          </w:tcPr>
          <w:p w14:paraId="165E5203" w14:textId="520EE032" w:rsidR="00027D2B" w:rsidRPr="00DA4480" w:rsidRDefault="00027D2B" w:rsidP="00DD5200">
            <w:pPr>
              <w:pStyle w:val="NoSpacing"/>
              <w:rPr>
                <w:rFonts w:ascii="Times New Roman" w:hAnsi="Times New Roman" w:cs="Times New Roman"/>
              </w:rPr>
            </w:pPr>
            <w:r w:rsidRPr="00DA4480">
              <w:rPr>
                <w:rFonts w:ascii="Times New Roman" w:hAnsi="Times New Roman" w:cs="Times New Roman"/>
              </w:rPr>
              <w:t>Sharma Frank, Arushi</w:t>
            </w:r>
          </w:p>
        </w:tc>
        <w:tc>
          <w:tcPr>
            <w:tcW w:w="3818" w:type="dxa"/>
            <w:gridSpan w:val="3"/>
            <w:vAlign w:val="bottom"/>
          </w:tcPr>
          <w:p w14:paraId="3B7D003A" w14:textId="1FBBC6B1" w:rsidR="00027D2B" w:rsidRPr="00DA4480" w:rsidRDefault="00027D2B" w:rsidP="00DD5200">
            <w:pPr>
              <w:pStyle w:val="NoSpacing"/>
              <w:rPr>
                <w:rFonts w:ascii="Times New Roman" w:hAnsi="Times New Roman" w:cs="Times New Roman"/>
              </w:rPr>
            </w:pPr>
            <w:r w:rsidRPr="00DA4480">
              <w:rPr>
                <w:rFonts w:ascii="Times New Roman" w:hAnsi="Times New Roman" w:cs="Times New Roman"/>
              </w:rPr>
              <w:t>Tesla</w:t>
            </w:r>
          </w:p>
        </w:tc>
        <w:tc>
          <w:tcPr>
            <w:tcW w:w="2469" w:type="dxa"/>
          </w:tcPr>
          <w:p w14:paraId="457E8152" w14:textId="77777777" w:rsidR="00027D2B" w:rsidRPr="005025AB" w:rsidRDefault="00027D2B" w:rsidP="00DD5200">
            <w:pPr>
              <w:pStyle w:val="NoSpacing"/>
              <w:rPr>
                <w:rFonts w:ascii="Times New Roman" w:hAnsi="Times New Roman" w:cs="Times New Roman"/>
                <w:highlight w:val="lightGray"/>
              </w:rPr>
            </w:pPr>
          </w:p>
        </w:tc>
      </w:tr>
      <w:tr w:rsidR="00CF2145" w:rsidRPr="00CF7C05" w14:paraId="1C0D8033" w14:textId="77777777" w:rsidTr="00AF7087">
        <w:tblPrEx>
          <w:tblLook w:val="0000" w:firstRow="0" w:lastRow="0" w:firstColumn="0" w:lastColumn="0" w:noHBand="0" w:noVBand="0"/>
        </w:tblPrEx>
        <w:tc>
          <w:tcPr>
            <w:tcW w:w="2610" w:type="dxa"/>
            <w:vAlign w:val="bottom"/>
          </w:tcPr>
          <w:p w14:paraId="7F230724"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Siddiqi, Shams</w:t>
            </w:r>
          </w:p>
        </w:tc>
        <w:tc>
          <w:tcPr>
            <w:tcW w:w="3818" w:type="dxa"/>
            <w:gridSpan w:val="3"/>
            <w:vAlign w:val="bottom"/>
          </w:tcPr>
          <w:p w14:paraId="7DD5DC6C"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 xml:space="preserve">Crescent Power </w:t>
            </w:r>
          </w:p>
        </w:tc>
        <w:tc>
          <w:tcPr>
            <w:tcW w:w="2469" w:type="dxa"/>
          </w:tcPr>
          <w:p w14:paraId="10760E41"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6990F617" w14:textId="77777777" w:rsidTr="00AF7087">
        <w:tblPrEx>
          <w:tblLook w:val="0000" w:firstRow="0" w:lastRow="0" w:firstColumn="0" w:lastColumn="0" w:noHBand="0" w:noVBand="0"/>
        </w:tblPrEx>
        <w:tc>
          <w:tcPr>
            <w:tcW w:w="2610" w:type="dxa"/>
            <w:vAlign w:val="bottom"/>
          </w:tcPr>
          <w:p w14:paraId="4166EB33" w14:textId="51B663CC"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Simpson, Lori</w:t>
            </w:r>
          </w:p>
        </w:tc>
        <w:tc>
          <w:tcPr>
            <w:tcW w:w="3818" w:type="dxa"/>
            <w:gridSpan w:val="3"/>
            <w:vAlign w:val="bottom"/>
          </w:tcPr>
          <w:p w14:paraId="2459CE02" w14:textId="5D1F595B"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Exelon</w:t>
            </w:r>
          </w:p>
        </w:tc>
        <w:tc>
          <w:tcPr>
            <w:tcW w:w="2469" w:type="dxa"/>
          </w:tcPr>
          <w:p w14:paraId="2440EB56" w14:textId="77777777" w:rsidR="00DA4480" w:rsidRPr="005025AB" w:rsidRDefault="00DA4480" w:rsidP="00DD5200">
            <w:pPr>
              <w:pStyle w:val="NoSpacing"/>
              <w:rPr>
                <w:rFonts w:ascii="Times New Roman" w:hAnsi="Times New Roman" w:cs="Times New Roman"/>
                <w:highlight w:val="lightGray"/>
              </w:rPr>
            </w:pPr>
          </w:p>
        </w:tc>
      </w:tr>
      <w:tr w:rsidR="00DD5200" w:rsidRPr="00CF7C05" w14:paraId="6DE0F7D7" w14:textId="77777777" w:rsidTr="00AF7087">
        <w:tblPrEx>
          <w:tblLook w:val="0000" w:firstRow="0" w:lastRow="0" w:firstColumn="0" w:lastColumn="0" w:noHBand="0" w:noVBand="0"/>
        </w:tblPrEx>
        <w:tc>
          <w:tcPr>
            <w:tcW w:w="2610" w:type="dxa"/>
            <w:vAlign w:val="bottom"/>
          </w:tcPr>
          <w:p w14:paraId="43A1AB09" w14:textId="5394094F"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Sithuraj, Murali</w:t>
            </w:r>
          </w:p>
        </w:tc>
        <w:tc>
          <w:tcPr>
            <w:tcW w:w="3818" w:type="dxa"/>
            <w:gridSpan w:val="3"/>
            <w:vAlign w:val="bottom"/>
          </w:tcPr>
          <w:p w14:paraId="2C2B5170" w14:textId="71360EA3"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Austin Energy</w:t>
            </w:r>
          </w:p>
        </w:tc>
        <w:tc>
          <w:tcPr>
            <w:tcW w:w="2469" w:type="dxa"/>
          </w:tcPr>
          <w:p w14:paraId="14DFEF03" w14:textId="77777777" w:rsidR="00DD5200" w:rsidRPr="005025AB" w:rsidRDefault="00DD5200" w:rsidP="00DD5200">
            <w:pPr>
              <w:pStyle w:val="NoSpacing"/>
              <w:rPr>
                <w:rFonts w:ascii="Times New Roman" w:hAnsi="Times New Roman" w:cs="Times New Roman"/>
                <w:highlight w:val="lightGray"/>
              </w:rPr>
            </w:pPr>
          </w:p>
        </w:tc>
      </w:tr>
      <w:tr w:rsidR="00817F0C" w:rsidRPr="00CF7C05" w14:paraId="3D37F6FF" w14:textId="77777777" w:rsidTr="00AF7087">
        <w:tblPrEx>
          <w:tblLook w:val="0000" w:firstRow="0" w:lastRow="0" w:firstColumn="0" w:lastColumn="0" w:noHBand="0" w:noVBand="0"/>
        </w:tblPrEx>
        <w:tc>
          <w:tcPr>
            <w:tcW w:w="2610" w:type="dxa"/>
            <w:vAlign w:val="bottom"/>
          </w:tcPr>
          <w:p w14:paraId="47A0993B" w14:textId="7A1ECC92"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Smith, Caitlin</w:t>
            </w:r>
          </w:p>
        </w:tc>
        <w:tc>
          <w:tcPr>
            <w:tcW w:w="3818" w:type="dxa"/>
            <w:gridSpan w:val="3"/>
            <w:vAlign w:val="bottom"/>
          </w:tcPr>
          <w:p w14:paraId="7723533B" w14:textId="0A9AF2D4"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AB Power Advisors</w:t>
            </w:r>
          </w:p>
        </w:tc>
        <w:tc>
          <w:tcPr>
            <w:tcW w:w="2469" w:type="dxa"/>
          </w:tcPr>
          <w:p w14:paraId="213D06BB" w14:textId="77777777" w:rsidR="00817F0C" w:rsidRPr="005025AB" w:rsidRDefault="00817F0C" w:rsidP="00DD5200">
            <w:pPr>
              <w:pStyle w:val="NoSpacing"/>
              <w:rPr>
                <w:rFonts w:ascii="Times New Roman" w:hAnsi="Times New Roman" w:cs="Times New Roman"/>
                <w:highlight w:val="lightGray"/>
              </w:rPr>
            </w:pPr>
          </w:p>
        </w:tc>
      </w:tr>
      <w:tr w:rsidR="00DD5200" w:rsidRPr="00CF7C05" w14:paraId="4AE0B56F" w14:textId="77777777" w:rsidTr="00AF7087">
        <w:tblPrEx>
          <w:tblLook w:val="0000" w:firstRow="0" w:lastRow="0" w:firstColumn="0" w:lastColumn="0" w:noHBand="0" w:noVBand="0"/>
        </w:tblPrEx>
        <w:trPr>
          <w:trHeight w:val="20"/>
        </w:trPr>
        <w:tc>
          <w:tcPr>
            <w:tcW w:w="2610" w:type="dxa"/>
            <w:vAlign w:val="bottom"/>
          </w:tcPr>
          <w:p w14:paraId="6021BEF6" w14:textId="12F506C4"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Surendran, Resmi</w:t>
            </w:r>
          </w:p>
        </w:tc>
        <w:tc>
          <w:tcPr>
            <w:tcW w:w="3805" w:type="dxa"/>
            <w:gridSpan w:val="2"/>
          </w:tcPr>
          <w:p w14:paraId="09A7D27D" w14:textId="5D114480" w:rsidR="00DD5200" w:rsidRPr="00D07134" w:rsidRDefault="00DD5200" w:rsidP="00DD5200">
            <w:pPr>
              <w:pStyle w:val="NoSpacing"/>
              <w:rPr>
                <w:rFonts w:ascii="Times New Roman" w:hAnsi="Times New Roman" w:cs="Times New Roman"/>
              </w:rPr>
            </w:pPr>
            <w:r w:rsidRPr="00D07134">
              <w:rPr>
                <w:rFonts w:ascii="Times New Roman" w:hAnsi="Times New Roman" w:cs="Times New Roman"/>
              </w:rPr>
              <w:t>Shell Energy</w:t>
            </w:r>
          </w:p>
        </w:tc>
        <w:tc>
          <w:tcPr>
            <w:tcW w:w="2482" w:type="dxa"/>
            <w:gridSpan w:val="2"/>
          </w:tcPr>
          <w:p w14:paraId="0642C733"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2C6905A7" w14:textId="77777777" w:rsidTr="00AF7087">
        <w:tblPrEx>
          <w:tblLook w:val="0000" w:firstRow="0" w:lastRow="0" w:firstColumn="0" w:lastColumn="0" w:noHBand="0" w:noVBand="0"/>
        </w:tblPrEx>
        <w:trPr>
          <w:trHeight w:val="20"/>
        </w:trPr>
        <w:tc>
          <w:tcPr>
            <w:tcW w:w="2610" w:type="dxa"/>
            <w:vAlign w:val="bottom"/>
          </w:tcPr>
          <w:p w14:paraId="442E772B"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Tran, Diane</w:t>
            </w:r>
          </w:p>
        </w:tc>
        <w:tc>
          <w:tcPr>
            <w:tcW w:w="3805" w:type="dxa"/>
            <w:gridSpan w:val="2"/>
          </w:tcPr>
          <w:p w14:paraId="459E8BDB"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TIEC</w:t>
            </w:r>
          </w:p>
        </w:tc>
        <w:tc>
          <w:tcPr>
            <w:tcW w:w="2482" w:type="dxa"/>
            <w:gridSpan w:val="2"/>
          </w:tcPr>
          <w:p w14:paraId="6E68253A" w14:textId="77777777" w:rsidR="00CF2145" w:rsidRPr="005025AB" w:rsidRDefault="00CF2145" w:rsidP="00DD5200">
            <w:pPr>
              <w:pStyle w:val="NoSpacing"/>
              <w:rPr>
                <w:rFonts w:ascii="Times New Roman" w:hAnsi="Times New Roman" w:cs="Times New Roman"/>
                <w:highlight w:val="lightGray"/>
              </w:rPr>
            </w:pPr>
          </w:p>
        </w:tc>
      </w:tr>
      <w:tr w:rsidR="00817F0C" w:rsidRPr="00CF7C05" w14:paraId="4218B3DA" w14:textId="77777777" w:rsidTr="00AF7087">
        <w:tblPrEx>
          <w:tblLook w:val="0000" w:firstRow="0" w:lastRow="0" w:firstColumn="0" w:lastColumn="0" w:noHBand="0" w:noVBand="0"/>
        </w:tblPrEx>
        <w:trPr>
          <w:trHeight w:val="20"/>
        </w:trPr>
        <w:tc>
          <w:tcPr>
            <w:tcW w:w="2610" w:type="dxa"/>
            <w:vAlign w:val="bottom"/>
          </w:tcPr>
          <w:p w14:paraId="2231CFC5" w14:textId="67F2C8B1"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Van Zee, Katie</w:t>
            </w:r>
          </w:p>
        </w:tc>
        <w:tc>
          <w:tcPr>
            <w:tcW w:w="3805" w:type="dxa"/>
            <w:gridSpan w:val="2"/>
          </w:tcPr>
          <w:p w14:paraId="6BFC6F56" w14:textId="680A2F7A" w:rsidR="00817F0C" w:rsidRPr="00D07134" w:rsidRDefault="00817F0C" w:rsidP="00DD5200">
            <w:pPr>
              <w:pStyle w:val="NoSpacing"/>
              <w:rPr>
                <w:rFonts w:ascii="Times New Roman" w:hAnsi="Times New Roman" w:cs="Times New Roman"/>
              </w:rPr>
            </w:pPr>
            <w:r w:rsidRPr="00D07134">
              <w:rPr>
                <w:rFonts w:ascii="Times New Roman" w:hAnsi="Times New Roman" w:cs="Times New Roman"/>
              </w:rPr>
              <w:t>Texas Reliability Entity</w:t>
            </w:r>
          </w:p>
        </w:tc>
        <w:tc>
          <w:tcPr>
            <w:tcW w:w="2482" w:type="dxa"/>
            <w:gridSpan w:val="2"/>
          </w:tcPr>
          <w:p w14:paraId="4E482DFA" w14:textId="77777777" w:rsidR="00817F0C" w:rsidRPr="005025AB" w:rsidRDefault="00817F0C" w:rsidP="00DD5200">
            <w:pPr>
              <w:pStyle w:val="NoSpacing"/>
              <w:rPr>
                <w:rFonts w:ascii="Times New Roman" w:hAnsi="Times New Roman" w:cs="Times New Roman"/>
                <w:highlight w:val="lightGray"/>
              </w:rPr>
            </w:pPr>
          </w:p>
        </w:tc>
      </w:tr>
      <w:tr w:rsidR="007E78B8" w:rsidRPr="00CF7C05" w14:paraId="7A1CC01A" w14:textId="77777777" w:rsidTr="00AF7087">
        <w:tblPrEx>
          <w:tblLook w:val="0000" w:firstRow="0" w:lastRow="0" w:firstColumn="0" w:lastColumn="0" w:noHBand="0" w:noVBand="0"/>
        </w:tblPrEx>
        <w:trPr>
          <w:trHeight w:val="20"/>
        </w:trPr>
        <w:tc>
          <w:tcPr>
            <w:tcW w:w="2610" w:type="dxa"/>
            <w:vAlign w:val="bottom"/>
          </w:tcPr>
          <w:p w14:paraId="796BB3AB" w14:textId="3C029803" w:rsidR="007E78B8" w:rsidRPr="00DA4480" w:rsidRDefault="007E78B8" w:rsidP="00DD5200">
            <w:pPr>
              <w:pStyle w:val="NoSpacing"/>
              <w:rPr>
                <w:rFonts w:ascii="Times New Roman" w:hAnsi="Times New Roman" w:cs="Times New Roman"/>
              </w:rPr>
            </w:pPr>
            <w:r w:rsidRPr="00DA4480">
              <w:rPr>
                <w:rFonts w:ascii="Times New Roman" w:hAnsi="Times New Roman" w:cs="Times New Roman"/>
              </w:rPr>
              <w:t>Velasquez, Ivan</w:t>
            </w:r>
          </w:p>
        </w:tc>
        <w:tc>
          <w:tcPr>
            <w:tcW w:w="3805" w:type="dxa"/>
            <w:gridSpan w:val="2"/>
          </w:tcPr>
          <w:p w14:paraId="33D8AF6B" w14:textId="4A8E7A97" w:rsidR="007E78B8" w:rsidRPr="00DA4480" w:rsidRDefault="007E78B8" w:rsidP="00DD5200">
            <w:pPr>
              <w:pStyle w:val="NoSpacing"/>
              <w:rPr>
                <w:rFonts w:ascii="Times New Roman" w:hAnsi="Times New Roman" w:cs="Times New Roman"/>
              </w:rPr>
            </w:pPr>
            <w:r w:rsidRPr="00DA4480">
              <w:rPr>
                <w:rFonts w:ascii="Times New Roman" w:hAnsi="Times New Roman" w:cs="Times New Roman"/>
              </w:rPr>
              <w:t>Oncor</w:t>
            </w:r>
          </w:p>
        </w:tc>
        <w:tc>
          <w:tcPr>
            <w:tcW w:w="2482" w:type="dxa"/>
            <w:gridSpan w:val="2"/>
          </w:tcPr>
          <w:p w14:paraId="1ACE5EEF" w14:textId="77777777" w:rsidR="007E78B8" w:rsidRPr="005025AB" w:rsidRDefault="007E78B8" w:rsidP="00DD5200">
            <w:pPr>
              <w:pStyle w:val="NoSpacing"/>
              <w:rPr>
                <w:rFonts w:ascii="Times New Roman" w:hAnsi="Times New Roman" w:cs="Times New Roman"/>
                <w:highlight w:val="lightGray"/>
              </w:rPr>
            </w:pPr>
          </w:p>
        </w:tc>
      </w:tr>
      <w:tr w:rsidR="00D07134" w:rsidRPr="00CF7C05" w14:paraId="7DD37F41" w14:textId="77777777" w:rsidTr="00AF7087">
        <w:tblPrEx>
          <w:tblLook w:val="0000" w:firstRow="0" w:lastRow="0" w:firstColumn="0" w:lastColumn="0" w:noHBand="0" w:noVBand="0"/>
        </w:tblPrEx>
        <w:trPr>
          <w:trHeight w:val="20"/>
        </w:trPr>
        <w:tc>
          <w:tcPr>
            <w:tcW w:w="2610" w:type="dxa"/>
            <w:vAlign w:val="bottom"/>
          </w:tcPr>
          <w:p w14:paraId="09237CB6" w14:textId="05738B0D" w:rsidR="00D07134" w:rsidRPr="00DA4480" w:rsidRDefault="00D07134" w:rsidP="00DD5200">
            <w:pPr>
              <w:pStyle w:val="NoSpacing"/>
              <w:rPr>
                <w:rFonts w:ascii="Times New Roman" w:hAnsi="Times New Roman" w:cs="Times New Roman"/>
              </w:rPr>
            </w:pPr>
            <w:r>
              <w:rPr>
                <w:rFonts w:ascii="Times New Roman" w:hAnsi="Times New Roman" w:cs="Times New Roman"/>
              </w:rPr>
              <w:t>Watson, Mark</w:t>
            </w:r>
          </w:p>
        </w:tc>
        <w:tc>
          <w:tcPr>
            <w:tcW w:w="3805" w:type="dxa"/>
            <w:gridSpan w:val="2"/>
          </w:tcPr>
          <w:p w14:paraId="31741A20" w14:textId="3CAA1ED4" w:rsidR="00D07134" w:rsidRPr="00DA4480" w:rsidRDefault="00D07134" w:rsidP="00DD5200">
            <w:pPr>
              <w:pStyle w:val="NoSpacing"/>
              <w:rPr>
                <w:rFonts w:ascii="Times New Roman" w:hAnsi="Times New Roman" w:cs="Times New Roman"/>
              </w:rPr>
            </w:pPr>
            <w:r>
              <w:rPr>
                <w:rFonts w:ascii="Times New Roman" w:hAnsi="Times New Roman" w:cs="Times New Roman"/>
              </w:rPr>
              <w:t>SP Global</w:t>
            </w:r>
          </w:p>
        </w:tc>
        <w:tc>
          <w:tcPr>
            <w:tcW w:w="2482" w:type="dxa"/>
            <w:gridSpan w:val="2"/>
          </w:tcPr>
          <w:p w14:paraId="4E1B0674" w14:textId="77777777" w:rsidR="00D07134" w:rsidRPr="005025AB" w:rsidRDefault="00D07134" w:rsidP="00DD5200">
            <w:pPr>
              <w:pStyle w:val="NoSpacing"/>
              <w:rPr>
                <w:rFonts w:ascii="Times New Roman" w:hAnsi="Times New Roman" w:cs="Times New Roman"/>
                <w:highlight w:val="lightGray"/>
              </w:rPr>
            </w:pPr>
          </w:p>
        </w:tc>
      </w:tr>
      <w:tr w:rsidR="00116790" w:rsidRPr="00CF7C05" w14:paraId="0CEBC4B3" w14:textId="77777777" w:rsidTr="00AF7087">
        <w:tblPrEx>
          <w:tblLook w:val="0000" w:firstRow="0" w:lastRow="0" w:firstColumn="0" w:lastColumn="0" w:noHBand="0" w:noVBand="0"/>
        </w:tblPrEx>
        <w:trPr>
          <w:trHeight w:val="20"/>
        </w:trPr>
        <w:tc>
          <w:tcPr>
            <w:tcW w:w="2610" w:type="dxa"/>
            <w:vAlign w:val="bottom"/>
          </w:tcPr>
          <w:p w14:paraId="66241A77" w14:textId="461FA4D2" w:rsidR="00116790" w:rsidRPr="00DA4480" w:rsidRDefault="00116790" w:rsidP="00DD5200">
            <w:pPr>
              <w:pStyle w:val="NoSpacing"/>
              <w:rPr>
                <w:rFonts w:ascii="Times New Roman" w:hAnsi="Times New Roman" w:cs="Times New Roman"/>
              </w:rPr>
            </w:pPr>
            <w:r>
              <w:rPr>
                <w:rFonts w:ascii="Times New Roman" w:hAnsi="Times New Roman" w:cs="Times New Roman"/>
              </w:rPr>
              <w:t>Welborn, Laura</w:t>
            </w:r>
          </w:p>
        </w:tc>
        <w:tc>
          <w:tcPr>
            <w:tcW w:w="3805" w:type="dxa"/>
            <w:gridSpan w:val="2"/>
          </w:tcPr>
          <w:p w14:paraId="121821F9" w14:textId="4702ED8C" w:rsidR="00116790" w:rsidRPr="00DA4480" w:rsidRDefault="00116790" w:rsidP="00DD5200">
            <w:pPr>
              <w:pStyle w:val="NoSpacing"/>
              <w:rPr>
                <w:rFonts w:ascii="Times New Roman" w:hAnsi="Times New Roman" w:cs="Times New Roman"/>
              </w:rPr>
            </w:pPr>
            <w:r>
              <w:rPr>
                <w:rFonts w:ascii="Times New Roman" w:hAnsi="Times New Roman" w:cs="Times New Roman"/>
              </w:rPr>
              <w:t>Jupiter Power</w:t>
            </w:r>
          </w:p>
        </w:tc>
        <w:tc>
          <w:tcPr>
            <w:tcW w:w="2482" w:type="dxa"/>
            <w:gridSpan w:val="2"/>
          </w:tcPr>
          <w:p w14:paraId="42DBFFA9" w14:textId="77777777" w:rsidR="00116790" w:rsidRPr="005025AB" w:rsidRDefault="00116790" w:rsidP="00DD5200">
            <w:pPr>
              <w:pStyle w:val="NoSpacing"/>
              <w:rPr>
                <w:rFonts w:ascii="Times New Roman" w:hAnsi="Times New Roman" w:cs="Times New Roman"/>
                <w:highlight w:val="lightGray"/>
              </w:rPr>
            </w:pPr>
          </w:p>
        </w:tc>
      </w:tr>
      <w:tr w:rsidR="00DA4480" w:rsidRPr="00CF7C05" w14:paraId="1E2B38F9" w14:textId="77777777" w:rsidTr="00AF7087">
        <w:tblPrEx>
          <w:tblLook w:val="0000" w:firstRow="0" w:lastRow="0" w:firstColumn="0" w:lastColumn="0" w:noHBand="0" w:noVBand="0"/>
        </w:tblPrEx>
        <w:trPr>
          <w:trHeight w:val="20"/>
        </w:trPr>
        <w:tc>
          <w:tcPr>
            <w:tcW w:w="2610" w:type="dxa"/>
            <w:vAlign w:val="bottom"/>
          </w:tcPr>
          <w:p w14:paraId="0F9E0CE6" w14:textId="4C0E6F39"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White, Lauri</w:t>
            </w:r>
          </w:p>
        </w:tc>
        <w:tc>
          <w:tcPr>
            <w:tcW w:w="3805" w:type="dxa"/>
            <w:gridSpan w:val="2"/>
          </w:tcPr>
          <w:p w14:paraId="3D618D53" w14:textId="60CDCBA0" w:rsidR="00DA4480" w:rsidRPr="00DA4480" w:rsidRDefault="00DA4480" w:rsidP="00DD5200">
            <w:pPr>
              <w:pStyle w:val="NoSpacing"/>
              <w:rPr>
                <w:rFonts w:ascii="Times New Roman" w:hAnsi="Times New Roman" w:cs="Times New Roman"/>
              </w:rPr>
            </w:pPr>
            <w:r w:rsidRPr="00DA4480">
              <w:rPr>
                <w:rFonts w:ascii="Times New Roman" w:hAnsi="Times New Roman" w:cs="Times New Roman"/>
              </w:rPr>
              <w:t>AEP Service Corporation</w:t>
            </w:r>
          </w:p>
        </w:tc>
        <w:tc>
          <w:tcPr>
            <w:tcW w:w="2482" w:type="dxa"/>
            <w:gridSpan w:val="2"/>
          </w:tcPr>
          <w:p w14:paraId="627784B7" w14:textId="77777777" w:rsidR="00DA4480" w:rsidRPr="005025AB" w:rsidRDefault="00DA4480" w:rsidP="00DD5200">
            <w:pPr>
              <w:pStyle w:val="NoSpacing"/>
              <w:rPr>
                <w:rFonts w:ascii="Times New Roman" w:hAnsi="Times New Roman" w:cs="Times New Roman"/>
                <w:highlight w:val="lightGray"/>
              </w:rPr>
            </w:pPr>
          </w:p>
        </w:tc>
      </w:tr>
      <w:tr w:rsidR="00CF2145" w:rsidRPr="00CF7C05" w14:paraId="7CA74E0D" w14:textId="77777777" w:rsidTr="00AF7087">
        <w:tblPrEx>
          <w:tblLook w:val="0000" w:firstRow="0" w:lastRow="0" w:firstColumn="0" w:lastColumn="0" w:noHBand="0" w:noVBand="0"/>
        </w:tblPrEx>
        <w:trPr>
          <w:trHeight w:val="20"/>
        </w:trPr>
        <w:tc>
          <w:tcPr>
            <w:tcW w:w="2610" w:type="dxa"/>
            <w:vAlign w:val="bottom"/>
          </w:tcPr>
          <w:p w14:paraId="23B1690C" w14:textId="77777777" w:rsidR="00CF2145" w:rsidRPr="00D07134" w:rsidRDefault="00CF2145" w:rsidP="00DD5200">
            <w:pPr>
              <w:pStyle w:val="NoSpacing"/>
              <w:rPr>
                <w:rFonts w:ascii="Times New Roman" w:hAnsi="Times New Roman" w:cs="Times New Roman"/>
              </w:rPr>
            </w:pPr>
            <w:r w:rsidRPr="00D07134">
              <w:rPr>
                <w:rFonts w:ascii="Times New Roman" w:hAnsi="Times New Roman" w:cs="Times New Roman"/>
              </w:rPr>
              <w:t>Wittmeyer, Bob</w:t>
            </w:r>
          </w:p>
        </w:tc>
        <w:tc>
          <w:tcPr>
            <w:tcW w:w="3805" w:type="dxa"/>
            <w:gridSpan w:val="2"/>
          </w:tcPr>
          <w:p w14:paraId="6817C7AD" w14:textId="76813DAA" w:rsidR="00CF2145" w:rsidRPr="00D07134" w:rsidRDefault="00027D2B" w:rsidP="00DD5200">
            <w:pPr>
              <w:pStyle w:val="NoSpacing"/>
              <w:rPr>
                <w:rFonts w:ascii="Times New Roman" w:hAnsi="Times New Roman" w:cs="Times New Roman"/>
              </w:rPr>
            </w:pPr>
            <w:r w:rsidRPr="00D07134">
              <w:rPr>
                <w:rFonts w:ascii="Times New Roman" w:hAnsi="Times New Roman" w:cs="Times New Roman"/>
              </w:rPr>
              <w:t>Broad Reach Power</w:t>
            </w:r>
          </w:p>
        </w:tc>
        <w:tc>
          <w:tcPr>
            <w:tcW w:w="2482" w:type="dxa"/>
            <w:gridSpan w:val="2"/>
          </w:tcPr>
          <w:p w14:paraId="73541B46"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5001E0F4" w14:textId="77777777" w:rsidTr="00AF7087">
        <w:tblPrEx>
          <w:tblLook w:val="0000" w:firstRow="0" w:lastRow="0" w:firstColumn="0" w:lastColumn="0" w:noHBand="0" w:noVBand="0"/>
        </w:tblPrEx>
        <w:trPr>
          <w:trHeight w:val="20"/>
        </w:trPr>
        <w:tc>
          <w:tcPr>
            <w:tcW w:w="2610" w:type="dxa"/>
            <w:vAlign w:val="bottom"/>
          </w:tcPr>
          <w:p w14:paraId="17CFAF24" w14:textId="77777777" w:rsidR="00290A6A" w:rsidRPr="005025AB" w:rsidRDefault="00290A6A" w:rsidP="00DD5200">
            <w:pPr>
              <w:pStyle w:val="NoSpacing"/>
              <w:rPr>
                <w:rFonts w:ascii="Times New Roman" w:hAnsi="Times New Roman" w:cs="Times New Roman"/>
                <w:i/>
                <w:highlight w:val="lightGray"/>
              </w:rPr>
            </w:pPr>
          </w:p>
          <w:p w14:paraId="38C072F8" w14:textId="77777777" w:rsidR="009F1137" w:rsidRPr="005025AB" w:rsidRDefault="009F1137" w:rsidP="00DD5200">
            <w:pPr>
              <w:pStyle w:val="NoSpacing"/>
              <w:rPr>
                <w:rFonts w:ascii="Times New Roman" w:hAnsi="Times New Roman" w:cs="Times New Roman"/>
                <w:i/>
                <w:highlight w:val="lightGray"/>
              </w:rPr>
            </w:pPr>
          </w:p>
          <w:p w14:paraId="5CDE9554" w14:textId="77777777" w:rsidR="00CF2145" w:rsidRPr="005025AB" w:rsidRDefault="00CF2145" w:rsidP="00DD5200">
            <w:pPr>
              <w:pStyle w:val="NoSpacing"/>
              <w:rPr>
                <w:rFonts w:ascii="Times New Roman" w:hAnsi="Times New Roman" w:cs="Times New Roman"/>
                <w:i/>
                <w:highlight w:val="lightGray"/>
              </w:rPr>
            </w:pPr>
            <w:r w:rsidRPr="00DA4480">
              <w:rPr>
                <w:rFonts w:ascii="Times New Roman" w:hAnsi="Times New Roman" w:cs="Times New Roman"/>
                <w:i/>
              </w:rPr>
              <w:t>ERCOT Staff</w:t>
            </w:r>
          </w:p>
        </w:tc>
        <w:tc>
          <w:tcPr>
            <w:tcW w:w="3805" w:type="dxa"/>
            <w:gridSpan w:val="2"/>
          </w:tcPr>
          <w:p w14:paraId="62139925" w14:textId="77777777" w:rsidR="00CF2145" w:rsidRPr="005025AB" w:rsidRDefault="00CF2145" w:rsidP="00DD5200">
            <w:pPr>
              <w:pStyle w:val="NoSpacing"/>
              <w:rPr>
                <w:rFonts w:ascii="Times New Roman" w:hAnsi="Times New Roman" w:cs="Times New Roman"/>
                <w:i/>
                <w:highlight w:val="lightGray"/>
              </w:rPr>
            </w:pPr>
          </w:p>
        </w:tc>
        <w:tc>
          <w:tcPr>
            <w:tcW w:w="2482" w:type="dxa"/>
            <w:gridSpan w:val="2"/>
          </w:tcPr>
          <w:p w14:paraId="24E71448" w14:textId="77777777" w:rsidR="00CF2145" w:rsidRPr="005025AB" w:rsidRDefault="00CF2145" w:rsidP="00DD5200">
            <w:pPr>
              <w:pStyle w:val="NoSpacing"/>
              <w:rPr>
                <w:rFonts w:ascii="Times New Roman" w:hAnsi="Times New Roman" w:cs="Times New Roman"/>
                <w:i/>
                <w:highlight w:val="lightGray"/>
              </w:rPr>
            </w:pPr>
          </w:p>
        </w:tc>
      </w:tr>
      <w:tr w:rsidR="00CF2145" w:rsidRPr="00CF7C05" w14:paraId="2E8E1A11" w14:textId="77777777" w:rsidTr="00AF7087">
        <w:tblPrEx>
          <w:tblLook w:val="0000" w:firstRow="0" w:lastRow="0" w:firstColumn="0" w:lastColumn="0" w:noHBand="0" w:noVBand="0"/>
        </w:tblPrEx>
        <w:trPr>
          <w:trHeight w:val="20"/>
        </w:trPr>
        <w:tc>
          <w:tcPr>
            <w:tcW w:w="2610" w:type="dxa"/>
            <w:vAlign w:val="bottom"/>
          </w:tcPr>
          <w:p w14:paraId="731FBF76"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Albracht, Brittney</w:t>
            </w:r>
          </w:p>
        </w:tc>
        <w:tc>
          <w:tcPr>
            <w:tcW w:w="3805" w:type="dxa"/>
            <w:gridSpan w:val="2"/>
          </w:tcPr>
          <w:p w14:paraId="2401155E"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589D8898"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E99E30B" w14:textId="77777777" w:rsidTr="00AF7087">
        <w:tblPrEx>
          <w:tblLook w:val="0000" w:firstRow="0" w:lastRow="0" w:firstColumn="0" w:lastColumn="0" w:noHBand="0" w:noVBand="0"/>
        </w:tblPrEx>
        <w:trPr>
          <w:trHeight w:val="20"/>
        </w:trPr>
        <w:tc>
          <w:tcPr>
            <w:tcW w:w="2610" w:type="dxa"/>
            <w:vAlign w:val="bottom"/>
          </w:tcPr>
          <w:p w14:paraId="6F60AFA7"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Anderson, Troy</w:t>
            </w:r>
          </w:p>
        </w:tc>
        <w:tc>
          <w:tcPr>
            <w:tcW w:w="3805" w:type="dxa"/>
            <w:gridSpan w:val="2"/>
          </w:tcPr>
          <w:p w14:paraId="6B3F7DC5"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7DC8E22D"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A7856D1" w14:textId="77777777" w:rsidTr="00AF7087">
        <w:tblPrEx>
          <w:tblLook w:val="0000" w:firstRow="0" w:lastRow="0" w:firstColumn="0" w:lastColumn="0" w:noHBand="0" w:noVBand="0"/>
        </w:tblPrEx>
        <w:trPr>
          <w:trHeight w:val="20"/>
        </w:trPr>
        <w:tc>
          <w:tcPr>
            <w:tcW w:w="2610" w:type="dxa"/>
            <w:vAlign w:val="bottom"/>
          </w:tcPr>
          <w:p w14:paraId="41F3CEEE" w14:textId="15A74ECB"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Bigbee, Nathan</w:t>
            </w:r>
          </w:p>
        </w:tc>
        <w:tc>
          <w:tcPr>
            <w:tcW w:w="3805" w:type="dxa"/>
            <w:gridSpan w:val="2"/>
          </w:tcPr>
          <w:p w14:paraId="4156573A"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285D32F3"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8855D44" w14:textId="77777777" w:rsidTr="00AF7087">
        <w:tblPrEx>
          <w:tblLook w:val="0000" w:firstRow="0" w:lastRow="0" w:firstColumn="0" w:lastColumn="0" w:noHBand="0" w:noVBand="0"/>
        </w:tblPrEx>
        <w:trPr>
          <w:trHeight w:val="20"/>
        </w:trPr>
        <w:tc>
          <w:tcPr>
            <w:tcW w:w="2610" w:type="dxa"/>
            <w:vAlign w:val="bottom"/>
          </w:tcPr>
          <w:p w14:paraId="493081E1"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Boren, Ann</w:t>
            </w:r>
          </w:p>
        </w:tc>
        <w:tc>
          <w:tcPr>
            <w:tcW w:w="3805" w:type="dxa"/>
            <w:gridSpan w:val="2"/>
          </w:tcPr>
          <w:p w14:paraId="64F36D14" w14:textId="77777777" w:rsidR="00CF2145" w:rsidRPr="005025AB" w:rsidRDefault="00CF2145" w:rsidP="00DD5200">
            <w:pPr>
              <w:pStyle w:val="NoSpacing"/>
              <w:rPr>
                <w:rFonts w:ascii="Times New Roman" w:hAnsi="Times New Roman" w:cs="Times New Roman"/>
                <w:highlight w:val="lightGray"/>
              </w:rPr>
            </w:pPr>
          </w:p>
        </w:tc>
        <w:tc>
          <w:tcPr>
            <w:tcW w:w="2482" w:type="dxa"/>
            <w:gridSpan w:val="2"/>
          </w:tcPr>
          <w:p w14:paraId="69AC7806" w14:textId="77777777" w:rsidR="00CF2145" w:rsidRPr="005025AB" w:rsidRDefault="00CF2145" w:rsidP="00DD5200">
            <w:pPr>
              <w:pStyle w:val="NoSpacing"/>
              <w:ind w:firstLine="720"/>
              <w:rPr>
                <w:rFonts w:ascii="Times New Roman" w:hAnsi="Times New Roman" w:cs="Times New Roman"/>
                <w:highlight w:val="lightGray"/>
              </w:rPr>
            </w:pPr>
          </w:p>
        </w:tc>
      </w:tr>
      <w:tr w:rsidR="007E78B8" w:rsidRPr="00CF7C05" w14:paraId="23ADA575" w14:textId="77777777" w:rsidTr="00AF7087">
        <w:tblPrEx>
          <w:tblLook w:val="0000" w:firstRow="0" w:lastRow="0" w:firstColumn="0" w:lastColumn="0" w:noHBand="0" w:noVBand="0"/>
        </w:tblPrEx>
        <w:trPr>
          <w:trHeight w:val="20"/>
        </w:trPr>
        <w:tc>
          <w:tcPr>
            <w:tcW w:w="2610" w:type="dxa"/>
          </w:tcPr>
          <w:p w14:paraId="45E064B6" w14:textId="46FCDDFB" w:rsidR="007E78B8" w:rsidRPr="00DA4480" w:rsidRDefault="007E78B8" w:rsidP="00DD5200">
            <w:pPr>
              <w:pStyle w:val="NoSpacing"/>
              <w:rPr>
                <w:rFonts w:ascii="Times New Roman" w:hAnsi="Times New Roman" w:cs="Times New Roman"/>
              </w:rPr>
            </w:pPr>
            <w:r w:rsidRPr="00DA4480">
              <w:rPr>
                <w:rFonts w:ascii="Times New Roman" w:hAnsi="Times New Roman" w:cs="Times New Roman"/>
              </w:rPr>
              <w:t>Boswell, Bill</w:t>
            </w:r>
          </w:p>
        </w:tc>
        <w:tc>
          <w:tcPr>
            <w:tcW w:w="3818" w:type="dxa"/>
            <w:gridSpan w:val="3"/>
          </w:tcPr>
          <w:p w14:paraId="4C8473CE" w14:textId="77777777" w:rsidR="007E78B8" w:rsidRPr="005025AB" w:rsidRDefault="007E78B8" w:rsidP="00DD5200">
            <w:pPr>
              <w:pStyle w:val="NoSpacing"/>
              <w:rPr>
                <w:rFonts w:ascii="Times New Roman" w:hAnsi="Times New Roman" w:cs="Times New Roman"/>
                <w:highlight w:val="lightGray"/>
              </w:rPr>
            </w:pPr>
          </w:p>
        </w:tc>
        <w:tc>
          <w:tcPr>
            <w:tcW w:w="2469" w:type="dxa"/>
          </w:tcPr>
          <w:p w14:paraId="105B8FF0" w14:textId="77777777" w:rsidR="007E78B8" w:rsidRPr="005025AB" w:rsidRDefault="007E78B8" w:rsidP="00DD5200">
            <w:pPr>
              <w:pStyle w:val="NoSpacing"/>
              <w:rPr>
                <w:rFonts w:ascii="Times New Roman" w:hAnsi="Times New Roman" w:cs="Times New Roman"/>
                <w:highlight w:val="lightGray"/>
              </w:rPr>
            </w:pPr>
          </w:p>
        </w:tc>
      </w:tr>
      <w:tr w:rsidR="00CF2145" w:rsidRPr="00CF7C05" w14:paraId="16B611C3" w14:textId="77777777" w:rsidTr="00AF7087">
        <w:tblPrEx>
          <w:tblLook w:val="0000" w:firstRow="0" w:lastRow="0" w:firstColumn="0" w:lastColumn="0" w:noHBand="0" w:noVBand="0"/>
        </w:tblPrEx>
        <w:trPr>
          <w:trHeight w:val="20"/>
        </w:trPr>
        <w:tc>
          <w:tcPr>
            <w:tcW w:w="2610" w:type="dxa"/>
          </w:tcPr>
          <w:p w14:paraId="4F57C06F"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 xml:space="preserve">Bracy, Phil </w:t>
            </w:r>
          </w:p>
        </w:tc>
        <w:tc>
          <w:tcPr>
            <w:tcW w:w="3818" w:type="dxa"/>
            <w:gridSpan w:val="3"/>
          </w:tcPr>
          <w:p w14:paraId="747E4E25" w14:textId="77777777" w:rsidR="00CF2145" w:rsidRPr="005025AB" w:rsidRDefault="00CF2145" w:rsidP="00DD5200">
            <w:pPr>
              <w:pStyle w:val="NoSpacing"/>
              <w:rPr>
                <w:rFonts w:ascii="Times New Roman" w:hAnsi="Times New Roman" w:cs="Times New Roman"/>
                <w:highlight w:val="lightGray"/>
              </w:rPr>
            </w:pPr>
            <w:r w:rsidRPr="005025AB">
              <w:rPr>
                <w:rFonts w:ascii="Times New Roman" w:hAnsi="Times New Roman" w:cs="Times New Roman"/>
                <w:highlight w:val="lightGray"/>
              </w:rPr>
              <w:t xml:space="preserve"> </w:t>
            </w:r>
          </w:p>
        </w:tc>
        <w:tc>
          <w:tcPr>
            <w:tcW w:w="2469" w:type="dxa"/>
          </w:tcPr>
          <w:p w14:paraId="2C88C9E5" w14:textId="77777777" w:rsidR="00CF2145" w:rsidRPr="005025AB" w:rsidRDefault="00CF2145" w:rsidP="00DD5200">
            <w:pPr>
              <w:pStyle w:val="NoSpacing"/>
              <w:rPr>
                <w:rFonts w:ascii="Times New Roman" w:hAnsi="Times New Roman" w:cs="Times New Roman"/>
                <w:highlight w:val="lightGray"/>
              </w:rPr>
            </w:pPr>
          </w:p>
        </w:tc>
      </w:tr>
      <w:tr w:rsidR="007E78B8" w:rsidRPr="00CF7C05" w14:paraId="37272829" w14:textId="77777777" w:rsidTr="00AF7087">
        <w:tblPrEx>
          <w:tblLook w:val="0000" w:firstRow="0" w:lastRow="0" w:firstColumn="0" w:lastColumn="0" w:noHBand="0" w:noVBand="0"/>
        </w:tblPrEx>
        <w:trPr>
          <w:trHeight w:val="20"/>
        </w:trPr>
        <w:tc>
          <w:tcPr>
            <w:tcW w:w="2610" w:type="dxa"/>
          </w:tcPr>
          <w:p w14:paraId="3A4A5E99" w14:textId="5206A096" w:rsidR="007E78B8" w:rsidRPr="005025AB" w:rsidRDefault="007E78B8" w:rsidP="00DD5200">
            <w:pPr>
              <w:pStyle w:val="NoSpacing"/>
              <w:rPr>
                <w:rFonts w:ascii="Times New Roman" w:hAnsi="Times New Roman" w:cs="Times New Roman"/>
                <w:highlight w:val="lightGray"/>
              </w:rPr>
            </w:pPr>
            <w:r w:rsidRPr="00D07134">
              <w:rPr>
                <w:rFonts w:ascii="Times New Roman" w:hAnsi="Times New Roman" w:cs="Times New Roman"/>
              </w:rPr>
              <w:t>Castillo, Leo</w:t>
            </w:r>
          </w:p>
        </w:tc>
        <w:tc>
          <w:tcPr>
            <w:tcW w:w="3818" w:type="dxa"/>
            <w:gridSpan w:val="3"/>
          </w:tcPr>
          <w:p w14:paraId="521BF8BC" w14:textId="77777777" w:rsidR="007E78B8" w:rsidRPr="005025AB" w:rsidRDefault="007E78B8" w:rsidP="00DD5200">
            <w:pPr>
              <w:pStyle w:val="NoSpacing"/>
              <w:rPr>
                <w:rFonts w:ascii="Times New Roman" w:hAnsi="Times New Roman" w:cs="Times New Roman"/>
                <w:highlight w:val="lightGray"/>
              </w:rPr>
            </w:pPr>
          </w:p>
        </w:tc>
        <w:tc>
          <w:tcPr>
            <w:tcW w:w="2469" w:type="dxa"/>
          </w:tcPr>
          <w:p w14:paraId="16222662" w14:textId="77777777" w:rsidR="007E78B8" w:rsidRPr="005025AB" w:rsidRDefault="007E78B8" w:rsidP="00DD5200">
            <w:pPr>
              <w:pStyle w:val="NoSpacing"/>
              <w:rPr>
                <w:rFonts w:ascii="Times New Roman" w:hAnsi="Times New Roman" w:cs="Times New Roman"/>
                <w:highlight w:val="lightGray"/>
              </w:rPr>
            </w:pPr>
          </w:p>
        </w:tc>
      </w:tr>
      <w:tr w:rsidR="00CF2145" w:rsidRPr="00CF7C05" w14:paraId="4790DC28" w14:textId="77777777" w:rsidTr="00AF7087">
        <w:tblPrEx>
          <w:tblLook w:val="0000" w:firstRow="0" w:lastRow="0" w:firstColumn="0" w:lastColumn="0" w:noHBand="0" w:noVBand="0"/>
        </w:tblPrEx>
        <w:trPr>
          <w:trHeight w:val="20"/>
        </w:trPr>
        <w:tc>
          <w:tcPr>
            <w:tcW w:w="2610" w:type="dxa"/>
          </w:tcPr>
          <w:p w14:paraId="61D428D3"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Clifton, Suzy</w:t>
            </w:r>
          </w:p>
        </w:tc>
        <w:tc>
          <w:tcPr>
            <w:tcW w:w="3818" w:type="dxa"/>
            <w:gridSpan w:val="3"/>
          </w:tcPr>
          <w:p w14:paraId="232F0F54"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5025AB" w:rsidRDefault="00CF2145" w:rsidP="00DD5200">
            <w:pPr>
              <w:pStyle w:val="NoSpacing"/>
              <w:rPr>
                <w:rFonts w:ascii="Times New Roman" w:hAnsi="Times New Roman" w:cs="Times New Roman"/>
                <w:highlight w:val="lightGray"/>
              </w:rPr>
            </w:pPr>
          </w:p>
        </w:tc>
      </w:tr>
      <w:tr w:rsidR="00817F0C" w:rsidRPr="00CF7C05" w14:paraId="020CB15B" w14:textId="77777777" w:rsidTr="00AF7087">
        <w:tblPrEx>
          <w:tblLook w:val="0000" w:firstRow="0" w:lastRow="0" w:firstColumn="0" w:lastColumn="0" w:noHBand="0" w:noVBand="0"/>
        </w:tblPrEx>
        <w:trPr>
          <w:trHeight w:val="20"/>
        </w:trPr>
        <w:tc>
          <w:tcPr>
            <w:tcW w:w="2610" w:type="dxa"/>
          </w:tcPr>
          <w:p w14:paraId="0B8B7BE1" w14:textId="651F0BC2" w:rsidR="00817F0C" w:rsidRPr="00116790" w:rsidRDefault="00817F0C" w:rsidP="00DD5200">
            <w:pPr>
              <w:pStyle w:val="NoSpacing"/>
              <w:rPr>
                <w:rFonts w:ascii="Times New Roman" w:hAnsi="Times New Roman" w:cs="Times New Roman"/>
              </w:rPr>
            </w:pPr>
            <w:r w:rsidRPr="00116790">
              <w:rPr>
                <w:rFonts w:ascii="Times New Roman" w:hAnsi="Times New Roman" w:cs="Times New Roman"/>
              </w:rPr>
              <w:t>Comstock, Read</w:t>
            </w:r>
          </w:p>
        </w:tc>
        <w:tc>
          <w:tcPr>
            <w:tcW w:w="3818" w:type="dxa"/>
            <w:gridSpan w:val="3"/>
          </w:tcPr>
          <w:p w14:paraId="011C2FF3" w14:textId="77777777" w:rsidR="00817F0C" w:rsidRPr="005025AB" w:rsidRDefault="00817F0C" w:rsidP="00DD5200">
            <w:pPr>
              <w:pStyle w:val="NoSpacing"/>
              <w:rPr>
                <w:rFonts w:ascii="Times New Roman" w:hAnsi="Times New Roman" w:cs="Times New Roman"/>
                <w:highlight w:val="lightGray"/>
              </w:rPr>
            </w:pPr>
          </w:p>
        </w:tc>
        <w:tc>
          <w:tcPr>
            <w:tcW w:w="2469" w:type="dxa"/>
          </w:tcPr>
          <w:p w14:paraId="31681C26" w14:textId="77777777" w:rsidR="00817F0C" w:rsidRPr="005025AB" w:rsidRDefault="00817F0C" w:rsidP="00DD5200">
            <w:pPr>
              <w:pStyle w:val="NoSpacing"/>
              <w:rPr>
                <w:rFonts w:ascii="Times New Roman" w:hAnsi="Times New Roman" w:cs="Times New Roman"/>
                <w:highlight w:val="lightGray"/>
              </w:rPr>
            </w:pPr>
          </w:p>
        </w:tc>
      </w:tr>
      <w:tr w:rsidR="00817F0C" w:rsidRPr="00CF7C05" w14:paraId="67A39057" w14:textId="77777777" w:rsidTr="00AF7087">
        <w:tblPrEx>
          <w:tblLook w:val="0000" w:firstRow="0" w:lastRow="0" w:firstColumn="0" w:lastColumn="0" w:noHBand="0" w:noVBand="0"/>
        </w:tblPrEx>
        <w:trPr>
          <w:trHeight w:val="20"/>
        </w:trPr>
        <w:tc>
          <w:tcPr>
            <w:tcW w:w="2610" w:type="dxa"/>
          </w:tcPr>
          <w:p w14:paraId="7BCF88AE" w14:textId="5F408810" w:rsidR="00817F0C" w:rsidRPr="005025AB" w:rsidRDefault="00817F0C" w:rsidP="00DD5200">
            <w:pPr>
              <w:pStyle w:val="NoSpacing"/>
              <w:rPr>
                <w:rFonts w:ascii="Times New Roman" w:hAnsi="Times New Roman" w:cs="Times New Roman"/>
                <w:highlight w:val="lightGray"/>
              </w:rPr>
            </w:pPr>
            <w:r w:rsidRPr="00D07134">
              <w:rPr>
                <w:rFonts w:ascii="Times New Roman" w:hAnsi="Times New Roman" w:cs="Times New Roman"/>
              </w:rPr>
              <w:lastRenderedPageBreak/>
              <w:t>Fohn, Douglas</w:t>
            </w:r>
          </w:p>
        </w:tc>
        <w:tc>
          <w:tcPr>
            <w:tcW w:w="3818" w:type="dxa"/>
            <w:gridSpan w:val="3"/>
          </w:tcPr>
          <w:p w14:paraId="63BB739E" w14:textId="77777777" w:rsidR="00817F0C" w:rsidRPr="005025AB" w:rsidRDefault="00817F0C" w:rsidP="00DD5200">
            <w:pPr>
              <w:pStyle w:val="NoSpacing"/>
              <w:rPr>
                <w:rFonts w:ascii="Times New Roman" w:hAnsi="Times New Roman" w:cs="Times New Roman"/>
                <w:highlight w:val="lightGray"/>
              </w:rPr>
            </w:pPr>
          </w:p>
        </w:tc>
        <w:tc>
          <w:tcPr>
            <w:tcW w:w="2469" w:type="dxa"/>
          </w:tcPr>
          <w:p w14:paraId="294F70B5" w14:textId="77777777" w:rsidR="00817F0C" w:rsidRPr="005025AB" w:rsidRDefault="00817F0C" w:rsidP="00DD5200">
            <w:pPr>
              <w:pStyle w:val="NoSpacing"/>
              <w:rPr>
                <w:rFonts w:ascii="Times New Roman" w:hAnsi="Times New Roman" w:cs="Times New Roman"/>
                <w:highlight w:val="lightGray"/>
              </w:rPr>
            </w:pPr>
          </w:p>
        </w:tc>
      </w:tr>
      <w:tr w:rsidR="00A01992" w:rsidRPr="00CF7C05" w14:paraId="4DEFA0BD" w14:textId="77777777" w:rsidTr="00D07134">
        <w:tblPrEx>
          <w:tblLook w:val="0000" w:firstRow="0" w:lastRow="0" w:firstColumn="0" w:lastColumn="0" w:noHBand="0" w:noVBand="0"/>
        </w:tblPrEx>
        <w:trPr>
          <w:trHeight w:val="198"/>
        </w:trPr>
        <w:tc>
          <w:tcPr>
            <w:tcW w:w="2610" w:type="dxa"/>
          </w:tcPr>
          <w:p w14:paraId="0FF58EBC" w14:textId="0F0FC59E" w:rsidR="00A01992" w:rsidRPr="005025AB" w:rsidRDefault="00A01992" w:rsidP="00DD5200">
            <w:pPr>
              <w:pStyle w:val="NoSpacing"/>
              <w:rPr>
                <w:rFonts w:ascii="Times New Roman" w:hAnsi="Times New Roman" w:cs="Times New Roman"/>
                <w:highlight w:val="lightGray"/>
              </w:rPr>
            </w:pPr>
            <w:r w:rsidRPr="00D07134">
              <w:rPr>
                <w:rFonts w:ascii="Times New Roman" w:hAnsi="Times New Roman" w:cs="Times New Roman"/>
              </w:rPr>
              <w:t>Ganjoo, Shalesh</w:t>
            </w:r>
          </w:p>
        </w:tc>
        <w:tc>
          <w:tcPr>
            <w:tcW w:w="3818" w:type="dxa"/>
            <w:gridSpan w:val="3"/>
          </w:tcPr>
          <w:p w14:paraId="5A716F54" w14:textId="77777777" w:rsidR="00A01992" w:rsidRPr="005025AB" w:rsidRDefault="00A01992" w:rsidP="00DD5200">
            <w:pPr>
              <w:pStyle w:val="NoSpacing"/>
              <w:rPr>
                <w:rFonts w:ascii="Times New Roman" w:hAnsi="Times New Roman" w:cs="Times New Roman"/>
                <w:highlight w:val="lightGray"/>
              </w:rPr>
            </w:pPr>
          </w:p>
        </w:tc>
        <w:tc>
          <w:tcPr>
            <w:tcW w:w="2469" w:type="dxa"/>
          </w:tcPr>
          <w:p w14:paraId="4CC8C9B9" w14:textId="77777777" w:rsidR="00A01992" w:rsidRPr="005025AB" w:rsidRDefault="00A01992" w:rsidP="00DD5200">
            <w:pPr>
              <w:pStyle w:val="NoSpacing"/>
              <w:rPr>
                <w:rFonts w:ascii="Times New Roman" w:hAnsi="Times New Roman" w:cs="Times New Roman"/>
                <w:highlight w:val="lightGray"/>
              </w:rPr>
            </w:pPr>
          </w:p>
        </w:tc>
      </w:tr>
      <w:tr w:rsidR="00CF2145" w:rsidRPr="00CF7C05" w14:paraId="45EE7E2F" w14:textId="77777777" w:rsidTr="00AF7087">
        <w:tblPrEx>
          <w:tblLook w:val="0000" w:firstRow="0" w:lastRow="0" w:firstColumn="0" w:lastColumn="0" w:noHBand="0" w:noVBand="0"/>
        </w:tblPrEx>
        <w:trPr>
          <w:trHeight w:val="20"/>
        </w:trPr>
        <w:tc>
          <w:tcPr>
            <w:tcW w:w="2610" w:type="dxa"/>
          </w:tcPr>
          <w:p w14:paraId="5DFDA8AC"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Gonzalez, Ino</w:t>
            </w:r>
          </w:p>
        </w:tc>
        <w:tc>
          <w:tcPr>
            <w:tcW w:w="3818" w:type="dxa"/>
            <w:gridSpan w:val="3"/>
          </w:tcPr>
          <w:p w14:paraId="673CAE64"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1DFB1F5A" w14:textId="77777777" w:rsidR="00CF2145" w:rsidRPr="005025AB" w:rsidRDefault="00CF2145" w:rsidP="00DD5200">
            <w:pPr>
              <w:pStyle w:val="NoSpacing"/>
              <w:rPr>
                <w:rFonts w:ascii="Times New Roman" w:hAnsi="Times New Roman" w:cs="Times New Roman"/>
                <w:highlight w:val="lightGray"/>
              </w:rPr>
            </w:pPr>
          </w:p>
        </w:tc>
      </w:tr>
      <w:tr w:rsidR="00116790" w:rsidRPr="00CF7C05" w14:paraId="0BEB2CD6" w14:textId="77777777" w:rsidTr="00AF7087">
        <w:tblPrEx>
          <w:tblLook w:val="0000" w:firstRow="0" w:lastRow="0" w:firstColumn="0" w:lastColumn="0" w:noHBand="0" w:noVBand="0"/>
        </w:tblPrEx>
        <w:trPr>
          <w:trHeight w:val="20"/>
        </w:trPr>
        <w:tc>
          <w:tcPr>
            <w:tcW w:w="2610" w:type="dxa"/>
          </w:tcPr>
          <w:p w14:paraId="486E0555" w14:textId="71A69142" w:rsidR="00116790" w:rsidRPr="00DA4480" w:rsidRDefault="00116790" w:rsidP="00DD5200">
            <w:pPr>
              <w:pStyle w:val="NoSpacing"/>
              <w:rPr>
                <w:rFonts w:ascii="Times New Roman" w:hAnsi="Times New Roman" w:cs="Times New Roman"/>
              </w:rPr>
            </w:pPr>
            <w:r>
              <w:rPr>
                <w:rFonts w:ascii="Times New Roman" w:hAnsi="Times New Roman" w:cs="Times New Roman"/>
              </w:rPr>
              <w:t>Hanson, Kevin</w:t>
            </w:r>
          </w:p>
        </w:tc>
        <w:tc>
          <w:tcPr>
            <w:tcW w:w="3818" w:type="dxa"/>
            <w:gridSpan w:val="3"/>
          </w:tcPr>
          <w:p w14:paraId="3FCF56EF"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1046EC7D" w14:textId="77777777" w:rsidR="00116790" w:rsidRPr="005025AB" w:rsidRDefault="00116790" w:rsidP="00DD5200">
            <w:pPr>
              <w:pStyle w:val="NoSpacing"/>
              <w:rPr>
                <w:rFonts w:ascii="Times New Roman" w:hAnsi="Times New Roman" w:cs="Times New Roman"/>
                <w:highlight w:val="lightGray"/>
              </w:rPr>
            </w:pPr>
          </w:p>
        </w:tc>
      </w:tr>
      <w:tr w:rsidR="00F8482E" w:rsidRPr="00CF7C05" w14:paraId="2024A828" w14:textId="77777777" w:rsidTr="00AF7087">
        <w:tblPrEx>
          <w:tblLook w:val="0000" w:firstRow="0" w:lastRow="0" w:firstColumn="0" w:lastColumn="0" w:noHBand="0" w:noVBand="0"/>
        </w:tblPrEx>
        <w:trPr>
          <w:trHeight w:val="20"/>
        </w:trPr>
        <w:tc>
          <w:tcPr>
            <w:tcW w:w="2610" w:type="dxa"/>
          </w:tcPr>
          <w:p w14:paraId="27832FF7" w14:textId="606C1E59" w:rsidR="00F8482E" w:rsidRPr="005025AB" w:rsidRDefault="00F8482E" w:rsidP="00DD5200">
            <w:pPr>
              <w:pStyle w:val="NoSpacing"/>
              <w:rPr>
                <w:rFonts w:ascii="Times New Roman" w:hAnsi="Times New Roman" w:cs="Times New Roman"/>
                <w:highlight w:val="lightGray"/>
              </w:rPr>
            </w:pPr>
            <w:r w:rsidRPr="00DA4480">
              <w:rPr>
                <w:rFonts w:ascii="Times New Roman" w:hAnsi="Times New Roman" w:cs="Times New Roman"/>
              </w:rPr>
              <w:t>Hobbs, Kristi</w:t>
            </w:r>
          </w:p>
        </w:tc>
        <w:tc>
          <w:tcPr>
            <w:tcW w:w="3818" w:type="dxa"/>
            <w:gridSpan w:val="3"/>
          </w:tcPr>
          <w:p w14:paraId="6ED3E7F3" w14:textId="77777777" w:rsidR="00F8482E" w:rsidRPr="005025AB" w:rsidRDefault="00F8482E" w:rsidP="00DD5200">
            <w:pPr>
              <w:pStyle w:val="NoSpacing"/>
              <w:rPr>
                <w:rFonts w:ascii="Times New Roman" w:hAnsi="Times New Roman" w:cs="Times New Roman"/>
                <w:highlight w:val="lightGray"/>
              </w:rPr>
            </w:pPr>
          </w:p>
        </w:tc>
        <w:tc>
          <w:tcPr>
            <w:tcW w:w="2469" w:type="dxa"/>
          </w:tcPr>
          <w:p w14:paraId="52765195" w14:textId="77777777" w:rsidR="00F8482E" w:rsidRPr="005025AB" w:rsidRDefault="00F8482E" w:rsidP="00DD5200">
            <w:pPr>
              <w:pStyle w:val="NoSpacing"/>
              <w:rPr>
                <w:rFonts w:ascii="Times New Roman" w:hAnsi="Times New Roman" w:cs="Times New Roman"/>
                <w:highlight w:val="lightGray"/>
              </w:rPr>
            </w:pPr>
          </w:p>
        </w:tc>
      </w:tr>
      <w:tr w:rsidR="00116790" w:rsidRPr="00CF7C05" w14:paraId="638957B0" w14:textId="77777777" w:rsidTr="00AF7087">
        <w:tblPrEx>
          <w:tblLook w:val="0000" w:firstRow="0" w:lastRow="0" w:firstColumn="0" w:lastColumn="0" w:noHBand="0" w:noVBand="0"/>
        </w:tblPrEx>
        <w:trPr>
          <w:trHeight w:val="20"/>
        </w:trPr>
        <w:tc>
          <w:tcPr>
            <w:tcW w:w="2610" w:type="dxa"/>
          </w:tcPr>
          <w:p w14:paraId="713A0035" w14:textId="426ECB41" w:rsidR="00116790" w:rsidRDefault="00116790" w:rsidP="00DD5200">
            <w:pPr>
              <w:pStyle w:val="NoSpacing"/>
              <w:rPr>
                <w:rFonts w:ascii="Times New Roman" w:hAnsi="Times New Roman" w:cs="Times New Roman"/>
              </w:rPr>
            </w:pPr>
            <w:r>
              <w:rPr>
                <w:rFonts w:ascii="Times New Roman" w:hAnsi="Times New Roman" w:cs="Times New Roman"/>
              </w:rPr>
              <w:t>House, Donald</w:t>
            </w:r>
          </w:p>
        </w:tc>
        <w:tc>
          <w:tcPr>
            <w:tcW w:w="3818" w:type="dxa"/>
            <w:gridSpan w:val="3"/>
          </w:tcPr>
          <w:p w14:paraId="5926EF6F"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45BC4AAB" w14:textId="77777777" w:rsidR="00116790" w:rsidRPr="005025AB" w:rsidRDefault="00116790" w:rsidP="00DD5200">
            <w:pPr>
              <w:pStyle w:val="NoSpacing"/>
              <w:rPr>
                <w:rFonts w:ascii="Times New Roman" w:hAnsi="Times New Roman" w:cs="Times New Roman"/>
                <w:highlight w:val="lightGray"/>
              </w:rPr>
            </w:pPr>
          </w:p>
        </w:tc>
      </w:tr>
      <w:tr w:rsidR="00116790" w:rsidRPr="00CF7C05" w14:paraId="63AA702C" w14:textId="77777777" w:rsidTr="00AF7087">
        <w:tblPrEx>
          <w:tblLook w:val="0000" w:firstRow="0" w:lastRow="0" w:firstColumn="0" w:lastColumn="0" w:noHBand="0" w:noVBand="0"/>
        </w:tblPrEx>
        <w:trPr>
          <w:trHeight w:val="20"/>
        </w:trPr>
        <w:tc>
          <w:tcPr>
            <w:tcW w:w="2610" w:type="dxa"/>
          </w:tcPr>
          <w:p w14:paraId="5E085E91" w14:textId="7E7AF429" w:rsidR="00116790" w:rsidRPr="00D07134" w:rsidRDefault="00116790" w:rsidP="00DD5200">
            <w:pPr>
              <w:pStyle w:val="NoSpacing"/>
              <w:rPr>
                <w:rFonts w:ascii="Times New Roman" w:hAnsi="Times New Roman" w:cs="Times New Roman"/>
              </w:rPr>
            </w:pPr>
            <w:r>
              <w:rPr>
                <w:rFonts w:ascii="Times New Roman" w:hAnsi="Times New Roman" w:cs="Times New Roman"/>
              </w:rPr>
              <w:t>Huang, Fred</w:t>
            </w:r>
          </w:p>
        </w:tc>
        <w:tc>
          <w:tcPr>
            <w:tcW w:w="3818" w:type="dxa"/>
            <w:gridSpan w:val="3"/>
          </w:tcPr>
          <w:p w14:paraId="0220BEDD"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3D46E420" w14:textId="77777777" w:rsidR="00116790" w:rsidRPr="005025AB" w:rsidRDefault="00116790" w:rsidP="00DD5200">
            <w:pPr>
              <w:pStyle w:val="NoSpacing"/>
              <w:rPr>
                <w:rFonts w:ascii="Times New Roman" w:hAnsi="Times New Roman" w:cs="Times New Roman"/>
                <w:highlight w:val="lightGray"/>
              </w:rPr>
            </w:pPr>
          </w:p>
        </w:tc>
      </w:tr>
      <w:tr w:rsidR="00DD5200" w:rsidRPr="00CF7C05" w14:paraId="2048AF22" w14:textId="77777777" w:rsidTr="00AF7087">
        <w:tblPrEx>
          <w:tblLook w:val="0000" w:firstRow="0" w:lastRow="0" w:firstColumn="0" w:lastColumn="0" w:noHBand="0" w:noVBand="0"/>
        </w:tblPrEx>
        <w:trPr>
          <w:trHeight w:val="20"/>
        </w:trPr>
        <w:tc>
          <w:tcPr>
            <w:tcW w:w="2610" w:type="dxa"/>
          </w:tcPr>
          <w:p w14:paraId="0360E1FF" w14:textId="2796C1DD" w:rsidR="00DD5200" w:rsidRPr="005025AB" w:rsidRDefault="00DD5200" w:rsidP="00DD5200">
            <w:pPr>
              <w:pStyle w:val="NoSpacing"/>
              <w:rPr>
                <w:rFonts w:ascii="Times New Roman" w:hAnsi="Times New Roman" w:cs="Times New Roman"/>
                <w:highlight w:val="lightGray"/>
              </w:rPr>
            </w:pPr>
            <w:r w:rsidRPr="00D07134">
              <w:rPr>
                <w:rFonts w:ascii="Times New Roman" w:hAnsi="Times New Roman" w:cs="Times New Roman"/>
              </w:rPr>
              <w:t>Hughes, Lindsey</w:t>
            </w:r>
          </w:p>
        </w:tc>
        <w:tc>
          <w:tcPr>
            <w:tcW w:w="3818" w:type="dxa"/>
            <w:gridSpan w:val="3"/>
          </w:tcPr>
          <w:p w14:paraId="36CAA8D6" w14:textId="77777777" w:rsidR="00DD5200" w:rsidRPr="005025AB" w:rsidRDefault="00DD5200" w:rsidP="00DD5200">
            <w:pPr>
              <w:pStyle w:val="NoSpacing"/>
              <w:rPr>
                <w:rFonts w:ascii="Times New Roman" w:hAnsi="Times New Roman" w:cs="Times New Roman"/>
                <w:highlight w:val="lightGray"/>
              </w:rPr>
            </w:pPr>
          </w:p>
        </w:tc>
        <w:tc>
          <w:tcPr>
            <w:tcW w:w="2469" w:type="dxa"/>
          </w:tcPr>
          <w:p w14:paraId="17BBF23C"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30659861" w14:textId="77777777" w:rsidTr="00AF7087">
        <w:tblPrEx>
          <w:tblLook w:val="0000" w:firstRow="0" w:lastRow="0" w:firstColumn="0" w:lastColumn="0" w:noHBand="0" w:noVBand="0"/>
        </w:tblPrEx>
        <w:trPr>
          <w:trHeight w:val="20"/>
        </w:trPr>
        <w:tc>
          <w:tcPr>
            <w:tcW w:w="2610" w:type="dxa"/>
          </w:tcPr>
          <w:p w14:paraId="1F091B0C" w14:textId="77777777" w:rsidR="00CF2145" w:rsidRPr="005025AB" w:rsidRDefault="00CF2145" w:rsidP="00DD5200">
            <w:pPr>
              <w:pStyle w:val="NoSpacing"/>
              <w:rPr>
                <w:rFonts w:ascii="Times New Roman" w:hAnsi="Times New Roman" w:cs="Times New Roman"/>
                <w:highlight w:val="lightGray"/>
              </w:rPr>
            </w:pPr>
            <w:r w:rsidRPr="00D07134">
              <w:rPr>
                <w:rFonts w:ascii="Times New Roman" w:hAnsi="Times New Roman" w:cs="Times New Roman"/>
              </w:rPr>
              <w:t>Hull, Gibson</w:t>
            </w:r>
          </w:p>
        </w:tc>
        <w:tc>
          <w:tcPr>
            <w:tcW w:w="3818" w:type="dxa"/>
            <w:gridSpan w:val="3"/>
          </w:tcPr>
          <w:p w14:paraId="3B5F67DD"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56204E38" w14:textId="77777777" w:rsidR="00CF2145" w:rsidRPr="005025AB" w:rsidRDefault="00CF2145" w:rsidP="00DD5200">
            <w:pPr>
              <w:pStyle w:val="NoSpacing"/>
              <w:rPr>
                <w:rFonts w:ascii="Times New Roman" w:hAnsi="Times New Roman" w:cs="Times New Roman"/>
                <w:highlight w:val="lightGray"/>
              </w:rPr>
            </w:pPr>
          </w:p>
        </w:tc>
      </w:tr>
      <w:tr w:rsidR="00366B9B" w:rsidRPr="00CF7C05" w14:paraId="620CBBF6" w14:textId="77777777" w:rsidTr="00AF7087">
        <w:tblPrEx>
          <w:tblLook w:val="0000" w:firstRow="0" w:lastRow="0" w:firstColumn="0" w:lastColumn="0" w:noHBand="0" w:noVBand="0"/>
        </w:tblPrEx>
        <w:trPr>
          <w:trHeight w:val="20"/>
        </w:trPr>
        <w:tc>
          <w:tcPr>
            <w:tcW w:w="2610" w:type="dxa"/>
          </w:tcPr>
          <w:p w14:paraId="74B5DABC" w14:textId="481F059A" w:rsidR="00366B9B" w:rsidRPr="00116790" w:rsidRDefault="00366B9B" w:rsidP="00DD5200">
            <w:pPr>
              <w:pStyle w:val="NoSpacing"/>
              <w:rPr>
                <w:rFonts w:ascii="Times New Roman" w:hAnsi="Times New Roman" w:cs="Times New Roman"/>
              </w:rPr>
            </w:pPr>
            <w:r w:rsidRPr="00116790">
              <w:rPr>
                <w:rFonts w:ascii="Times New Roman" w:hAnsi="Times New Roman" w:cs="Times New Roman"/>
              </w:rPr>
              <w:t>Jones, Dan</w:t>
            </w:r>
          </w:p>
        </w:tc>
        <w:tc>
          <w:tcPr>
            <w:tcW w:w="3818" w:type="dxa"/>
            <w:gridSpan w:val="3"/>
          </w:tcPr>
          <w:p w14:paraId="7F955CC6" w14:textId="77777777" w:rsidR="00366B9B" w:rsidRPr="005025AB" w:rsidRDefault="00366B9B" w:rsidP="00DD5200">
            <w:pPr>
              <w:pStyle w:val="NoSpacing"/>
              <w:rPr>
                <w:rFonts w:ascii="Times New Roman" w:hAnsi="Times New Roman" w:cs="Times New Roman"/>
                <w:highlight w:val="lightGray"/>
              </w:rPr>
            </w:pPr>
          </w:p>
        </w:tc>
        <w:tc>
          <w:tcPr>
            <w:tcW w:w="2469" w:type="dxa"/>
          </w:tcPr>
          <w:p w14:paraId="20150926" w14:textId="77777777" w:rsidR="00366B9B" w:rsidRPr="005025AB" w:rsidRDefault="00366B9B" w:rsidP="00DD5200">
            <w:pPr>
              <w:pStyle w:val="NoSpacing"/>
              <w:rPr>
                <w:rFonts w:ascii="Times New Roman" w:hAnsi="Times New Roman" w:cs="Times New Roman"/>
                <w:highlight w:val="lightGray"/>
              </w:rPr>
            </w:pPr>
          </w:p>
        </w:tc>
      </w:tr>
      <w:tr w:rsidR="00CF2145" w:rsidRPr="00CF7C05" w14:paraId="792AB670" w14:textId="77777777" w:rsidTr="00AF7087">
        <w:tblPrEx>
          <w:tblLook w:val="0000" w:firstRow="0" w:lastRow="0" w:firstColumn="0" w:lastColumn="0" w:noHBand="0" w:noVBand="0"/>
        </w:tblPrEx>
        <w:trPr>
          <w:trHeight w:val="20"/>
        </w:trPr>
        <w:tc>
          <w:tcPr>
            <w:tcW w:w="2610" w:type="dxa"/>
          </w:tcPr>
          <w:p w14:paraId="41894B47"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Kane, Erika</w:t>
            </w:r>
          </w:p>
        </w:tc>
        <w:tc>
          <w:tcPr>
            <w:tcW w:w="3818" w:type="dxa"/>
            <w:gridSpan w:val="3"/>
          </w:tcPr>
          <w:p w14:paraId="4B19B9A2"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34F369B3" w14:textId="77777777" w:rsidR="00CF2145" w:rsidRPr="005025AB" w:rsidRDefault="00CF2145" w:rsidP="00DD5200">
            <w:pPr>
              <w:pStyle w:val="NoSpacing"/>
              <w:rPr>
                <w:rFonts w:ascii="Times New Roman" w:hAnsi="Times New Roman" w:cs="Times New Roman"/>
                <w:highlight w:val="lightGray"/>
              </w:rPr>
            </w:pPr>
          </w:p>
        </w:tc>
      </w:tr>
      <w:tr w:rsidR="00D03FF6" w:rsidRPr="00CF7C05" w14:paraId="7082E138" w14:textId="77777777" w:rsidTr="00D07134">
        <w:tblPrEx>
          <w:tblLook w:val="0000" w:firstRow="0" w:lastRow="0" w:firstColumn="0" w:lastColumn="0" w:noHBand="0" w:noVBand="0"/>
        </w:tblPrEx>
        <w:trPr>
          <w:trHeight w:val="80"/>
        </w:trPr>
        <w:tc>
          <w:tcPr>
            <w:tcW w:w="2610" w:type="dxa"/>
          </w:tcPr>
          <w:p w14:paraId="14F124A1" w14:textId="70C7B5D5" w:rsidR="00D03FF6" w:rsidRPr="005025AB" w:rsidRDefault="00D03FF6" w:rsidP="00DD5200">
            <w:pPr>
              <w:pStyle w:val="NoSpacing"/>
              <w:rPr>
                <w:rFonts w:ascii="Times New Roman" w:hAnsi="Times New Roman" w:cs="Times New Roman"/>
                <w:highlight w:val="lightGray"/>
              </w:rPr>
            </w:pPr>
            <w:r w:rsidRPr="00D07134">
              <w:rPr>
                <w:rFonts w:ascii="Times New Roman" w:hAnsi="Times New Roman" w:cs="Times New Roman"/>
              </w:rPr>
              <w:t>Lasher, Warren</w:t>
            </w:r>
          </w:p>
        </w:tc>
        <w:tc>
          <w:tcPr>
            <w:tcW w:w="3818" w:type="dxa"/>
            <w:gridSpan w:val="3"/>
          </w:tcPr>
          <w:p w14:paraId="0216EFE9" w14:textId="77777777" w:rsidR="00D03FF6" w:rsidRPr="005025AB" w:rsidRDefault="00D03FF6" w:rsidP="00DD5200">
            <w:pPr>
              <w:pStyle w:val="NoSpacing"/>
              <w:rPr>
                <w:rFonts w:ascii="Times New Roman" w:hAnsi="Times New Roman" w:cs="Times New Roman"/>
                <w:highlight w:val="lightGray"/>
              </w:rPr>
            </w:pPr>
          </w:p>
        </w:tc>
        <w:tc>
          <w:tcPr>
            <w:tcW w:w="2469" w:type="dxa"/>
          </w:tcPr>
          <w:p w14:paraId="44FE72B2" w14:textId="77777777" w:rsidR="00D03FF6" w:rsidRPr="005025AB" w:rsidRDefault="00D03FF6" w:rsidP="00DD5200">
            <w:pPr>
              <w:pStyle w:val="NoSpacing"/>
              <w:rPr>
                <w:rFonts w:ascii="Times New Roman" w:hAnsi="Times New Roman" w:cs="Times New Roman"/>
                <w:highlight w:val="lightGray"/>
              </w:rPr>
            </w:pPr>
          </w:p>
        </w:tc>
      </w:tr>
      <w:tr w:rsidR="00DD5200" w:rsidRPr="00CF7C05" w14:paraId="62CC5FD6" w14:textId="77777777" w:rsidTr="00AF7087">
        <w:tblPrEx>
          <w:tblLook w:val="0000" w:firstRow="0" w:lastRow="0" w:firstColumn="0" w:lastColumn="0" w:noHBand="0" w:noVBand="0"/>
        </w:tblPrEx>
        <w:trPr>
          <w:trHeight w:val="20"/>
        </w:trPr>
        <w:tc>
          <w:tcPr>
            <w:tcW w:w="2610" w:type="dxa"/>
          </w:tcPr>
          <w:p w14:paraId="2CEBFB04" w14:textId="7FD2838A" w:rsidR="00DD5200" w:rsidRPr="00DA4480" w:rsidRDefault="00DD5200" w:rsidP="00DD5200">
            <w:pPr>
              <w:pStyle w:val="NoSpacing"/>
              <w:rPr>
                <w:rFonts w:ascii="Times New Roman" w:hAnsi="Times New Roman" w:cs="Times New Roman"/>
              </w:rPr>
            </w:pPr>
            <w:r w:rsidRPr="00DA4480">
              <w:rPr>
                <w:rFonts w:ascii="Times New Roman" w:hAnsi="Times New Roman" w:cs="Times New Roman"/>
              </w:rPr>
              <w:t>Maggio, Dave</w:t>
            </w:r>
          </w:p>
        </w:tc>
        <w:tc>
          <w:tcPr>
            <w:tcW w:w="3818" w:type="dxa"/>
            <w:gridSpan w:val="3"/>
          </w:tcPr>
          <w:p w14:paraId="740984C4" w14:textId="77777777" w:rsidR="00DD5200" w:rsidRPr="005025AB"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116FC998" w14:textId="77777777" w:rsidTr="00AF7087">
        <w:tblPrEx>
          <w:tblLook w:val="0000" w:firstRow="0" w:lastRow="0" w:firstColumn="0" w:lastColumn="0" w:noHBand="0" w:noVBand="0"/>
        </w:tblPrEx>
        <w:trPr>
          <w:trHeight w:val="20"/>
        </w:trPr>
        <w:tc>
          <w:tcPr>
            <w:tcW w:w="2610" w:type="dxa"/>
          </w:tcPr>
          <w:p w14:paraId="5483083A"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Mago, Nitika</w:t>
            </w:r>
          </w:p>
        </w:tc>
        <w:tc>
          <w:tcPr>
            <w:tcW w:w="3818" w:type="dxa"/>
            <w:gridSpan w:val="3"/>
          </w:tcPr>
          <w:p w14:paraId="41DF8591"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3713E61D" w14:textId="77777777" w:rsidR="00CF2145" w:rsidRPr="005025AB" w:rsidRDefault="00CF2145" w:rsidP="00DD5200">
            <w:pPr>
              <w:pStyle w:val="NoSpacing"/>
              <w:rPr>
                <w:rFonts w:ascii="Times New Roman" w:hAnsi="Times New Roman" w:cs="Times New Roman"/>
                <w:highlight w:val="lightGray"/>
              </w:rPr>
            </w:pPr>
          </w:p>
        </w:tc>
      </w:tr>
      <w:tr w:rsidR="00DA4480" w:rsidRPr="00CF7C05" w14:paraId="562BA0C1" w14:textId="77777777" w:rsidTr="00AF7087">
        <w:tblPrEx>
          <w:tblLook w:val="0000" w:firstRow="0" w:lastRow="0" w:firstColumn="0" w:lastColumn="0" w:noHBand="0" w:noVBand="0"/>
        </w:tblPrEx>
        <w:trPr>
          <w:trHeight w:val="20"/>
        </w:trPr>
        <w:tc>
          <w:tcPr>
            <w:tcW w:w="2610" w:type="dxa"/>
          </w:tcPr>
          <w:p w14:paraId="0BDC3B7E" w14:textId="62C2F2EA" w:rsidR="00DA4480" w:rsidRPr="005025AB" w:rsidRDefault="00DA4480" w:rsidP="00DD5200">
            <w:pPr>
              <w:pStyle w:val="NoSpacing"/>
              <w:rPr>
                <w:rFonts w:ascii="Times New Roman" w:hAnsi="Times New Roman" w:cs="Times New Roman"/>
                <w:highlight w:val="lightGray"/>
              </w:rPr>
            </w:pPr>
            <w:r w:rsidRPr="00DA4480">
              <w:rPr>
                <w:rFonts w:ascii="Times New Roman" w:hAnsi="Times New Roman" w:cs="Times New Roman"/>
              </w:rPr>
              <w:t>Matevosyan, Julia</w:t>
            </w:r>
          </w:p>
        </w:tc>
        <w:tc>
          <w:tcPr>
            <w:tcW w:w="3818" w:type="dxa"/>
            <w:gridSpan w:val="3"/>
          </w:tcPr>
          <w:p w14:paraId="1AE310D7" w14:textId="77777777" w:rsidR="00DA4480" w:rsidRPr="005025AB" w:rsidRDefault="00DA4480" w:rsidP="00DD5200">
            <w:pPr>
              <w:pStyle w:val="NoSpacing"/>
              <w:rPr>
                <w:rFonts w:ascii="Times New Roman" w:hAnsi="Times New Roman" w:cs="Times New Roman"/>
                <w:highlight w:val="lightGray"/>
              </w:rPr>
            </w:pPr>
          </w:p>
        </w:tc>
        <w:tc>
          <w:tcPr>
            <w:tcW w:w="2469" w:type="dxa"/>
          </w:tcPr>
          <w:p w14:paraId="1409C733" w14:textId="77777777" w:rsidR="00DA4480" w:rsidRPr="005025AB" w:rsidRDefault="00DA4480" w:rsidP="00DD5200">
            <w:pPr>
              <w:pStyle w:val="NoSpacing"/>
              <w:rPr>
                <w:rFonts w:ascii="Times New Roman" w:hAnsi="Times New Roman" w:cs="Times New Roman"/>
                <w:highlight w:val="lightGray"/>
              </w:rPr>
            </w:pPr>
          </w:p>
        </w:tc>
      </w:tr>
      <w:tr w:rsidR="00D07134" w:rsidRPr="00CF7C05" w14:paraId="65B26F57" w14:textId="77777777" w:rsidTr="00AF7087">
        <w:tblPrEx>
          <w:tblLook w:val="0000" w:firstRow="0" w:lastRow="0" w:firstColumn="0" w:lastColumn="0" w:noHBand="0" w:noVBand="0"/>
        </w:tblPrEx>
        <w:trPr>
          <w:trHeight w:val="20"/>
        </w:trPr>
        <w:tc>
          <w:tcPr>
            <w:tcW w:w="2610" w:type="dxa"/>
          </w:tcPr>
          <w:p w14:paraId="3C578419" w14:textId="33A4E9AB" w:rsidR="00D07134" w:rsidRPr="00DA4480" w:rsidRDefault="00D07134" w:rsidP="00DD5200">
            <w:pPr>
              <w:pStyle w:val="NoSpacing"/>
              <w:rPr>
                <w:rFonts w:ascii="Times New Roman" w:hAnsi="Times New Roman" w:cs="Times New Roman"/>
              </w:rPr>
            </w:pPr>
            <w:r>
              <w:rPr>
                <w:rFonts w:ascii="Times New Roman" w:hAnsi="Times New Roman" w:cs="Times New Roman"/>
              </w:rPr>
              <w:t>Maul, Donald</w:t>
            </w:r>
          </w:p>
        </w:tc>
        <w:tc>
          <w:tcPr>
            <w:tcW w:w="3818" w:type="dxa"/>
            <w:gridSpan w:val="3"/>
          </w:tcPr>
          <w:p w14:paraId="04738AC1" w14:textId="77777777" w:rsidR="00D07134" w:rsidRPr="005025AB" w:rsidRDefault="00D07134" w:rsidP="00DD5200">
            <w:pPr>
              <w:pStyle w:val="NoSpacing"/>
              <w:rPr>
                <w:rFonts w:ascii="Times New Roman" w:hAnsi="Times New Roman" w:cs="Times New Roman"/>
                <w:highlight w:val="lightGray"/>
              </w:rPr>
            </w:pPr>
          </w:p>
        </w:tc>
        <w:tc>
          <w:tcPr>
            <w:tcW w:w="2469" w:type="dxa"/>
          </w:tcPr>
          <w:p w14:paraId="5F9EAF28" w14:textId="77777777" w:rsidR="00D07134" w:rsidRPr="005025AB" w:rsidRDefault="00D07134" w:rsidP="00DD5200">
            <w:pPr>
              <w:pStyle w:val="NoSpacing"/>
              <w:rPr>
                <w:rFonts w:ascii="Times New Roman" w:hAnsi="Times New Roman" w:cs="Times New Roman"/>
                <w:highlight w:val="lightGray"/>
              </w:rPr>
            </w:pPr>
          </w:p>
        </w:tc>
      </w:tr>
      <w:tr w:rsidR="004E0584" w:rsidRPr="00CF7C05" w14:paraId="57ED3079" w14:textId="77777777" w:rsidTr="00AF7087">
        <w:tblPrEx>
          <w:tblLook w:val="0000" w:firstRow="0" w:lastRow="0" w:firstColumn="0" w:lastColumn="0" w:noHBand="0" w:noVBand="0"/>
        </w:tblPrEx>
        <w:trPr>
          <w:trHeight w:val="20"/>
        </w:trPr>
        <w:tc>
          <w:tcPr>
            <w:tcW w:w="2610" w:type="dxa"/>
          </w:tcPr>
          <w:p w14:paraId="3E7D5819" w14:textId="416986D8" w:rsidR="004E0584" w:rsidRPr="005025AB" w:rsidRDefault="004E0584" w:rsidP="00DD5200">
            <w:pPr>
              <w:pStyle w:val="NoSpacing"/>
              <w:rPr>
                <w:rFonts w:ascii="Times New Roman" w:hAnsi="Times New Roman" w:cs="Times New Roman"/>
                <w:highlight w:val="lightGray"/>
              </w:rPr>
            </w:pPr>
            <w:r w:rsidRPr="00DA4480">
              <w:rPr>
                <w:rFonts w:ascii="Times New Roman" w:hAnsi="Times New Roman" w:cs="Times New Roman"/>
              </w:rPr>
              <w:t>Mereness, Matt</w:t>
            </w:r>
          </w:p>
        </w:tc>
        <w:tc>
          <w:tcPr>
            <w:tcW w:w="3818" w:type="dxa"/>
            <w:gridSpan w:val="3"/>
          </w:tcPr>
          <w:p w14:paraId="69A981A2" w14:textId="77777777" w:rsidR="004E0584" w:rsidRPr="005025AB"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5025AB" w:rsidRDefault="004E0584" w:rsidP="00DD5200">
            <w:pPr>
              <w:pStyle w:val="NoSpacing"/>
              <w:rPr>
                <w:rFonts w:ascii="Times New Roman" w:hAnsi="Times New Roman" w:cs="Times New Roman"/>
                <w:highlight w:val="lightGray"/>
              </w:rPr>
            </w:pPr>
          </w:p>
        </w:tc>
      </w:tr>
      <w:tr w:rsidR="00116790" w:rsidRPr="00CF7C05" w14:paraId="7077616E" w14:textId="77777777" w:rsidTr="00AF7087">
        <w:tblPrEx>
          <w:tblLook w:val="0000" w:firstRow="0" w:lastRow="0" w:firstColumn="0" w:lastColumn="0" w:noHBand="0" w:noVBand="0"/>
        </w:tblPrEx>
        <w:trPr>
          <w:trHeight w:val="20"/>
        </w:trPr>
        <w:tc>
          <w:tcPr>
            <w:tcW w:w="2610" w:type="dxa"/>
          </w:tcPr>
          <w:p w14:paraId="7BD827E1" w14:textId="2186F4AB" w:rsidR="00116790" w:rsidRPr="005025AB" w:rsidRDefault="00116790" w:rsidP="00DD5200">
            <w:pPr>
              <w:pStyle w:val="NoSpacing"/>
              <w:rPr>
                <w:rFonts w:ascii="Times New Roman" w:hAnsi="Times New Roman" w:cs="Times New Roman"/>
                <w:highlight w:val="lightGray"/>
              </w:rPr>
            </w:pPr>
            <w:r w:rsidRPr="00116790">
              <w:rPr>
                <w:rFonts w:ascii="Times New Roman" w:hAnsi="Times New Roman" w:cs="Times New Roman"/>
              </w:rPr>
              <w:t>Miller, Megan</w:t>
            </w:r>
          </w:p>
        </w:tc>
        <w:tc>
          <w:tcPr>
            <w:tcW w:w="3818" w:type="dxa"/>
            <w:gridSpan w:val="3"/>
          </w:tcPr>
          <w:p w14:paraId="2E7EDA66" w14:textId="77777777" w:rsidR="00116790" w:rsidRPr="005025AB" w:rsidRDefault="00116790" w:rsidP="00DD5200">
            <w:pPr>
              <w:pStyle w:val="NoSpacing"/>
              <w:rPr>
                <w:rFonts w:ascii="Times New Roman" w:hAnsi="Times New Roman" w:cs="Times New Roman"/>
                <w:highlight w:val="lightGray"/>
              </w:rPr>
            </w:pPr>
          </w:p>
        </w:tc>
        <w:tc>
          <w:tcPr>
            <w:tcW w:w="2469" w:type="dxa"/>
          </w:tcPr>
          <w:p w14:paraId="538D580A" w14:textId="77777777" w:rsidR="00116790" w:rsidRPr="005025AB" w:rsidRDefault="00116790" w:rsidP="00DD5200">
            <w:pPr>
              <w:pStyle w:val="NoSpacing"/>
              <w:rPr>
                <w:rFonts w:ascii="Times New Roman" w:hAnsi="Times New Roman" w:cs="Times New Roman"/>
                <w:highlight w:val="lightGray"/>
              </w:rPr>
            </w:pPr>
          </w:p>
        </w:tc>
      </w:tr>
      <w:tr w:rsidR="00CF2145" w:rsidRPr="00CF7C05" w14:paraId="3E3E7789" w14:textId="77777777" w:rsidTr="00AF7087">
        <w:tblPrEx>
          <w:tblLook w:val="0000" w:firstRow="0" w:lastRow="0" w:firstColumn="0" w:lastColumn="0" w:noHBand="0" w:noVBand="0"/>
        </w:tblPrEx>
        <w:trPr>
          <w:trHeight w:val="20"/>
        </w:trPr>
        <w:tc>
          <w:tcPr>
            <w:tcW w:w="2610" w:type="dxa"/>
          </w:tcPr>
          <w:p w14:paraId="089584A5" w14:textId="77777777" w:rsidR="00CF2145" w:rsidRPr="005025AB" w:rsidRDefault="00CF2145" w:rsidP="00DD5200">
            <w:pPr>
              <w:pStyle w:val="NoSpacing"/>
              <w:rPr>
                <w:rFonts w:ascii="Times New Roman" w:hAnsi="Times New Roman" w:cs="Times New Roman"/>
                <w:highlight w:val="lightGray"/>
              </w:rPr>
            </w:pPr>
            <w:r w:rsidRPr="00116790">
              <w:rPr>
                <w:rFonts w:ascii="Times New Roman" w:hAnsi="Times New Roman" w:cs="Times New Roman"/>
              </w:rPr>
              <w:t>Morehead, Juliana</w:t>
            </w:r>
          </w:p>
        </w:tc>
        <w:tc>
          <w:tcPr>
            <w:tcW w:w="3818" w:type="dxa"/>
            <w:gridSpan w:val="3"/>
          </w:tcPr>
          <w:p w14:paraId="6B0E58CC"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2071866B"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7382679C" w14:textId="77777777" w:rsidTr="00AF7087">
        <w:tblPrEx>
          <w:tblLook w:val="0000" w:firstRow="0" w:lastRow="0" w:firstColumn="0" w:lastColumn="0" w:noHBand="0" w:noVBand="0"/>
        </w:tblPrEx>
        <w:trPr>
          <w:trHeight w:val="20"/>
        </w:trPr>
        <w:tc>
          <w:tcPr>
            <w:tcW w:w="2610" w:type="dxa"/>
          </w:tcPr>
          <w:p w14:paraId="69502ED2" w14:textId="77777777" w:rsidR="00CF2145" w:rsidRPr="00DA4480" w:rsidRDefault="00CF2145" w:rsidP="00DD5200">
            <w:pPr>
              <w:pStyle w:val="NoSpacing"/>
              <w:rPr>
                <w:rFonts w:ascii="Times New Roman" w:hAnsi="Times New Roman" w:cs="Times New Roman"/>
              </w:rPr>
            </w:pPr>
            <w:r w:rsidRPr="00DA4480">
              <w:rPr>
                <w:rFonts w:ascii="Times New Roman" w:hAnsi="Times New Roman" w:cs="Times New Roman"/>
              </w:rPr>
              <w:t>Phillips, Cory</w:t>
            </w:r>
          </w:p>
        </w:tc>
        <w:tc>
          <w:tcPr>
            <w:tcW w:w="3818" w:type="dxa"/>
            <w:gridSpan w:val="3"/>
          </w:tcPr>
          <w:p w14:paraId="44212666"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5025AB" w:rsidRDefault="00CF2145" w:rsidP="00DD5200">
            <w:pPr>
              <w:pStyle w:val="NoSpacing"/>
              <w:rPr>
                <w:rFonts w:ascii="Times New Roman" w:hAnsi="Times New Roman" w:cs="Times New Roman"/>
                <w:highlight w:val="lightGray"/>
              </w:rPr>
            </w:pPr>
          </w:p>
        </w:tc>
      </w:tr>
      <w:tr w:rsidR="00C212B8" w:rsidRPr="00CF7C05" w14:paraId="0ABD8EC6" w14:textId="77777777" w:rsidTr="00AF7087">
        <w:tblPrEx>
          <w:tblLook w:val="0000" w:firstRow="0" w:lastRow="0" w:firstColumn="0" w:lastColumn="0" w:noHBand="0" w:noVBand="0"/>
        </w:tblPrEx>
        <w:trPr>
          <w:trHeight w:val="20"/>
        </w:trPr>
        <w:tc>
          <w:tcPr>
            <w:tcW w:w="2610" w:type="dxa"/>
          </w:tcPr>
          <w:p w14:paraId="2981EB0D" w14:textId="1975C3BA" w:rsidR="00C212B8" w:rsidRPr="00DA4480" w:rsidRDefault="00C212B8" w:rsidP="00DD5200">
            <w:pPr>
              <w:pStyle w:val="NoSpacing"/>
              <w:rPr>
                <w:rFonts w:ascii="Times New Roman" w:hAnsi="Times New Roman" w:cs="Times New Roman"/>
              </w:rPr>
            </w:pPr>
            <w:r w:rsidRPr="00DA4480">
              <w:rPr>
                <w:rFonts w:ascii="Times New Roman" w:hAnsi="Times New Roman" w:cs="Times New Roman"/>
              </w:rPr>
              <w:t>Ragsdale, Kenneth</w:t>
            </w:r>
          </w:p>
        </w:tc>
        <w:tc>
          <w:tcPr>
            <w:tcW w:w="3818" w:type="dxa"/>
            <w:gridSpan w:val="3"/>
          </w:tcPr>
          <w:p w14:paraId="782327AA" w14:textId="77777777" w:rsidR="00C212B8" w:rsidRPr="005025AB" w:rsidRDefault="00C212B8" w:rsidP="00DD5200">
            <w:pPr>
              <w:pStyle w:val="NoSpacing"/>
              <w:rPr>
                <w:rFonts w:ascii="Times New Roman" w:hAnsi="Times New Roman" w:cs="Times New Roman"/>
                <w:highlight w:val="lightGray"/>
              </w:rPr>
            </w:pPr>
          </w:p>
        </w:tc>
        <w:tc>
          <w:tcPr>
            <w:tcW w:w="2469" w:type="dxa"/>
          </w:tcPr>
          <w:p w14:paraId="77B58BB5" w14:textId="77777777" w:rsidR="00C212B8" w:rsidRPr="005025AB" w:rsidRDefault="00C212B8" w:rsidP="00DD5200">
            <w:pPr>
              <w:pStyle w:val="NoSpacing"/>
              <w:rPr>
                <w:rFonts w:ascii="Times New Roman" w:hAnsi="Times New Roman" w:cs="Times New Roman"/>
                <w:highlight w:val="lightGray"/>
              </w:rPr>
            </w:pPr>
          </w:p>
        </w:tc>
      </w:tr>
      <w:tr w:rsidR="00B11915" w:rsidRPr="00CF7C05" w14:paraId="6DE9D746" w14:textId="77777777" w:rsidTr="00AF7087">
        <w:tblPrEx>
          <w:tblLook w:val="0000" w:firstRow="0" w:lastRow="0" w:firstColumn="0" w:lastColumn="0" w:noHBand="0" w:noVBand="0"/>
        </w:tblPrEx>
        <w:trPr>
          <w:trHeight w:val="20"/>
        </w:trPr>
        <w:tc>
          <w:tcPr>
            <w:tcW w:w="2610" w:type="dxa"/>
          </w:tcPr>
          <w:p w14:paraId="3F01E555" w14:textId="46F822F6" w:rsidR="00B11915" w:rsidRPr="00DA4480" w:rsidRDefault="00B11915" w:rsidP="00DD5200">
            <w:pPr>
              <w:pStyle w:val="NoSpacing"/>
              <w:rPr>
                <w:rFonts w:ascii="Times New Roman" w:hAnsi="Times New Roman" w:cs="Times New Roman"/>
              </w:rPr>
            </w:pPr>
            <w:r w:rsidRPr="00DA4480">
              <w:rPr>
                <w:rFonts w:ascii="Times New Roman" w:hAnsi="Times New Roman" w:cs="Times New Roman"/>
              </w:rPr>
              <w:t>Roberts, Randy</w:t>
            </w:r>
          </w:p>
        </w:tc>
        <w:tc>
          <w:tcPr>
            <w:tcW w:w="3818" w:type="dxa"/>
            <w:gridSpan w:val="3"/>
          </w:tcPr>
          <w:p w14:paraId="46C7C03A" w14:textId="77777777" w:rsidR="00B11915" w:rsidRPr="005025AB"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5025AB" w:rsidRDefault="00B11915" w:rsidP="00DD5200">
            <w:pPr>
              <w:pStyle w:val="NoSpacing"/>
              <w:rPr>
                <w:rFonts w:ascii="Times New Roman" w:hAnsi="Times New Roman" w:cs="Times New Roman"/>
                <w:highlight w:val="lightGray"/>
              </w:rPr>
            </w:pPr>
          </w:p>
        </w:tc>
      </w:tr>
      <w:tr w:rsidR="00DD5200" w:rsidRPr="00CF7C05" w14:paraId="23C98C7C" w14:textId="77777777" w:rsidTr="00AF7087">
        <w:tblPrEx>
          <w:tblLook w:val="0000" w:firstRow="0" w:lastRow="0" w:firstColumn="0" w:lastColumn="0" w:noHBand="0" w:noVBand="0"/>
        </w:tblPrEx>
        <w:trPr>
          <w:trHeight w:val="20"/>
        </w:trPr>
        <w:tc>
          <w:tcPr>
            <w:tcW w:w="2610" w:type="dxa"/>
          </w:tcPr>
          <w:p w14:paraId="0B227167" w14:textId="777AAFCD" w:rsidR="00DD5200" w:rsidRPr="005025AB" w:rsidRDefault="00DD5200" w:rsidP="00DD5200">
            <w:pPr>
              <w:pStyle w:val="NoSpacing"/>
              <w:rPr>
                <w:rFonts w:ascii="Times New Roman" w:hAnsi="Times New Roman" w:cs="Times New Roman"/>
                <w:highlight w:val="lightGray"/>
              </w:rPr>
            </w:pPr>
            <w:r w:rsidRPr="00DA4480">
              <w:rPr>
                <w:rFonts w:ascii="Times New Roman" w:hAnsi="Times New Roman" w:cs="Times New Roman"/>
              </w:rPr>
              <w:t>Rosel, Austin</w:t>
            </w:r>
          </w:p>
        </w:tc>
        <w:tc>
          <w:tcPr>
            <w:tcW w:w="3818" w:type="dxa"/>
            <w:gridSpan w:val="3"/>
          </w:tcPr>
          <w:p w14:paraId="436527CD" w14:textId="77777777" w:rsidR="00DD5200" w:rsidRPr="005025AB"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5025AB" w:rsidRDefault="00DD5200" w:rsidP="00DD5200">
            <w:pPr>
              <w:pStyle w:val="NoSpacing"/>
              <w:rPr>
                <w:rFonts w:ascii="Times New Roman" w:hAnsi="Times New Roman" w:cs="Times New Roman"/>
                <w:highlight w:val="lightGray"/>
              </w:rPr>
            </w:pPr>
          </w:p>
        </w:tc>
      </w:tr>
      <w:tr w:rsidR="00CF2145" w:rsidRPr="00CF7C05" w14:paraId="6B8EC1BD" w14:textId="77777777" w:rsidTr="00AF7087">
        <w:tblPrEx>
          <w:tblLook w:val="0000" w:firstRow="0" w:lastRow="0" w:firstColumn="0" w:lastColumn="0" w:noHBand="0" w:noVBand="0"/>
        </w:tblPrEx>
        <w:trPr>
          <w:trHeight w:val="20"/>
        </w:trPr>
        <w:tc>
          <w:tcPr>
            <w:tcW w:w="2610" w:type="dxa"/>
          </w:tcPr>
          <w:p w14:paraId="6CCDBE29" w14:textId="77777777" w:rsidR="00CF2145" w:rsidRPr="005025AB" w:rsidRDefault="00CF2145" w:rsidP="00DD5200">
            <w:pPr>
              <w:pStyle w:val="NoSpacing"/>
              <w:rPr>
                <w:rFonts w:ascii="Times New Roman" w:hAnsi="Times New Roman" w:cs="Times New Roman"/>
                <w:highlight w:val="lightGray"/>
              </w:rPr>
            </w:pPr>
            <w:r w:rsidRPr="00D07134">
              <w:rPr>
                <w:rFonts w:ascii="Times New Roman" w:hAnsi="Times New Roman" w:cs="Times New Roman"/>
              </w:rPr>
              <w:t>Ruane, Mark</w:t>
            </w:r>
          </w:p>
        </w:tc>
        <w:tc>
          <w:tcPr>
            <w:tcW w:w="3818" w:type="dxa"/>
            <w:gridSpan w:val="3"/>
          </w:tcPr>
          <w:p w14:paraId="2C0519B7"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5025AB" w:rsidRDefault="00CF2145" w:rsidP="00DD5200">
            <w:pPr>
              <w:pStyle w:val="NoSpacing"/>
              <w:rPr>
                <w:rFonts w:ascii="Times New Roman" w:hAnsi="Times New Roman" w:cs="Times New Roman"/>
                <w:highlight w:val="lightGray"/>
              </w:rPr>
            </w:pPr>
          </w:p>
        </w:tc>
      </w:tr>
      <w:tr w:rsidR="00D07134" w:rsidRPr="00CF7C05" w14:paraId="435A7D47" w14:textId="77777777" w:rsidTr="00AF7087">
        <w:tblPrEx>
          <w:tblLook w:val="0000" w:firstRow="0" w:lastRow="0" w:firstColumn="0" w:lastColumn="0" w:noHBand="0" w:noVBand="0"/>
        </w:tblPrEx>
        <w:trPr>
          <w:trHeight w:val="20"/>
        </w:trPr>
        <w:tc>
          <w:tcPr>
            <w:tcW w:w="2610" w:type="dxa"/>
          </w:tcPr>
          <w:p w14:paraId="56FE99F0" w14:textId="5FF2E4A8" w:rsidR="00D07134" w:rsidRPr="005025AB" w:rsidRDefault="00D07134" w:rsidP="00DD5200">
            <w:pPr>
              <w:pStyle w:val="NoSpacing"/>
              <w:rPr>
                <w:rFonts w:ascii="Times New Roman" w:hAnsi="Times New Roman" w:cs="Times New Roman"/>
                <w:highlight w:val="lightGray"/>
              </w:rPr>
            </w:pPr>
            <w:r w:rsidRPr="00D07134">
              <w:rPr>
                <w:rFonts w:ascii="Times New Roman" w:hAnsi="Times New Roman" w:cs="Times New Roman"/>
              </w:rPr>
              <w:t>Schmall, John</w:t>
            </w:r>
          </w:p>
        </w:tc>
        <w:tc>
          <w:tcPr>
            <w:tcW w:w="3818" w:type="dxa"/>
            <w:gridSpan w:val="3"/>
          </w:tcPr>
          <w:p w14:paraId="006461FC" w14:textId="77777777" w:rsidR="00D07134" w:rsidRPr="005025AB" w:rsidRDefault="00D07134" w:rsidP="00DD5200">
            <w:pPr>
              <w:pStyle w:val="NoSpacing"/>
              <w:rPr>
                <w:rFonts w:ascii="Times New Roman" w:hAnsi="Times New Roman" w:cs="Times New Roman"/>
                <w:highlight w:val="lightGray"/>
              </w:rPr>
            </w:pPr>
          </w:p>
        </w:tc>
        <w:tc>
          <w:tcPr>
            <w:tcW w:w="2469" w:type="dxa"/>
          </w:tcPr>
          <w:p w14:paraId="260FB333" w14:textId="77777777" w:rsidR="00D07134" w:rsidRPr="005025AB" w:rsidRDefault="00D07134" w:rsidP="00DD5200">
            <w:pPr>
              <w:pStyle w:val="NoSpacing"/>
              <w:rPr>
                <w:rFonts w:ascii="Times New Roman" w:hAnsi="Times New Roman" w:cs="Times New Roman"/>
                <w:highlight w:val="lightGray"/>
              </w:rPr>
            </w:pPr>
          </w:p>
        </w:tc>
      </w:tr>
      <w:tr w:rsidR="00105813" w:rsidRPr="00CF7C05" w14:paraId="4EA850E0" w14:textId="77777777" w:rsidTr="00AF7087">
        <w:tblPrEx>
          <w:tblLook w:val="0000" w:firstRow="0" w:lastRow="0" w:firstColumn="0" w:lastColumn="0" w:noHBand="0" w:noVBand="0"/>
        </w:tblPrEx>
        <w:trPr>
          <w:trHeight w:val="20"/>
        </w:trPr>
        <w:tc>
          <w:tcPr>
            <w:tcW w:w="2610" w:type="dxa"/>
          </w:tcPr>
          <w:p w14:paraId="357E5967" w14:textId="157D8DF9" w:rsidR="00105813" w:rsidRPr="005025AB" w:rsidRDefault="00105813" w:rsidP="00DD5200">
            <w:pPr>
              <w:pStyle w:val="NoSpacing"/>
              <w:rPr>
                <w:rFonts w:ascii="Times New Roman" w:hAnsi="Times New Roman" w:cs="Times New Roman"/>
                <w:highlight w:val="lightGray"/>
              </w:rPr>
            </w:pPr>
            <w:r w:rsidRPr="00D07134">
              <w:rPr>
                <w:rFonts w:ascii="Times New Roman" w:hAnsi="Times New Roman" w:cs="Times New Roman"/>
              </w:rPr>
              <w:t>Sharma, Sandip</w:t>
            </w:r>
          </w:p>
        </w:tc>
        <w:tc>
          <w:tcPr>
            <w:tcW w:w="3818" w:type="dxa"/>
            <w:gridSpan w:val="3"/>
          </w:tcPr>
          <w:p w14:paraId="4B38932B" w14:textId="77777777" w:rsidR="00105813" w:rsidRPr="005025AB" w:rsidRDefault="00105813" w:rsidP="00DD5200">
            <w:pPr>
              <w:pStyle w:val="NoSpacing"/>
              <w:rPr>
                <w:rFonts w:ascii="Times New Roman" w:hAnsi="Times New Roman" w:cs="Times New Roman"/>
                <w:highlight w:val="lightGray"/>
              </w:rPr>
            </w:pPr>
          </w:p>
        </w:tc>
        <w:tc>
          <w:tcPr>
            <w:tcW w:w="2469" w:type="dxa"/>
          </w:tcPr>
          <w:p w14:paraId="5472AECA"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6436E67F" w14:textId="77777777" w:rsidTr="00AF7087">
        <w:tblPrEx>
          <w:tblLook w:val="0000" w:firstRow="0" w:lastRow="0" w:firstColumn="0" w:lastColumn="0" w:noHBand="0" w:noVBand="0"/>
        </w:tblPrEx>
        <w:trPr>
          <w:trHeight w:val="20"/>
        </w:trPr>
        <w:tc>
          <w:tcPr>
            <w:tcW w:w="2610" w:type="dxa"/>
          </w:tcPr>
          <w:p w14:paraId="1455C7BB" w14:textId="5F5DC0AE"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Shaw, Pam</w:t>
            </w:r>
            <w:r w:rsidR="00F8482E" w:rsidRPr="00116790">
              <w:rPr>
                <w:rFonts w:ascii="Times New Roman" w:hAnsi="Times New Roman" w:cs="Times New Roman"/>
              </w:rPr>
              <w:t>ela</w:t>
            </w:r>
          </w:p>
        </w:tc>
        <w:tc>
          <w:tcPr>
            <w:tcW w:w="3818" w:type="dxa"/>
            <w:gridSpan w:val="3"/>
          </w:tcPr>
          <w:p w14:paraId="39DC1A37"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5025AB" w:rsidRDefault="00CF2145" w:rsidP="00DD5200">
            <w:pPr>
              <w:pStyle w:val="NoSpacing"/>
              <w:rPr>
                <w:rFonts w:ascii="Times New Roman" w:hAnsi="Times New Roman" w:cs="Times New Roman"/>
                <w:highlight w:val="lightGray"/>
              </w:rPr>
            </w:pPr>
          </w:p>
        </w:tc>
      </w:tr>
      <w:tr w:rsidR="00CF2145" w:rsidRPr="00CF7C05" w14:paraId="1B0D5B95" w14:textId="77777777" w:rsidTr="00AF7087">
        <w:tblPrEx>
          <w:tblLook w:val="0000" w:firstRow="0" w:lastRow="0" w:firstColumn="0" w:lastColumn="0" w:noHBand="0" w:noVBand="0"/>
        </w:tblPrEx>
        <w:trPr>
          <w:trHeight w:val="20"/>
        </w:trPr>
        <w:tc>
          <w:tcPr>
            <w:tcW w:w="2610" w:type="dxa"/>
          </w:tcPr>
          <w:p w14:paraId="56AA81A4" w14:textId="77777777" w:rsidR="00CF2145" w:rsidRPr="00116790" w:rsidRDefault="00CF2145" w:rsidP="00DD5200">
            <w:pPr>
              <w:pStyle w:val="NoSpacing"/>
              <w:rPr>
                <w:rFonts w:ascii="Times New Roman" w:hAnsi="Times New Roman" w:cs="Times New Roman"/>
              </w:rPr>
            </w:pPr>
            <w:r w:rsidRPr="00116790">
              <w:rPr>
                <w:rFonts w:ascii="Times New Roman" w:hAnsi="Times New Roman" w:cs="Times New Roman"/>
              </w:rPr>
              <w:t>Solis, Stephen</w:t>
            </w:r>
          </w:p>
        </w:tc>
        <w:tc>
          <w:tcPr>
            <w:tcW w:w="3818" w:type="dxa"/>
            <w:gridSpan w:val="3"/>
          </w:tcPr>
          <w:p w14:paraId="663C59B3"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344A2229" w14:textId="77777777" w:rsidR="00CF2145" w:rsidRPr="005025AB" w:rsidRDefault="00CF2145" w:rsidP="00DD5200">
            <w:pPr>
              <w:pStyle w:val="NoSpacing"/>
              <w:rPr>
                <w:rFonts w:ascii="Times New Roman" w:hAnsi="Times New Roman" w:cs="Times New Roman"/>
                <w:highlight w:val="lightGray"/>
              </w:rPr>
            </w:pPr>
          </w:p>
        </w:tc>
      </w:tr>
      <w:tr w:rsidR="00105813" w:rsidRPr="00CF7C05" w14:paraId="27E76244" w14:textId="77777777" w:rsidTr="00AF7087">
        <w:tblPrEx>
          <w:tblLook w:val="0000" w:firstRow="0" w:lastRow="0" w:firstColumn="0" w:lastColumn="0" w:noHBand="0" w:noVBand="0"/>
        </w:tblPrEx>
        <w:trPr>
          <w:trHeight w:val="20"/>
        </w:trPr>
        <w:tc>
          <w:tcPr>
            <w:tcW w:w="2610" w:type="dxa"/>
          </w:tcPr>
          <w:p w14:paraId="49A2D696" w14:textId="1E92F8C4" w:rsidR="00105813" w:rsidRPr="00116790" w:rsidRDefault="00105813" w:rsidP="00DD5200">
            <w:pPr>
              <w:pStyle w:val="NoSpacing"/>
              <w:rPr>
                <w:rFonts w:ascii="Times New Roman" w:hAnsi="Times New Roman" w:cs="Times New Roman"/>
              </w:rPr>
            </w:pPr>
            <w:r w:rsidRPr="00116790">
              <w:rPr>
                <w:rFonts w:ascii="Times New Roman" w:hAnsi="Times New Roman" w:cs="Times New Roman"/>
              </w:rPr>
              <w:t>Stice, Clayton</w:t>
            </w:r>
          </w:p>
        </w:tc>
        <w:tc>
          <w:tcPr>
            <w:tcW w:w="3818" w:type="dxa"/>
            <w:gridSpan w:val="3"/>
          </w:tcPr>
          <w:p w14:paraId="070F2465" w14:textId="77777777" w:rsidR="00105813" w:rsidRPr="005025AB"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5025AB" w:rsidRDefault="00105813" w:rsidP="00DD5200">
            <w:pPr>
              <w:pStyle w:val="NoSpacing"/>
              <w:rPr>
                <w:rFonts w:ascii="Times New Roman" w:hAnsi="Times New Roman" w:cs="Times New Roman"/>
                <w:highlight w:val="lightGray"/>
              </w:rPr>
            </w:pPr>
          </w:p>
        </w:tc>
      </w:tr>
      <w:tr w:rsidR="00CF2145" w:rsidRPr="00CF7C05" w14:paraId="6F745A70" w14:textId="77777777" w:rsidTr="00AF7087">
        <w:tblPrEx>
          <w:tblLook w:val="0000" w:firstRow="0" w:lastRow="0" w:firstColumn="0" w:lastColumn="0" w:noHBand="0" w:noVBand="0"/>
        </w:tblPrEx>
        <w:trPr>
          <w:trHeight w:val="20"/>
        </w:trPr>
        <w:tc>
          <w:tcPr>
            <w:tcW w:w="2610" w:type="dxa"/>
          </w:tcPr>
          <w:p w14:paraId="00D71980" w14:textId="77777777" w:rsidR="00CF2145" w:rsidRPr="005025AB" w:rsidRDefault="00CF2145" w:rsidP="00DD5200">
            <w:pPr>
              <w:pStyle w:val="NoSpacing"/>
              <w:rPr>
                <w:rFonts w:ascii="Times New Roman" w:hAnsi="Times New Roman" w:cs="Times New Roman"/>
                <w:highlight w:val="lightGray"/>
              </w:rPr>
            </w:pPr>
            <w:r w:rsidRPr="00D07134">
              <w:rPr>
                <w:rFonts w:ascii="Times New Roman" w:hAnsi="Times New Roman" w:cs="Times New Roman"/>
              </w:rPr>
              <w:t>Teixeira, Jay</w:t>
            </w:r>
          </w:p>
        </w:tc>
        <w:tc>
          <w:tcPr>
            <w:tcW w:w="3818" w:type="dxa"/>
            <w:gridSpan w:val="3"/>
          </w:tcPr>
          <w:p w14:paraId="56F9F879"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4EBE23E8" w14:textId="77777777" w:rsidR="00CF2145" w:rsidRPr="005025AB" w:rsidRDefault="00CF2145" w:rsidP="00DD5200">
            <w:pPr>
              <w:pStyle w:val="NoSpacing"/>
              <w:rPr>
                <w:rFonts w:ascii="Times New Roman" w:hAnsi="Times New Roman" w:cs="Times New Roman"/>
                <w:highlight w:val="lightGray"/>
              </w:rPr>
            </w:pPr>
          </w:p>
        </w:tc>
      </w:tr>
      <w:tr w:rsidR="004E0584" w:rsidRPr="00CF7C05" w14:paraId="1C659547" w14:textId="77777777" w:rsidTr="00AF7087">
        <w:tblPrEx>
          <w:tblLook w:val="0000" w:firstRow="0" w:lastRow="0" w:firstColumn="0" w:lastColumn="0" w:noHBand="0" w:noVBand="0"/>
        </w:tblPrEx>
        <w:trPr>
          <w:trHeight w:val="20"/>
        </w:trPr>
        <w:tc>
          <w:tcPr>
            <w:tcW w:w="2610" w:type="dxa"/>
          </w:tcPr>
          <w:p w14:paraId="47580376" w14:textId="001C82FD" w:rsidR="004E0584" w:rsidRPr="005025AB" w:rsidRDefault="004E0584" w:rsidP="00DD5200">
            <w:pPr>
              <w:pStyle w:val="NoSpacing"/>
              <w:rPr>
                <w:rFonts w:ascii="Times New Roman" w:hAnsi="Times New Roman" w:cs="Times New Roman"/>
                <w:highlight w:val="lightGray"/>
              </w:rPr>
            </w:pPr>
            <w:r w:rsidRPr="00116790">
              <w:rPr>
                <w:rFonts w:ascii="Times New Roman" w:hAnsi="Times New Roman" w:cs="Times New Roman"/>
              </w:rPr>
              <w:t>Thompson, Chad</w:t>
            </w:r>
          </w:p>
        </w:tc>
        <w:tc>
          <w:tcPr>
            <w:tcW w:w="3818" w:type="dxa"/>
            <w:gridSpan w:val="3"/>
          </w:tcPr>
          <w:p w14:paraId="1689ABD9" w14:textId="77777777" w:rsidR="004E0584" w:rsidRPr="005025AB" w:rsidRDefault="004E0584" w:rsidP="00DD5200">
            <w:pPr>
              <w:pStyle w:val="NoSpacing"/>
              <w:rPr>
                <w:rFonts w:ascii="Times New Roman" w:hAnsi="Times New Roman" w:cs="Times New Roman"/>
                <w:highlight w:val="lightGray"/>
              </w:rPr>
            </w:pPr>
          </w:p>
        </w:tc>
        <w:tc>
          <w:tcPr>
            <w:tcW w:w="2469" w:type="dxa"/>
          </w:tcPr>
          <w:p w14:paraId="3A925F7A" w14:textId="77777777" w:rsidR="004E0584" w:rsidRPr="005025AB" w:rsidRDefault="004E0584" w:rsidP="00DD5200">
            <w:pPr>
              <w:pStyle w:val="NoSpacing"/>
              <w:rPr>
                <w:rFonts w:ascii="Times New Roman" w:hAnsi="Times New Roman" w:cs="Times New Roman"/>
                <w:highlight w:val="lightGray"/>
              </w:rPr>
            </w:pPr>
          </w:p>
        </w:tc>
      </w:tr>
      <w:tr w:rsidR="009B6EEE" w:rsidRPr="00CF7C05" w14:paraId="380A4A6F" w14:textId="77777777" w:rsidTr="00AF7087">
        <w:tblPrEx>
          <w:tblLook w:val="0000" w:firstRow="0" w:lastRow="0" w:firstColumn="0" w:lastColumn="0" w:noHBand="0" w:noVBand="0"/>
        </w:tblPrEx>
        <w:trPr>
          <w:trHeight w:val="20"/>
        </w:trPr>
        <w:tc>
          <w:tcPr>
            <w:tcW w:w="2610" w:type="dxa"/>
          </w:tcPr>
          <w:p w14:paraId="301E898A" w14:textId="24E9F74B" w:rsidR="009B6EEE" w:rsidRPr="005025AB" w:rsidRDefault="009B6EEE" w:rsidP="00DD5200">
            <w:pPr>
              <w:pStyle w:val="NoSpacing"/>
              <w:rPr>
                <w:rFonts w:ascii="Times New Roman" w:hAnsi="Times New Roman" w:cs="Times New Roman"/>
                <w:highlight w:val="lightGray"/>
              </w:rPr>
            </w:pPr>
            <w:r w:rsidRPr="00DA4480">
              <w:rPr>
                <w:rFonts w:ascii="Times New Roman" w:hAnsi="Times New Roman" w:cs="Times New Roman"/>
              </w:rPr>
              <w:t>Townsend, Aaron</w:t>
            </w:r>
          </w:p>
        </w:tc>
        <w:tc>
          <w:tcPr>
            <w:tcW w:w="3818" w:type="dxa"/>
            <w:gridSpan w:val="3"/>
          </w:tcPr>
          <w:p w14:paraId="1E8F4149" w14:textId="77777777" w:rsidR="009B6EEE" w:rsidRPr="005025AB" w:rsidRDefault="009B6EEE" w:rsidP="00DD5200">
            <w:pPr>
              <w:pStyle w:val="NoSpacing"/>
              <w:rPr>
                <w:rFonts w:ascii="Times New Roman" w:hAnsi="Times New Roman" w:cs="Times New Roman"/>
                <w:highlight w:val="lightGray"/>
              </w:rPr>
            </w:pPr>
          </w:p>
        </w:tc>
        <w:tc>
          <w:tcPr>
            <w:tcW w:w="2469" w:type="dxa"/>
          </w:tcPr>
          <w:p w14:paraId="78C8524D" w14:textId="77777777" w:rsidR="009B6EEE" w:rsidRPr="005025AB" w:rsidRDefault="009B6EEE" w:rsidP="00DD5200">
            <w:pPr>
              <w:pStyle w:val="NoSpacing"/>
              <w:rPr>
                <w:rFonts w:ascii="Times New Roman" w:hAnsi="Times New Roman" w:cs="Times New Roman"/>
                <w:highlight w:val="lightGray"/>
              </w:rPr>
            </w:pPr>
          </w:p>
        </w:tc>
      </w:tr>
      <w:tr w:rsidR="00CF2145" w:rsidRPr="00CF7C05" w14:paraId="400852E9" w14:textId="77777777" w:rsidTr="00AF7087">
        <w:tblPrEx>
          <w:tblLook w:val="0000" w:firstRow="0" w:lastRow="0" w:firstColumn="0" w:lastColumn="0" w:noHBand="0" w:noVBand="0"/>
        </w:tblPrEx>
        <w:trPr>
          <w:trHeight w:val="20"/>
        </w:trPr>
        <w:tc>
          <w:tcPr>
            <w:tcW w:w="2610" w:type="dxa"/>
          </w:tcPr>
          <w:p w14:paraId="56B186DC" w14:textId="77777777" w:rsidR="00CF2145" w:rsidRPr="005025AB" w:rsidRDefault="00CF2145" w:rsidP="00DD5200">
            <w:pPr>
              <w:pStyle w:val="NoSpacing"/>
              <w:rPr>
                <w:rFonts w:ascii="Times New Roman" w:hAnsi="Times New Roman" w:cs="Times New Roman"/>
                <w:highlight w:val="lightGray"/>
              </w:rPr>
            </w:pPr>
            <w:r w:rsidRPr="00DA4480">
              <w:rPr>
                <w:rFonts w:ascii="Times New Roman" w:hAnsi="Times New Roman" w:cs="Times New Roman"/>
              </w:rPr>
              <w:t>Troublefield, Jordan</w:t>
            </w:r>
          </w:p>
        </w:tc>
        <w:tc>
          <w:tcPr>
            <w:tcW w:w="3818" w:type="dxa"/>
            <w:gridSpan w:val="3"/>
          </w:tcPr>
          <w:p w14:paraId="738F79B0" w14:textId="77777777" w:rsidR="00CF2145" w:rsidRPr="005025AB"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5025AB" w:rsidRDefault="00CF2145" w:rsidP="00DD5200">
            <w:pPr>
              <w:pStyle w:val="NoSpacing"/>
              <w:rPr>
                <w:rFonts w:ascii="Times New Roman" w:hAnsi="Times New Roman" w:cs="Times New Roman"/>
                <w:highlight w:val="lightGray"/>
              </w:rPr>
            </w:pPr>
          </w:p>
        </w:tc>
      </w:tr>
      <w:tr w:rsidR="007E78B8" w:rsidRPr="00CF7C05" w14:paraId="1BA24102" w14:textId="77777777" w:rsidTr="00AF7087">
        <w:tblPrEx>
          <w:tblLook w:val="0000" w:firstRow="0" w:lastRow="0" w:firstColumn="0" w:lastColumn="0" w:noHBand="0" w:noVBand="0"/>
        </w:tblPrEx>
        <w:trPr>
          <w:trHeight w:val="20"/>
        </w:trPr>
        <w:tc>
          <w:tcPr>
            <w:tcW w:w="2610" w:type="dxa"/>
          </w:tcPr>
          <w:p w14:paraId="41C06FF3" w14:textId="5954D85F" w:rsidR="007E78B8" w:rsidRPr="005025AB" w:rsidRDefault="007E78B8" w:rsidP="00DD5200">
            <w:pPr>
              <w:pStyle w:val="NoSpacing"/>
              <w:rPr>
                <w:rFonts w:ascii="Times New Roman" w:hAnsi="Times New Roman" w:cs="Times New Roman"/>
                <w:highlight w:val="lightGray"/>
              </w:rPr>
            </w:pPr>
            <w:r w:rsidRPr="00116790">
              <w:rPr>
                <w:rFonts w:ascii="Times New Roman" w:hAnsi="Times New Roman" w:cs="Times New Roman"/>
              </w:rPr>
              <w:t>Tucker, Don</w:t>
            </w:r>
          </w:p>
        </w:tc>
        <w:tc>
          <w:tcPr>
            <w:tcW w:w="3818" w:type="dxa"/>
            <w:gridSpan w:val="3"/>
          </w:tcPr>
          <w:p w14:paraId="0E93934C" w14:textId="77777777" w:rsidR="007E78B8" w:rsidRPr="005025AB"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5025AB" w:rsidRDefault="007E78B8" w:rsidP="00DD5200">
            <w:pPr>
              <w:pStyle w:val="NoSpacing"/>
              <w:rPr>
                <w:rFonts w:ascii="Times New Roman" w:hAnsi="Times New Roman" w:cs="Times New Roman"/>
                <w:highlight w:val="lightGray"/>
              </w:rPr>
            </w:pPr>
          </w:p>
        </w:tc>
      </w:tr>
      <w:tr w:rsidR="00A01992" w:rsidRPr="00CF7C05" w14:paraId="407DCEB3" w14:textId="77777777" w:rsidTr="00AF7087">
        <w:tblPrEx>
          <w:tblLook w:val="0000" w:firstRow="0" w:lastRow="0" w:firstColumn="0" w:lastColumn="0" w:noHBand="0" w:noVBand="0"/>
        </w:tblPrEx>
        <w:trPr>
          <w:trHeight w:val="20"/>
        </w:trPr>
        <w:tc>
          <w:tcPr>
            <w:tcW w:w="2610" w:type="dxa"/>
          </w:tcPr>
          <w:p w14:paraId="34411760" w14:textId="11331960" w:rsidR="00A01992" w:rsidRPr="005025AB" w:rsidRDefault="00A01992" w:rsidP="00DD5200">
            <w:pPr>
              <w:pStyle w:val="NoSpacing"/>
              <w:rPr>
                <w:rFonts w:ascii="Times New Roman" w:hAnsi="Times New Roman" w:cs="Times New Roman"/>
                <w:highlight w:val="lightGray"/>
              </w:rPr>
            </w:pPr>
            <w:r w:rsidRPr="00D07134">
              <w:rPr>
                <w:rFonts w:ascii="Times New Roman" w:hAnsi="Times New Roman" w:cs="Times New Roman"/>
              </w:rPr>
              <w:t>Warnken, Pete</w:t>
            </w:r>
          </w:p>
        </w:tc>
        <w:tc>
          <w:tcPr>
            <w:tcW w:w="3818" w:type="dxa"/>
            <w:gridSpan w:val="3"/>
          </w:tcPr>
          <w:p w14:paraId="402A98FD" w14:textId="77777777" w:rsidR="00A01992" w:rsidRPr="005025AB" w:rsidRDefault="00A01992" w:rsidP="00DD5200">
            <w:pPr>
              <w:pStyle w:val="NoSpacing"/>
              <w:rPr>
                <w:rFonts w:ascii="Times New Roman" w:hAnsi="Times New Roman" w:cs="Times New Roman"/>
                <w:highlight w:val="lightGray"/>
              </w:rPr>
            </w:pPr>
          </w:p>
        </w:tc>
        <w:tc>
          <w:tcPr>
            <w:tcW w:w="2469" w:type="dxa"/>
          </w:tcPr>
          <w:p w14:paraId="3D3BF6F4" w14:textId="77777777" w:rsidR="00A01992" w:rsidRPr="005025AB" w:rsidRDefault="00A01992" w:rsidP="00DD5200">
            <w:pPr>
              <w:pStyle w:val="NoSpacing"/>
              <w:rPr>
                <w:rFonts w:ascii="Times New Roman" w:hAnsi="Times New Roman" w:cs="Times New Roman"/>
                <w:highlight w:val="lightGray"/>
              </w:rPr>
            </w:pPr>
          </w:p>
        </w:tc>
      </w:tr>
      <w:tr w:rsidR="00D03FF6" w:rsidRPr="00CF7C05" w14:paraId="58926072" w14:textId="77777777" w:rsidTr="00AF7087">
        <w:tblPrEx>
          <w:tblLook w:val="0000" w:firstRow="0" w:lastRow="0" w:firstColumn="0" w:lastColumn="0" w:noHBand="0" w:noVBand="0"/>
        </w:tblPrEx>
        <w:trPr>
          <w:trHeight w:val="20"/>
        </w:trPr>
        <w:tc>
          <w:tcPr>
            <w:tcW w:w="2610" w:type="dxa"/>
          </w:tcPr>
          <w:p w14:paraId="224D1714" w14:textId="23DBAFAA" w:rsidR="00D03FF6" w:rsidRPr="005025AB" w:rsidRDefault="00D03FF6" w:rsidP="00DD5200">
            <w:pPr>
              <w:pStyle w:val="NoSpacing"/>
              <w:rPr>
                <w:rFonts w:ascii="Times New Roman" w:hAnsi="Times New Roman" w:cs="Times New Roman"/>
                <w:highlight w:val="lightGray"/>
              </w:rPr>
            </w:pPr>
            <w:r w:rsidRPr="00DA4480">
              <w:rPr>
                <w:rFonts w:ascii="Times New Roman" w:hAnsi="Times New Roman" w:cs="Times New Roman"/>
              </w:rPr>
              <w:t>Wattles, Paul</w:t>
            </w:r>
          </w:p>
        </w:tc>
        <w:tc>
          <w:tcPr>
            <w:tcW w:w="3818" w:type="dxa"/>
            <w:gridSpan w:val="3"/>
          </w:tcPr>
          <w:p w14:paraId="027B2C51" w14:textId="77777777" w:rsidR="00D03FF6" w:rsidRPr="005025AB"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5025AB" w:rsidRDefault="00D03FF6" w:rsidP="00DD5200">
            <w:pPr>
              <w:pStyle w:val="NoSpacing"/>
              <w:rPr>
                <w:rFonts w:ascii="Times New Roman" w:hAnsi="Times New Roman" w:cs="Times New Roman"/>
                <w:highlight w:val="lightGray"/>
              </w:rPr>
            </w:pPr>
          </w:p>
        </w:tc>
      </w:tr>
      <w:tr w:rsidR="0018483F" w:rsidRPr="00CF7C05" w14:paraId="10CF4185" w14:textId="77777777" w:rsidTr="00AF7087">
        <w:tblPrEx>
          <w:tblLook w:val="0000" w:firstRow="0" w:lastRow="0" w:firstColumn="0" w:lastColumn="0" w:noHBand="0" w:noVBand="0"/>
        </w:tblPrEx>
        <w:trPr>
          <w:trHeight w:val="20"/>
        </w:trPr>
        <w:tc>
          <w:tcPr>
            <w:tcW w:w="2610" w:type="dxa"/>
          </w:tcPr>
          <w:p w14:paraId="133C017B" w14:textId="7A115112" w:rsidR="0018483F" w:rsidRPr="005025AB" w:rsidRDefault="0018483F" w:rsidP="00DD5200">
            <w:pPr>
              <w:pStyle w:val="NoSpacing"/>
              <w:rPr>
                <w:rFonts w:ascii="Times New Roman" w:hAnsi="Times New Roman" w:cs="Times New Roman"/>
                <w:highlight w:val="lightGray"/>
              </w:rPr>
            </w:pPr>
            <w:r w:rsidRPr="00116790">
              <w:rPr>
                <w:rFonts w:ascii="Times New Roman" w:hAnsi="Times New Roman" w:cs="Times New Roman"/>
              </w:rPr>
              <w:t>Xiao, Hong</w:t>
            </w:r>
          </w:p>
        </w:tc>
        <w:tc>
          <w:tcPr>
            <w:tcW w:w="3818" w:type="dxa"/>
            <w:gridSpan w:val="3"/>
          </w:tcPr>
          <w:p w14:paraId="00117ABE" w14:textId="77777777" w:rsidR="0018483F" w:rsidRPr="005025AB" w:rsidRDefault="0018483F" w:rsidP="00DD5200">
            <w:pPr>
              <w:pStyle w:val="NoSpacing"/>
              <w:rPr>
                <w:rFonts w:ascii="Times New Roman" w:hAnsi="Times New Roman" w:cs="Times New Roman"/>
                <w:highlight w:val="lightGray"/>
              </w:rPr>
            </w:pPr>
          </w:p>
        </w:tc>
        <w:tc>
          <w:tcPr>
            <w:tcW w:w="2469" w:type="dxa"/>
          </w:tcPr>
          <w:p w14:paraId="399E8133" w14:textId="77777777" w:rsidR="0018483F" w:rsidRPr="005025AB" w:rsidRDefault="0018483F" w:rsidP="00DD5200">
            <w:pPr>
              <w:pStyle w:val="NoSpacing"/>
              <w:rPr>
                <w:rFonts w:ascii="Times New Roman" w:hAnsi="Times New Roman" w:cs="Times New Roman"/>
                <w:highlight w:val="lightGray"/>
              </w:rPr>
            </w:pPr>
          </w:p>
        </w:tc>
      </w:tr>
      <w:tr w:rsidR="0086206C" w:rsidRPr="00CF7C05" w14:paraId="3A6D2A51" w14:textId="77777777" w:rsidTr="00AF7087">
        <w:tblPrEx>
          <w:tblLook w:val="0000" w:firstRow="0" w:lastRow="0" w:firstColumn="0" w:lastColumn="0" w:noHBand="0" w:noVBand="0"/>
        </w:tblPrEx>
        <w:trPr>
          <w:trHeight w:val="20"/>
        </w:trPr>
        <w:tc>
          <w:tcPr>
            <w:tcW w:w="2610" w:type="dxa"/>
          </w:tcPr>
          <w:p w14:paraId="41C0D3BD" w14:textId="7420C003" w:rsidR="0086206C" w:rsidRPr="005025AB" w:rsidRDefault="0086206C" w:rsidP="00DD5200">
            <w:pPr>
              <w:pStyle w:val="NoSpacing"/>
              <w:rPr>
                <w:rFonts w:ascii="Times New Roman" w:hAnsi="Times New Roman" w:cs="Times New Roman"/>
                <w:highlight w:val="lightGray"/>
              </w:rPr>
            </w:pPr>
            <w:r w:rsidRPr="00D07134">
              <w:rPr>
                <w:rFonts w:ascii="Times New Roman" w:hAnsi="Times New Roman" w:cs="Times New Roman"/>
              </w:rPr>
              <w:t>Zeplin, Rachel</w:t>
            </w:r>
          </w:p>
        </w:tc>
        <w:tc>
          <w:tcPr>
            <w:tcW w:w="3818" w:type="dxa"/>
            <w:gridSpan w:val="3"/>
          </w:tcPr>
          <w:p w14:paraId="1D87DA65" w14:textId="77777777" w:rsidR="0086206C" w:rsidRPr="005025AB" w:rsidRDefault="0086206C" w:rsidP="00DD5200">
            <w:pPr>
              <w:pStyle w:val="NoSpacing"/>
              <w:rPr>
                <w:rFonts w:ascii="Times New Roman" w:hAnsi="Times New Roman" w:cs="Times New Roman"/>
                <w:highlight w:val="lightGray"/>
              </w:rPr>
            </w:pPr>
          </w:p>
        </w:tc>
        <w:tc>
          <w:tcPr>
            <w:tcW w:w="2469" w:type="dxa"/>
          </w:tcPr>
          <w:p w14:paraId="7FD21B45" w14:textId="77777777" w:rsidR="0086206C" w:rsidRPr="005025AB" w:rsidRDefault="0086206C" w:rsidP="00DD5200">
            <w:pPr>
              <w:pStyle w:val="NoSpacing"/>
              <w:rPr>
                <w:rFonts w:ascii="Times New Roman" w:hAnsi="Times New Roman" w:cs="Times New Roman"/>
                <w:highlight w:val="lightGray"/>
              </w:rPr>
            </w:pPr>
          </w:p>
        </w:tc>
      </w:tr>
      <w:bookmarkEnd w:id="3"/>
    </w:tbl>
    <w:p w14:paraId="300E392D" w14:textId="77777777" w:rsidR="00B241D3" w:rsidRPr="00CF7C05" w:rsidRDefault="00B241D3" w:rsidP="002968F0">
      <w:pPr>
        <w:pStyle w:val="NoSpacing"/>
        <w:jc w:val="both"/>
        <w:rPr>
          <w:rFonts w:ascii="Times New Roman" w:hAnsi="Times New Roman" w:cs="Times New Roman"/>
          <w:i/>
          <w:highlight w:val="lightGray"/>
        </w:rPr>
      </w:pPr>
    </w:p>
    <w:p w14:paraId="29FC549A" w14:textId="77777777" w:rsidR="00D038CF" w:rsidRPr="00CF7C05" w:rsidRDefault="00D038CF" w:rsidP="002968F0">
      <w:pPr>
        <w:pStyle w:val="NoSpacing"/>
        <w:jc w:val="both"/>
        <w:rPr>
          <w:rFonts w:ascii="Times New Roman" w:hAnsi="Times New Roman" w:cs="Times New Roman"/>
          <w:i/>
          <w:highlight w:val="lightGray"/>
        </w:rPr>
      </w:pPr>
    </w:p>
    <w:p w14:paraId="5A656F6C" w14:textId="77777777" w:rsidR="00EB6CF3" w:rsidRPr="00CF7C05" w:rsidRDefault="00EF73CC" w:rsidP="002968F0">
      <w:pPr>
        <w:pStyle w:val="NoSpacing"/>
        <w:jc w:val="both"/>
        <w:rPr>
          <w:rFonts w:ascii="Times New Roman" w:hAnsi="Times New Roman" w:cs="Times New Roman"/>
        </w:rPr>
      </w:pPr>
      <w:r w:rsidRPr="00CF7C05">
        <w:rPr>
          <w:rFonts w:ascii="Times New Roman" w:hAnsi="Times New Roman" w:cs="Times New Roman"/>
          <w:i/>
        </w:rPr>
        <w:t>Unless otherwise indicated, all Market Segments were present for a vote</w:t>
      </w:r>
      <w:r w:rsidR="00CB2571" w:rsidRPr="00CF7C05">
        <w:rPr>
          <w:rFonts w:ascii="Times New Roman" w:hAnsi="Times New Roman" w:cs="Times New Roman"/>
          <w:i/>
        </w:rPr>
        <w:t>.</w:t>
      </w:r>
    </w:p>
    <w:p w14:paraId="00705C4D" w14:textId="77777777" w:rsidR="009F1FD3" w:rsidRPr="00CF7C05" w:rsidRDefault="009F1FD3" w:rsidP="002968F0">
      <w:pPr>
        <w:pStyle w:val="NoSpacing"/>
        <w:jc w:val="both"/>
        <w:rPr>
          <w:rFonts w:ascii="Times New Roman" w:hAnsi="Times New Roman" w:cs="Times New Roman"/>
        </w:rPr>
      </w:pPr>
    </w:p>
    <w:p w14:paraId="7191B62F" w14:textId="77777777" w:rsidR="00E01B23" w:rsidRPr="00CF7C05" w:rsidRDefault="00E01B23" w:rsidP="002968F0">
      <w:pPr>
        <w:pStyle w:val="NoSpacing"/>
        <w:jc w:val="both"/>
        <w:rPr>
          <w:rFonts w:ascii="Times New Roman" w:hAnsi="Times New Roman" w:cs="Times New Roman"/>
        </w:rPr>
      </w:pPr>
    </w:p>
    <w:p w14:paraId="75FA2B60" w14:textId="026548D0" w:rsidR="00895FFF" w:rsidRDefault="00075016" w:rsidP="002968F0">
      <w:pPr>
        <w:pStyle w:val="NoSpacing"/>
        <w:jc w:val="both"/>
        <w:rPr>
          <w:rFonts w:ascii="Times New Roman" w:hAnsi="Times New Roman" w:cs="Times New Roman"/>
        </w:rPr>
      </w:pPr>
      <w:r w:rsidRPr="00CF7C05">
        <w:rPr>
          <w:rFonts w:ascii="Times New Roman" w:hAnsi="Times New Roman" w:cs="Times New Roman"/>
        </w:rPr>
        <w:t xml:space="preserve">Martha Henson </w:t>
      </w:r>
      <w:r w:rsidR="00895FFF" w:rsidRPr="00CF7C05">
        <w:rPr>
          <w:rFonts w:ascii="Times New Roman" w:hAnsi="Times New Roman" w:cs="Times New Roman"/>
        </w:rPr>
        <w:t xml:space="preserve">called the </w:t>
      </w:r>
      <w:r w:rsidR="005025AB">
        <w:rPr>
          <w:rFonts w:ascii="Times New Roman" w:hAnsi="Times New Roman" w:cs="Times New Roman"/>
        </w:rPr>
        <w:t>October 15</w:t>
      </w:r>
      <w:r w:rsidRPr="00CF7C05">
        <w:rPr>
          <w:rFonts w:ascii="Times New Roman" w:hAnsi="Times New Roman" w:cs="Times New Roman"/>
        </w:rPr>
        <w:t>, 2</w:t>
      </w:r>
      <w:r w:rsidR="008524CF" w:rsidRPr="00CF7C05">
        <w:rPr>
          <w:rFonts w:ascii="Times New Roman" w:hAnsi="Times New Roman" w:cs="Times New Roman"/>
        </w:rPr>
        <w:t xml:space="preserve">020 </w:t>
      </w:r>
      <w:r w:rsidR="00895FFF" w:rsidRPr="00CF7C05">
        <w:rPr>
          <w:rFonts w:ascii="Times New Roman" w:hAnsi="Times New Roman" w:cs="Times New Roman"/>
        </w:rPr>
        <w:t xml:space="preserve">PRS meeting to order at 9:30 a.m. </w:t>
      </w:r>
    </w:p>
    <w:p w14:paraId="1C0B910D" w14:textId="77777777" w:rsidR="001B3D02" w:rsidRDefault="001B3D02" w:rsidP="002968F0">
      <w:pPr>
        <w:pStyle w:val="NoSpacing"/>
        <w:jc w:val="both"/>
        <w:rPr>
          <w:rFonts w:ascii="Times New Roman" w:hAnsi="Times New Roman" w:cs="Times New Roman"/>
        </w:rPr>
      </w:pPr>
    </w:p>
    <w:p w14:paraId="02C86B1B" w14:textId="77777777" w:rsidR="001B3D02" w:rsidRPr="00CF7C05" w:rsidRDefault="001B3D02" w:rsidP="002968F0">
      <w:pPr>
        <w:pStyle w:val="NoSpacing"/>
        <w:jc w:val="both"/>
        <w:rPr>
          <w:rFonts w:ascii="Times New Roman" w:hAnsi="Times New Roman" w:cs="Times New Roman"/>
        </w:rPr>
      </w:pPr>
    </w:p>
    <w:p w14:paraId="265FA3FF" w14:textId="77777777" w:rsidR="00895FFF" w:rsidRPr="00CF7C05" w:rsidRDefault="00895FFF" w:rsidP="002968F0">
      <w:pPr>
        <w:pStyle w:val="NoSpacing"/>
        <w:jc w:val="both"/>
        <w:rPr>
          <w:rFonts w:ascii="Times New Roman" w:hAnsi="Times New Roman" w:cs="Times New Roman"/>
          <w:u w:val="single"/>
        </w:rPr>
      </w:pPr>
      <w:r w:rsidRPr="00CF7C05">
        <w:rPr>
          <w:rFonts w:ascii="Times New Roman" w:hAnsi="Times New Roman" w:cs="Times New Roman"/>
          <w:u w:val="single"/>
        </w:rPr>
        <w:t>Antitrust Admonition</w:t>
      </w:r>
    </w:p>
    <w:p w14:paraId="3E2342D5" w14:textId="2F6098EF" w:rsidR="00895FFF" w:rsidRPr="00CF7C05" w:rsidRDefault="00895FFF" w:rsidP="002968F0">
      <w:pPr>
        <w:pStyle w:val="NoSpacing"/>
        <w:jc w:val="both"/>
        <w:rPr>
          <w:rFonts w:ascii="Times New Roman" w:hAnsi="Times New Roman" w:cs="Times New Roman"/>
        </w:rPr>
      </w:pPr>
      <w:r w:rsidRPr="00CF7C05">
        <w:rPr>
          <w:rFonts w:ascii="Times New Roman" w:hAnsi="Times New Roman" w:cs="Times New Roman"/>
        </w:rPr>
        <w:t xml:space="preserve">Ms. </w:t>
      </w:r>
      <w:r w:rsidR="00075016" w:rsidRPr="00CF7C05">
        <w:rPr>
          <w:rFonts w:ascii="Times New Roman" w:hAnsi="Times New Roman" w:cs="Times New Roman"/>
        </w:rPr>
        <w:t xml:space="preserve">Henson </w:t>
      </w:r>
      <w:r w:rsidRPr="00CF7C05">
        <w:rPr>
          <w:rFonts w:ascii="Times New Roman" w:hAnsi="Times New Roman" w:cs="Times New Roman"/>
        </w:rPr>
        <w:t xml:space="preserve">directed attention to the Antitrust Admonition, which was displayed.  </w:t>
      </w:r>
    </w:p>
    <w:p w14:paraId="69C7AD02" w14:textId="77777777" w:rsidR="00895FFF" w:rsidRPr="00CF7C05" w:rsidRDefault="00895FFF" w:rsidP="002968F0">
      <w:pPr>
        <w:pStyle w:val="NoSpacing"/>
        <w:jc w:val="both"/>
        <w:rPr>
          <w:rFonts w:ascii="Times New Roman" w:hAnsi="Times New Roman" w:cs="Times New Roman"/>
        </w:rPr>
      </w:pPr>
    </w:p>
    <w:p w14:paraId="2C451871" w14:textId="77777777" w:rsidR="00895FFF" w:rsidRPr="00CF7C05" w:rsidRDefault="00895FFF" w:rsidP="002968F0">
      <w:pPr>
        <w:pStyle w:val="NoSpacing"/>
        <w:jc w:val="both"/>
        <w:rPr>
          <w:rFonts w:ascii="Times New Roman" w:hAnsi="Times New Roman" w:cs="Times New Roman"/>
        </w:rPr>
      </w:pPr>
    </w:p>
    <w:p w14:paraId="1ECDA998" w14:textId="77777777" w:rsidR="00EB6CF3" w:rsidRPr="00CF7C05" w:rsidRDefault="00EB6CF3" w:rsidP="002968F0">
      <w:pPr>
        <w:pStyle w:val="NoSpacing"/>
        <w:jc w:val="both"/>
        <w:rPr>
          <w:rFonts w:ascii="Times New Roman" w:hAnsi="Times New Roman" w:cs="Times New Roman"/>
          <w:u w:val="single"/>
        </w:rPr>
      </w:pPr>
      <w:r w:rsidRPr="00CF7C05">
        <w:rPr>
          <w:rFonts w:ascii="Times New Roman" w:hAnsi="Times New Roman" w:cs="Times New Roman"/>
          <w:u w:val="single"/>
        </w:rPr>
        <w:lastRenderedPageBreak/>
        <w:t xml:space="preserve">Approval of Minutes </w:t>
      </w:r>
      <w:r w:rsidR="00C96B32" w:rsidRPr="00CF7C05">
        <w:rPr>
          <w:rFonts w:ascii="Times New Roman" w:hAnsi="Times New Roman" w:cs="Times New Roman"/>
          <w:u w:val="single"/>
        </w:rPr>
        <w:t>(see Key Documents)</w:t>
      </w:r>
      <w:r w:rsidR="00C96B32" w:rsidRPr="00CF7C05">
        <w:rPr>
          <w:rStyle w:val="FootnoteReference"/>
          <w:rFonts w:ascii="Times New Roman" w:hAnsi="Times New Roman" w:cs="Times New Roman"/>
          <w:u w:val="single"/>
        </w:rPr>
        <w:footnoteReference w:id="1"/>
      </w:r>
    </w:p>
    <w:p w14:paraId="70FD143A" w14:textId="16B207C0" w:rsidR="009022BA" w:rsidRPr="00CF7C05" w:rsidRDefault="005025AB" w:rsidP="002968F0">
      <w:pPr>
        <w:pStyle w:val="NoSpacing"/>
        <w:jc w:val="both"/>
        <w:rPr>
          <w:rFonts w:ascii="Times New Roman" w:hAnsi="Times New Roman" w:cs="Times New Roman"/>
          <w:i/>
        </w:rPr>
      </w:pPr>
      <w:r>
        <w:rPr>
          <w:rFonts w:ascii="Times New Roman" w:hAnsi="Times New Roman" w:cs="Times New Roman"/>
          <w:i/>
        </w:rPr>
        <w:t>September 10, 2020</w:t>
      </w:r>
    </w:p>
    <w:p w14:paraId="7AE77808" w14:textId="455CBC09" w:rsidR="00613152" w:rsidRPr="00CF7C05" w:rsidRDefault="00613152" w:rsidP="00613152">
      <w:pPr>
        <w:pStyle w:val="NoSpacing"/>
        <w:jc w:val="both"/>
        <w:rPr>
          <w:rFonts w:ascii="Times New Roman" w:hAnsi="Times New Roman" w:cs="Times New Roman"/>
        </w:rPr>
      </w:pPr>
      <w:r w:rsidRPr="00E9703D">
        <w:rPr>
          <w:rFonts w:ascii="Times New Roman" w:hAnsi="Times New Roman" w:cs="Times New Roman"/>
        </w:rPr>
        <w:t xml:space="preserve">Market Participants reviewed </w:t>
      </w:r>
      <w:r w:rsidR="00E9703D" w:rsidRPr="00E9703D">
        <w:rPr>
          <w:rFonts w:ascii="Times New Roman" w:hAnsi="Times New Roman" w:cs="Times New Roman"/>
        </w:rPr>
        <w:t>September 10, 2020</w:t>
      </w:r>
      <w:r w:rsidR="00CF7C05" w:rsidRPr="00E9703D">
        <w:rPr>
          <w:rFonts w:ascii="Times New Roman" w:hAnsi="Times New Roman" w:cs="Times New Roman"/>
        </w:rPr>
        <w:t xml:space="preserve"> </w:t>
      </w:r>
      <w:r w:rsidR="0047135F" w:rsidRPr="00E9703D">
        <w:rPr>
          <w:rFonts w:ascii="Times New Roman" w:hAnsi="Times New Roman" w:cs="Times New Roman"/>
        </w:rPr>
        <w:t>PRS</w:t>
      </w:r>
      <w:r w:rsidRPr="00E9703D">
        <w:rPr>
          <w:rFonts w:ascii="Times New Roman" w:hAnsi="Times New Roman" w:cs="Times New Roman"/>
        </w:rPr>
        <w:t xml:space="preserve"> Meeting Minutes.  Ms. Hen</w:t>
      </w:r>
      <w:r w:rsidR="008D0F71" w:rsidRPr="00E9703D">
        <w:rPr>
          <w:rFonts w:ascii="Times New Roman" w:hAnsi="Times New Roman" w:cs="Times New Roman"/>
        </w:rPr>
        <w:t>son</w:t>
      </w:r>
      <w:r w:rsidRPr="00E9703D">
        <w:rPr>
          <w:rFonts w:ascii="Times New Roman" w:hAnsi="Times New Roman" w:cs="Times New Roman"/>
        </w:rPr>
        <w:t xml:space="preserve"> noted this item </w:t>
      </w:r>
      <w:r w:rsidR="00735672" w:rsidRPr="00E9703D">
        <w:rPr>
          <w:rFonts w:ascii="Times New Roman" w:hAnsi="Times New Roman" w:cs="Times New Roman"/>
        </w:rPr>
        <w:t xml:space="preserve">could be considered </w:t>
      </w:r>
      <w:r w:rsidRPr="00E9703D">
        <w:rPr>
          <w:rFonts w:ascii="Times New Roman" w:hAnsi="Times New Roman" w:cs="Times New Roman"/>
        </w:rPr>
        <w:t xml:space="preserve">for inclusion in the </w:t>
      </w:r>
      <w:hyperlink w:anchor="Combined_Ballot" w:history="1">
        <w:r w:rsidRPr="00E9703D">
          <w:rPr>
            <w:rStyle w:val="Hyperlink"/>
            <w:rFonts w:ascii="Times New Roman" w:hAnsi="Times New Roman" w:cs="Times New Roman"/>
          </w:rPr>
          <w:t>Combined Ballot</w:t>
        </w:r>
      </w:hyperlink>
      <w:r w:rsidRPr="00E9703D">
        <w:rPr>
          <w:rFonts w:ascii="Times New Roman" w:hAnsi="Times New Roman" w:cs="Times New Roman"/>
        </w:rPr>
        <w:t>.</w:t>
      </w:r>
      <w:r w:rsidRPr="00CF7C05">
        <w:rPr>
          <w:rFonts w:ascii="Times New Roman" w:hAnsi="Times New Roman" w:cs="Times New Roman"/>
        </w:rPr>
        <w:t xml:space="preserve">  </w:t>
      </w:r>
    </w:p>
    <w:p w14:paraId="36EB45F4" w14:textId="77777777" w:rsidR="00613152" w:rsidRPr="00CF7C05" w:rsidRDefault="00613152" w:rsidP="007E4E3D">
      <w:pPr>
        <w:pStyle w:val="NoSpacing"/>
        <w:jc w:val="both"/>
        <w:rPr>
          <w:rFonts w:ascii="Times New Roman" w:hAnsi="Times New Roman" w:cs="Times New Roman"/>
          <w:b/>
        </w:rPr>
      </w:pPr>
    </w:p>
    <w:p w14:paraId="08303DBC" w14:textId="77777777" w:rsidR="00F33A1A" w:rsidRPr="00CF7C05" w:rsidRDefault="00F33A1A" w:rsidP="007E4E3D">
      <w:pPr>
        <w:pStyle w:val="NoSpacing"/>
        <w:jc w:val="both"/>
        <w:rPr>
          <w:rFonts w:ascii="Times New Roman" w:hAnsi="Times New Roman" w:cs="Times New Roman"/>
        </w:rPr>
      </w:pPr>
    </w:p>
    <w:p w14:paraId="765050AF" w14:textId="16216C9C" w:rsidR="007A0397" w:rsidRPr="00E9703D" w:rsidRDefault="007A0397" w:rsidP="002968F0">
      <w:pPr>
        <w:pStyle w:val="NoSpacing"/>
        <w:jc w:val="both"/>
        <w:rPr>
          <w:rFonts w:ascii="Times New Roman" w:hAnsi="Times New Roman" w:cs="Times New Roman"/>
          <w:u w:val="single"/>
        </w:rPr>
      </w:pPr>
      <w:r w:rsidRPr="00E9703D">
        <w:rPr>
          <w:rFonts w:ascii="Times New Roman" w:hAnsi="Times New Roman" w:cs="Times New Roman"/>
          <w:u w:val="single"/>
        </w:rPr>
        <w:t xml:space="preserve">Technical Advisory Committee (TAC) </w:t>
      </w:r>
      <w:r w:rsidR="00D16019" w:rsidRPr="00E9703D">
        <w:rPr>
          <w:rFonts w:ascii="Times New Roman" w:hAnsi="Times New Roman" w:cs="Times New Roman"/>
          <w:u w:val="single"/>
        </w:rPr>
        <w:t>and Board Repor</w:t>
      </w:r>
      <w:r w:rsidR="00F92A9A" w:rsidRPr="00E9703D">
        <w:rPr>
          <w:rFonts w:ascii="Times New Roman" w:hAnsi="Times New Roman" w:cs="Times New Roman"/>
          <w:u w:val="single"/>
        </w:rPr>
        <w:t>ts</w:t>
      </w:r>
      <w:r w:rsidR="003A4157" w:rsidRPr="00E9703D">
        <w:rPr>
          <w:rFonts w:ascii="Times New Roman" w:hAnsi="Times New Roman" w:cs="Times New Roman"/>
          <w:u w:val="single"/>
        </w:rPr>
        <w:t xml:space="preserve"> </w:t>
      </w:r>
    </w:p>
    <w:p w14:paraId="30A1D53D" w14:textId="2506C074" w:rsidR="007D6C45" w:rsidRPr="00E9703D" w:rsidRDefault="007D6C45" w:rsidP="002968F0">
      <w:pPr>
        <w:pStyle w:val="NoSpacing"/>
        <w:jc w:val="both"/>
        <w:rPr>
          <w:rFonts w:ascii="Times New Roman" w:hAnsi="Times New Roman" w:cs="Times New Roman"/>
        </w:rPr>
      </w:pPr>
      <w:r w:rsidRPr="00E9703D">
        <w:rPr>
          <w:rFonts w:ascii="Times New Roman" w:hAnsi="Times New Roman" w:cs="Times New Roman"/>
        </w:rPr>
        <w:t xml:space="preserve">Ms. Henson reported the disposition of items considered at the </w:t>
      </w:r>
      <w:r w:rsidR="00E9703D" w:rsidRPr="00E9703D">
        <w:rPr>
          <w:rFonts w:ascii="Times New Roman" w:hAnsi="Times New Roman" w:cs="Times New Roman"/>
        </w:rPr>
        <w:t xml:space="preserve">September 23, 2020 </w:t>
      </w:r>
      <w:r w:rsidRPr="00E9703D">
        <w:rPr>
          <w:rFonts w:ascii="Times New Roman" w:hAnsi="Times New Roman" w:cs="Times New Roman"/>
        </w:rPr>
        <w:t xml:space="preserve">TAC </w:t>
      </w:r>
      <w:r w:rsidR="00CF7C05" w:rsidRPr="00E9703D">
        <w:rPr>
          <w:rFonts w:ascii="Times New Roman" w:hAnsi="Times New Roman" w:cs="Times New Roman"/>
        </w:rPr>
        <w:t>meeting</w:t>
      </w:r>
      <w:r w:rsidR="00E9703D" w:rsidRPr="00E9703D">
        <w:rPr>
          <w:rFonts w:ascii="Times New Roman" w:hAnsi="Times New Roman" w:cs="Times New Roman"/>
        </w:rPr>
        <w:t xml:space="preserve"> and the October 13, 2020 Urgent Board of Directors meeting.  </w:t>
      </w:r>
    </w:p>
    <w:p w14:paraId="4B7E62E5" w14:textId="77777777" w:rsidR="007D6C45" w:rsidRPr="00E9703D" w:rsidRDefault="007D6C45" w:rsidP="002968F0">
      <w:pPr>
        <w:pStyle w:val="NoSpacing"/>
        <w:jc w:val="both"/>
        <w:rPr>
          <w:rFonts w:ascii="Times New Roman" w:hAnsi="Times New Roman" w:cs="Times New Roman"/>
        </w:rPr>
      </w:pPr>
    </w:p>
    <w:p w14:paraId="271D667F" w14:textId="77777777" w:rsidR="00036D99" w:rsidRPr="005025AB" w:rsidRDefault="00036D99" w:rsidP="002968F0">
      <w:pPr>
        <w:pStyle w:val="NoSpacing"/>
        <w:jc w:val="both"/>
        <w:rPr>
          <w:rFonts w:ascii="Times New Roman" w:hAnsi="Times New Roman" w:cs="Times New Roman"/>
          <w:highlight w:val="lightGray"/>
          <w:u w:val="single"/>
        </w:rPr>
      </w:pPr>
    </w:p>
    <w:p w14:paraId="5E7FDE1E" w14:textId="4F350495" w:rsidR="00FB78FB" w:rsidRPr="00A119B3" w:rsidRDefault="00131680" w:rsidP="002968F0">
      <w:pPr>
        <w:pStyle w:val="NoSpacing"/>
        <w:jc w:val="both"/>
        <w:rPr>
          <w:rFonts w:ascii="Times New Roman" w:hAnsi="Times New Roman" w:cs="Times New Roman"/>
          <w:u w:val="single"/>
        </w:rPr>
      </w:pPr>
      <w:r w:rsidRPr="00A119B3">
        <w:rPr>
          <w:rFonts w:ascii="Times New Roman" w:hAnsi="Times New Roman" w:cs="Times New Roman"/>
          <w:u w:val="single"/>
        </w:rPr>
        <w:t xml:space="preserve">Project </w:t>
      </w:r>
      <w:r w:rsidR="00D16019" w:rsidRPr="00A119B3">
        <w:rPr>
          <w:rFonts w:ascii="Times New Roman" w:hAnsi="Times New Roman" w:cs="Times New Roman"/>
          <w:u w:val="single"/>
        </w:rPr>
        <w:t>Update and Summary of Project Priority List (PPL) Activity to Date (see Key Documents)</w:t>
      </w:r>
      <w:r w:rsidR="00FB78FB" w:rsidRPr="00A119B3">
        <w:rPr>
          <w:rFonts w:ascii="Times New Roman" w:hAnsi="Times New Roman" w:cs="Times New Roman"/>
          <w:u w:val="single"/>
        </w:rPr>
        <w:t xml:space="preserve"> </w:t>
      </w:r>
    </w:p>
    <w:p w14:paraId="53E59AF8" w14:textId="06A87179" w:rsidR="00DB1676" w:rsidRDefault="0060378E" w:rsidP="006E63DC">
      <w:pPr>
        <w:pStyle w:val="NoSpacing"/>
        <w:jc w:val="both"/>
        <w:rPr>
          <w:rFonts w:ascii="Times New Roman" w:hAnsi="Times New Roman" w:cs="Times New Roman"/>
          <w:highlight w:val="lightGray"/>
        </w:rPr>
      </w:pPr>
      <w:r w:rsidRPr="00A96F43">
        <w:rPr>
          <w:rFonts w:ascii="Times New Roman" w:hAnsi="Times New Roman" w:cs="Times New Roman"/>
        </w:rPr>
        <w:t xml:space="preserve">Troy Anderson </w:t>
      </w:r>
      <w:r w:rsidR="00D16019" w:rsidRPr="00A96F43">
        <w:rPr>
          <w:rFonts w:ascii="Times New Roman" w:hAnsi="Times New Roman" w:cs="Times New Roman"/>
        </w:rPr>
        <w:t>pr</w:t>
      </w:r>
      <w:r w:rsidR="00474A6F" w:rsidRPr="00A96F43">
        <w:rPr>
          <w:rFonts w:ascii="Times New Roman" w:hAnsi="Times New Roman" w:cs="Times New Roman"/>
        </w:rPr>
        <w:t xml:space="preserve">ovided a </w:t>
      </w:r>
      <w:r w:rsidR="00D16019" w:rsidRPr="00A96F43">
        <w:rPr>
          <w:rFonts w:ascii="Times New Roman" w:hAnsi="Times New Roman" w:cs="Times New Roman"/>
        </w:rPr>
        <w:t>project update</w:t>
      </w:r>
      <w:r w:rsidR="00FD7F5A" w:rsidRPr="00A96F43">
        <w:rPr>
          <w:rFonts w:ascii="Times New Roman" w:hAnsi="Times New Roman" w:cs="Times New Roman"/>
        </w:rPr>
        <w:t xml:space="preserve"> </w:t>
      </w:r>
      <w:r w:rsidR="00D16019" w:rsidRPr="00A96F43">
        <w:rPr>
          <w:rFonts w:ascii="Times New Roman" w:hAnsi="Times New Roman" w:cs="Times New Roman"/>
        </w:rPr>
        <w:t>and summary of PPL activity</w:t>
      </w:r>
      <w:r w:rsidR="006E63DC" w:rsidRPr="00A96F43">
        <w:rPr>
          <w:rFonts w:ascii="Times New Roman" w:hAnsi="Times New Roman" w:cs="Times New Roman"/>
        </w:rPr>
        <w:t xml:space="preserve"> and </w:t>
      </w:r>
      <w:r w:rsidR="00E02EBB" w:rsidRPr="00A96F43">
        <w:rPr>
          <w:rFonts w:ascii="Times New Roman" w:hAnsi="Times New Roman" w:cs="Times New Roman"/>
        </w:rPr>
        <w:t>rev</w:t>
      </w:r>
      <w:r w:rsidR="00861C8C" w:rsidRPr="00A96F43">
        <w:rPr>
          <w:rFonts w:ascii="Times New Roman" w:hAnsi="Times New Roman" w:cs="Times New Roman"/>
        </w:rPr>
        <w:t xml:space="preserve">iewed </w:t>
      </w:r>
      <w:r w:rsidR="00371BC3" w:rsidRPr="00A96F43">
        <w:rPr>
          <w:rFonts w:ascii="Times New Roman" w:hAnsi="Times New Roman" w:cs="Times New Roman"/>
        </w:rPr>
        <w:t>t</w:t>
      </w:r>
      <w:r w:rsidR="00861C8C" w:rsidRPr="00A96F43">
        <w:rPr>
          <w:rFonts w:ascii="Times New Roman" w:hAnsi="Times New Roman" w:cs="Times New Roman"/>
        </w:rPr>
        <w:t xml:space="preserve">he </w:t>
      </w:r>
      <w:r w:rsidR="00C93D60" w:rsidRPr="00A96F43">
        <w:rPr>
          <w:rFonts w:ascii="Times New Roman" w:hAnsi="Times New Roman" w:cs="Times New Roman"/>
        </w:rPr>
        <w:t xml:space="preserve">2020 </w:t>
      </w:r>
      <w:r w:rsidR="00DB1676" w:rsidRPr="00A96F43">
        <w:rPr>
          <w:rFonts w:ascii="Times New Roman" w:hAnsi="Times New Roman" w:cs="Times New Roman"/>
        </w:rPr>
        <w:t xml:space="preserve">and 2021 </w:t>
      </w:r>
      <w:r w:rsidR="00986A8A" w:rsidRPr="00A96F43">
        <w:rPr>
          <w:rFonts w:ascii="Times New Roman" w:hAnsi="Times New Roman" w:cs="Times New Roman"/>
        </w:rPr>
        <w:t>r</w:t>
      </w:r>
      <w:r w:rsidR="00F658AD" w:rsidRPr="00A96F43">
        <w:rPr>
          <w:rFonts w:ascii="Times New Roman" w:hAnsi="Times New Roman" w:cs="Times New Roman"/>
        </w:rPr>
        <w:t xml:space="preserve">elease </w:t>
      </w:r>
      <w:r w:rsidR="00D044D3" w:rsidRPr="00A96F43">
        <w:rPr>
          <w:rFonts w:ascii="Times New Roman" w:hAnsi="Times New Roman" w:cs="Times New Roman"/>
        </w:rPr>
        <w:t>targets</w:t>
      </w:r>
      <w:r w:rsidR="006E63DC" w:rsidRPr="00A96F43">
        <w:rPr>
          <w:rFonts w:ascii="Times New Roman" w:hAnsi="Times New Roman" w:cs="Times New Roman"/>
        </w:rPr>
        <w:t xml:space="preserve"> and </w:t>
      </w:r>
      <w:r w:rsidR="00DB1676" w:rsidRPr="00A96F43">
        <w:rPr>
          <w:rFonts w:ascii="Times New Roman" w:hAnsi="Times New Roman" w:cs="Times New Roman"/>
        </w:rPr>
        <w:t xml:space="preserve">2020 </w:t>
      </w:r>
      <w:r w:rsidR="008D26E4" w:rsidRPr="00A96F43">
        <w:rPr>
          <w:rFonts w:ascii="Times New Roman" w:hAnsi="Times New Roman" w:cs="Times New Roman"/>
        </w:rPr>
        <w:t>project spending</w:t>
      </w:r>
      <w:r w:rsidR="00D444E1" w:rsidRPr="00A96F43">
        <w:rPr>
          <w:rFonts w:ascii="Times New Roman" w:hAnsi="Times New Roman" w:cs="Times New Roman"/>
        </w:rPr>
        <w:t xml:space="preserve"> forecast</w:t>
      </w:r>
      <w:r w:rsidR="00E56E2A" w:rsidRPr="00A96F43">
        <w:rPr>
          <w:rFonts w:ascii="Times New Roman" w:hAnsi="Times New Roman" w:cs="Times New Roman"/>
        </w:rPr>
        <w:t>s</w:t>
      </w:r>
      <w:r w:rsidR="006E63DC" w:rsidRPr="00A96F43">
        <w:rPr>
          <w:rFonts w:ascii="Times New Roman" w:hAnsi="Times New Roman" w:cs="Times New Roman"/>
        </w:rPr>
        <w:t xml:space="preserve">.  </w:t>
      </w:r>
      <w:r w:rsidR="00DB1676" w:rsidRPr="00A96F43">
        <w:rPr>
          <w:rFonts w:ascii="Times New Roman" w:hAnsi="Times New Roman" w:cs="Times New Roman"/>
        </w:rPr>
        <w:t xml:space="preserve">Mr. Anderson summarized </w:t>
      </w:r>
      <w:r w:rsidR="00C806CC" w:rsidRPr="00A96F43">
        <w:rPr>
          <w:rFonts w:ascii="Times New Roman" w:hAnsi="Times New Roman" w:cs="Times New Roman"/>
        </w:rPr>
        <w:t>the October 2020 start for two</w:t>
      </w:r>
      <w:r w:rsidR="00DB1676" w:rsidRPr="00A96F43">
        <w:rPr>
          <w:rFonts w:ascii="Times New Roman" w:hAnsi="Times New Roman" w:cs="Times New Roman"/>
        </w:rPr>
        <w:t xml:space="preserve"> Battery Energy Storage (BES) </w:t>
      </w:r>
      <w:r w:rsidR="00C806CC" w:rsidRPr="00A96F43">
        <w:rPr>
          <w:rFonts w:ascii="Times New Roman" w:hAnsi="Times New Roman" w:cs="Times New Roman"/>
        </w:rPr>
        <w:t xml:space="preserve">and Distributed Generation Resource (DGR) Pre-Passport projects, </w:t>
      </w:r>
      <w:r w:rsidR="00DB1676" w:rsidRPr="00A96F43">
        <w:rPr>
          <w:rFonts w:ascii="Times New Roman" w:hAnsi="Times New Roman" w:cs="Times New Roman"/>
        </w:rPr>
        <w:t>Combo</w:t>
      </w:r>
      <w:r w:rsidR="00DB1676">
        <w:rPr>
          <w:rFonts w:ascii="Times New Roman" w:hAnsi="Times New Roman" w:cs="Times New Roman"/>
        </w:rPr>
        <w:t xml:space="preserve"> Model and </w:t>
      </w:r>
      <w:r w:rsidR="00C806CC">
        <w:rPr>
          <w:rFonts w:ascii="Times New Roman" w:hAnsi="Times New Roman" w:cs="Times New Roman"/>
        </w:rPr>
        <w:t>DGR/</w:t>
      </w:r>
      <w:r w:rsidR="00C806CC" w:rsidRPr="00C806CC">
        <w:rPr>
          <w:rFonts w:ascii="Times New Roman" w:hAnsi="Times New Roman" w:cs="Times New Roman"/>
        </w:rPr>
        <w:t>Distribution Energy Storage Resources (DESRs)</w:t>
      </w:r>
      <w:r w:rsidR="00C806CC">
        <w:rPr>
          <w:rFonts w:ascii="Times New Roman" w:hAnsi="Times New Roman" w:cs="Times New Roman"/>
        </w:rPr>
        <w:t xml:space="preserve"> implementation strateg</w:t>
      </w:r>
      <w:r w:rsidR="00F40D8F">
        <w:rPr>
          <w:rFonts w:ascii="Times New Roman" w:hAnsi="Times New Roman" w:cs="Times New Roman"/>
        </w:rPr>
        <w:t>ies</w:t>
      </w:r>
      <w:r w:rsidR="00136B44">
        <w:rPr>
          <w:rFonts w:ascii="Times New Roman" w:hAnsi="Times New Roman" w:cs="Times New Roman"/>
        </w:rPr>
        <w:t xml:space="preserve">, </w:t>
      </w:r>
      <w:r w:rsidR="00C806CC">
        <w:rPr>
          <w:rFonts w:ascii="Times New Roman" w:hAnsi="Times New Roman" w:cs="Times New Roman"/>
        </w:rPr>
        <w:t xml:space="preserve">and stated the target go-live dates </w:t>
      </w:r>
      <w:r w:rsidR="00A96F43">
        <w:rPr>
          <w:rFonts w:ascii="Times New Roman" w:hAnsi="Times New Roman" w:cs="Times New Roman"/>
        </w:rPr>
        <w:t xml:space="preserve">are in development.  </w:t>
      </w:r>
      <w:r w:rsidR="00C806CC">
        <w:rPr>
          <w:rFonts w:ascii="Times New Roman" w:hAnsi="Times New Roman" w:cs="Times New Roman"/>
        </w:rPr>
        <w:t xml:space="preserve">In response to Market Participant questions, Mr. Anderson </w:t>
      </w:r>
      <w:r w:rsidR="00DB1676">
        <w:rPr>
          <w:rFonts w:ascii="Times New Roman" w:hAnsi="Times New Roman" w:cs="Times New Roman"/>
        </w:rPr>
        <w:t>reviewed the prioritization process for Revision Requests on the Prioritization List.  Market Participants expressed support for implementing NPRR1006</w:t>
      </w:r>
      <w:r w:rsidR="00A96F43">
        <w:rPr>
          <w:rFonts w:ascii="Times New Roman" w:hAnsi="Times New Roman" w:cs="Times New Roman"/>
        </w:rPr>
        <w:t xml:space="preserve">, </w:t>
      </w:r>
      <w:r w:rsidR="00A96F43" w:rsidRPr="00A96F43">
        <w:rPr>
          <w:rFonts w:ascii="Times New Roman" w:hAnsi="Times New Roman" w:cs="Times New Roman"/>
        </w:rPr>
        <w:t>Update Real-Time On-Line Reliability Deployment Price Adder Inputs to Match Actual Data</w:t>
      </w:r>
      <w:r w:rsidR="00DB1676">
        <w:rPr>
          <w:rFonts w:ascii="Times New Roman" w:hAnsi="Times New Roman" w:cs="Times New Roman"/>
        </w:rPr>
        <w:t xml:space="preserve"> with </w:t>
      </w:r>
      <w:r w:rsidR="00A96F43">
        <w:rPr>
          <w:rFonts w:ascii="Times New Roman" w:hAnsi="Times New Roman" w:cs="Times New Roman"/>
        </w:rPr>
        <w:t xml:space="preserve">the project for </w:t>
      </w:r>
      <w:r w:rsidR="00C806CC">
        <w:rPr>
          <w:rFonts w:ascii="Times New Roman" w:hAnsi="Times New Roman" w:cs="Times New Roman"/>
        </w:rPr>
        <w:t>NPRR904</w:t>
      </w:r>
      <w:r w:rsidR="00A96F43">
        <w:rPr>
          <w:rFonts w:ascii="Times New Roman" w:hAnsi="Times New Roman" w:cs="Times New Roman"/>
        </w:rPr>
        <w:t xml:space="preserve">, </w:t>
      </w:r>
      <w:r w:rsidR="00A96F43" w:rsidRPr="00A96F43">
        <w:rPr>
          <w:rFonts w:ascii="Times New Roman" w:hAnsi="Times New Roman" w:cs="Times New Roman"/>
        </w:rPr>
        <w:t>Revisions to Real-Time On-Line Reliability Deployment Price Adder for ERCOT-Directed Actions Related to DC Ties and to Correct Design Flaws</w:t>
      </w:r>
      <w:r w:rsidR="00A96F43">
        <w:rPr>
          <w:rFonts w:ascii="Times New Roman" w:hAnsi="Times New Roman" w:cs="Times New Roman"/>
        </w:rPr>
        <w:t xml:space="preserve">, </w:t>
      </w:r>
      <w:r w:rsidR="00C806CC">
        <w:rPr>
          <w:rFonts w:ascii="Times New Roman" w:hAnsi="Times New Roman" w:cs="Times New Roman"/>
        </w:rPr>
        <w:t xml:space="preserve">to combine efficiencies and </w:t>
      </w:r>
      <w:r w:rsidR="00F40D8F">
        <w:rPr>
          <w:rFonts w:ascii="Times New Roman" w:hAnsi="Times New Roman" w:cs="Times New Roman"/>
        </w:rPr>
        <w:t xml:space="preserve">have </w:t>
      </w:r>
      <w:r w:rsidR="00C806CC">
        <w:rPr>
          <w:rFonts w:ascii="Times New Roman" w:hAnsi="Times New Roman" w:cs="Times New Roman"/>
        </w:rPr>
        <w:t xml:space="preserve">implemented prior to summer 2021.  </w:t>
      </w:r>
      <w:r w:rsidR="00A96F43">
        <w:rPr>
          <w:rFonts w:ascii="Times New Roman" w:hAnsi="Times New Roman" w:cs="Times New Roman"/>
        </w:rPr>
        <w:t xml:space="preserve">Mr. Anderson offered to provide an update at the November 11, 2020 PRS meeting.  </w:t>
      </w:r>
      <w:r w:rsidR="00DB1676" w:rsidRPr="00DB1676">
        <w:rPr>
          <w:rFonts w:ascii="Times New Roman" w:hAnsi="Times New Roman" w:cs="Times New Roman"/>
        </w:rPr>
        <w:t>Mr. Anderson presented the priority and rank options for Revision Requests requiring projects</w:t>
      </w:r>
    </w:p>
    <w:p w14:paraId="32BF8CBC" w14:textId="77777777" w:rsidR="00DB1676" w:rsidRDefault="00DB1676" w:rsidP="006E63DC">
      <w:pPr>
        <w:pStyle w:val="NoSpacing"/>
        <w:jc w:val="both"/>
        <w:rPr>
          <w:rFonts w:ascii="Times New Roman" w:hAnsi="Times New Roman" w:cs="Times New Roman"/>
          <w:highlight w:val="lightGray"/>
        </w:rPr>
      </w:pPr>
    </w:p>
    <w:p w14:paraId="03ED4FB0" w14:textId="77777777" w:rsidR="000856FA" w:rsidRPr="005025AB" w:rsidRDefault="000856FA" w:rsidP="002968F0">
      <w:pPr>
        <w:pStyle w:val="NoSpacing"/>
        <w:jc w:val="both"/>
        <w:rPr>
          <w:rFonts w:ascii="Times New Roman" w:hAnsi="Times New Roman" w:cs="Times New Roman"/>
          <w:highlight w:val="lightGray"/>
          <w:u w:val="single"/>
        </w:rPr>
      </w:pPr>
    </w:p>
    <w:p w14:paraId="6E83AC3A" w14:textId="1B6B0A36" w:rsidR="00A27CA4" w:rsidRPr="00A119B3" w:rsidRDefault="00A27CA4" w:rsidP="002968F0">
      <w:pPr>
        <w:pStyle w:val="NoSpacing"/>
        <w:jc w:val="both"/>
        <w:rPr>
          <w:rFonts w:ascii="Times New Roman" w:hAnsi="Times New Roman" w:cs="Times New Roman"/>
          <w:u w:val="single"/>
        </w:rPr>
      </w:pPr>
      <w:r w:rsidRPr="00A119B3">
        <w:rPr>
          <w:rFonts w:ascii="Times New Roman" w:hAnsi="Times New Roman" w:cs="Times New Roman"/>
          <w:u w:val="single"/>
        </w:rPr>
        <w:t>Review PRS Reports, Impact Analyses, and Prioritization</w:t>
      </w:r>
      <w:r w:rsidR="00DC19C8" w:rsidRPr="00A119B3">
        <w:rPr>
          <w:rFonts w:ascii="Times New Roman" w:hAnsi="Times New Roman" w:cs="Times New Roman"/>
          <w:u w:val="single"/>
        </w:rPr>
        <w:t xml:space="preserve"> (see Key Documents)</w:t>
      </w:r>
    </w:p>
    <w:p w14:paraId="7C4CEA9A" w14:textId="74725AE7" w:rsidR="00A119B3" w:rsidRPr="00A119B3" w:rsidRDefault="00A119B3" w:rsidP="00A119B3">
      <w:pPr>
        <w:pStyle w:val="NoSpacing"/>
        <w:jc w:val="both"/>
        <w:rPr>
          <w:rFonts w:ascii="Times New Roman" w:hAnsi="Times New Roman" w:cs="Times New Roman"/>
          <w:i/>
        </w:rPr>
      </w:pPr>
      <w:r w:rsidRPr="00A119B3">
        <w:rPr>
          <w:rFonts w:ascii="Times New Roman" w:hAnsi="Times New Roman" w:cs="Times New Roman"/>
          <w:i/>
        </w:rPr>
        <w:t>Nodal Protocol Revision Request (NPRR) 945, Net Metering Requirements</w:t>
      </w:r>
    </w:p>
    <w:p w14:paraId="76835778" w14:textId="0372CAE3" w:rsidR="006E7374" w:rsidRPr="004648FB" w:rsidRDefault="006E7374" w:rsidP="00A119B3">
      <w:pPr>
        <w:pStyle w:val="NoSpacing"/>
        <w:jc w:val="both"/>
        <w:rPr>
          <w:rFonts w:ascii="Times New Roman" w:hAnsi="Times New Roman" w:cs="Times New Roman"/>
        </w:rPr>
      </w:pPr>
      <w:r w:rsidRPr="004648FB">
        <w:rPr>
          <w:rFonts w:ascii="Times New Roman" w:hAnsi="Times New Roman" w:cs="Times New Roman"/>
        </w:rPr>
        <w:t xml:space="preserve">Market Participants and ERCOT Staff discussed the definition of “operational” </w:t>
      </w:r>
      <w:r w:rsidR="004648FB">
        <w:rPr>
          <w:rFonts w:ascii="Times New Roman" w:hAnsi="Times New Roman" w:cs="Times New Roman"/>
        </w:rPr>
        <w:t>and o</w:t>
      </w:r>
      <w:r w:rsidRPr="004648FB">
        <w:rPr>
          <w:rFonts w:ascii="Times New Roman" w:hAnsi="Times New Roman" w:cs="Times New Roman"/>
        </w:rPr>
        <w:t xml:space="preserve">ffered clarifications to paragraph (7) of Section 10.3.2.3, Generation Netting for ERCOT-Polled Settlement Meters.  </w:t>
      </w:r>
      <w:r w:rsidR="004648FB">
        <w:rPr>
          <w:rFonts w:ascii="Times New Roman" w:hAnsi="Times New Roman" w:cs="Times New Roman"/>
        </w:rPr>
        <w:t xml:space="preserve">Market Participants </w:t>
      </w:r>
      <w:r w:rsidR="004648FB" w:rsidRPr="004648FB">
        <w:rPr>
          <w:rFonts w:ascii="Times New Roman" w:hAnsi="Times New Roman" w:cs="Times New Roman"/>
        </w:rPr>
        <w:t xml:space="preserve">reviewed the </w:t>
      </w:r>
      <w:r w:rsidR="004648FB">
        <w:rPr>
          <w:rFonts w:ascii="Times New Roman" w:hAnsi="Times New Roman" w:cs="Times New Roman"/>
        </w:rPr>
        <w:t xml:space="preserve">implementation timeline and the </w:t>
      </w:r>
      <w:r w:rsidR="004648FB" w:rsidRPr="004648FB">
        <w:rPr>
          <w:rFonts w:ascii="Times New Roman" w:hAnsi="Times New Roman" w:cs="Times New Roman"/>
        </w:rPr>
        <w:t>Impact Analysis and discussed the appropriate priority and rank for NPRR</w:t>
      </w:r>
      <w:r w:rsidR="004648FB">
        <w:rPr>
          <w:rFonts w:ascii="Times New Roman" w:hAnsi="Times New Roman" w:cs="Times New Roman"/>
        </w:rPr>
        <w:t xml:space="preserve">945.  </w:t>
      </w:r>
    </w:p>
    <w:p w14:paraId="27BF8D95" w14:textId="77777777" w:rsidR="006E7374" w:rsidRDefault="006E7374" w:rsidP="00A119B3">
      <w:pPr>
        <w:pStyle w:val="NoSpacing"/>
        <w:jc w:val="both"/>
        <w:rPr>
          <w:rFonts w:ascii="Times New Roman" w:hAnsi="Times New Roman" w:cs="Times New Roman"/>
          <w:highlight w:val="lightGray"/>
        </w:rPr>
      </w:pPr>
    </w:p>
    <w:p w14:paraId="50F982F6" w14:textId="142EC4B6" w:rsidR="00A80A52" w:rsidRPr="00A80A52" w:rsidRDefault="004648FB" w:rsidP="00A80A52">
      <w:pPr>
        <w:jc w:val="both"/>
        <w:rPr>
          <w:rFonts w:ascii="Times New Roman" w:hAnsi="Times New Roman"/>
        </w:rPr>
      </w:pPr>
      <w:r w:rsidRPr="00A80A52">
        <w:rPr>
          <w:rFonts w:ascii="Times New Roman" w:hAnsi="Times New Roman" w:cs="Times New Roman"/>
          <w:b/>
        </w:rPr>
        <w:t xml:space="preserve">Bill Barnes moved to endorse and forward to TAC the 9/10/20 PRS Report, as revised by PRS, and Impact Analysis for NPRR945 with a recommended effective date of upon system implementation for paragraph (7) of Section 10.3.2.3 with a recommended priority of 2021 and rank of 3270; and January 1, 2021 for all remaining language.  Melissa Trevino seconded the motion.  The motion carried via roll call ballot with </w:t>
      </w:r>
      <w:r w:rsidR="00A80A52" w:rsidRPr="00A80A52">
        <w:rPr>
          <w:rFonts w:ascii="Times New Roman" w:hAnsi="Times New Roman" w:cs="Times New Roman"/>
          <w:b/>
        </w:rPr>
        <w:t xml:space="preserve">three </w:t>
      </w:r>
      <w:r w:rsidRPr="00A80A52">
        <w:rPr>
          <w:rFonts w:ascii="Times New Roman" w:hAnsi="Times New Roman" w:cs="Times New Roman"/>
          <w:b/>
        </w:rPr>
        <w:t>objections from the Cooperative (2) (Brazos, GSEC)</w:t>
      </w:r>
      <w:r w:rsidR="00A80A52" w:rsidRPr="00A80A52">
        <w:rPr>
          <w:rFonts w:ascii="Times New Roman" w:hAnsi="Times New Roman" w:cs="Times New Roman"/>
          <w:b/>
        </w:rPr>
        <w:t xml:space="preserve"> and </w:t>
      </w:r>
      <w:r w:rsidRPr="00A80A52">
        <w:rPr>
          <w:rFonts w:ascii="Times New Roman" w:hAnsi="Times New Roman" w:cs="Times New Roman"/>
          <w:b/>
        </w:rPr>
        <w:t>Independent Generator (Luminant)</w:t>
      </w:r>
      <w:r w:rsidR="00A80A52" w:rsidRPr="00A80A52">
        <w:rPr>
          <w:rFonts w:ascii="Times New Roman" w:hAnsi="Times New Roman" w:cs="Times New Roman"/>
          <w:b/>
        </w:rPr>
        <w:t xml:space="preserve"> Market Segments</w:t>
      </w:r>
      <w:r w:rsidRPr="00A80A52">
        <w:rPr>
          <w:rFonts w:ascii="Times New Roman" w:hAnsi="Times New Roman" w:cs="Times New Roman"/>
          <w:b/>
        </w:rPr>
        <w:t xml:space="preserve">, and </w:t>
      </w:r>
      <w:r w:rsidR="00A80A52">
        <w:rPr>
          <w:rFonts w:ascii="Times New Roman" w:hAnsi="Times New Roman" w:cs="Times New Roman"/>
          <w:b/>
        </w:rPr>
        <w:t xml:space="preserve">four abstentions </w:t>
      </w:r>
      <w:r w:rsidRPr="00A80A52">
        <w:rPr>
          <w:rFonts w:ascii="Times New Roman" w:hAnsi="Times New Roman" w:cs="Times New Roman"/>
          <w:b/>
        </w:rPr>
        <w:t>from the C</w:t>
      </w:r>
      <w:r w:rsidR="00A80A52">
        <w:rPr>
          <w:rFonts w:ascii="Times New Roman" w:hAnsi="Times New Roman" w:cs="Times New Roman"/>
          <w:b/>
        </w:rPr>
        <w:t xml:space="preserve">ooperative </w:t>
      </w:r>
      <w:r w:rsidRPr="00A80A52">
        <w:rPr>
          <w:rFonts w:ascii="Times New Roman" w:hAnsi="Times New Roman" w:cs="Times New Roman"/>
          <w:b/>
        </w:rPr>
        <w:t xml:space="preserve">(2) (Pedernales, STEC), </w:t>
      </w:r>
      <w:r w:rsidR="00F44B05" w:rsidRPr="00A80A52">
        <w:rPr>
          <w:rFonts w:ascii="Times New Roman" w:hAnsi="Times New Roman" w:cs="Times New Roman"/>
          <w:b/>
        </w:rPr>
        <w:t>Independent</w:t>
      </w:r>
      <w:r w:rsidRPr="00A80A52">
        <w:rPr>
          <w:rFonts w:ascii="Times New Roman" w:hAnsi="Times New Roman" w:cs="Times New Roman"/>
          <w:b/>
        </w:rPr>
        <w:t xml:space="preserve"> Generator (Calpine), </w:t>
      </w:r>
      <w:r w:rsidR="00A80A52" w:rsidRPr="00A80A52">
        <w:rPr>
          <w:rFonts w:ascii="Times New Roman" w:hAnsi="Times New Roman" w:cs="Times New Roman"/>
          <w:b/>
        </w:rPr>
        <w:t xml:space="preserve">and </w:t>
      </w:r>
      <w:r w:rsidRPr="00A80A52">
        <w:rPr>
          <w:rFonts w:ascii="Times New Roman" w:hAnsi="Times New Roman" w:cs="Times New Roman"/>
          <w:b/>
        </w:rPr>
        <w:t>Independent Power Marketer (IPM) (Morgan Stanley)</w:t>
      </w:r>
      <w:r w:rsidR="00A80A52" w:rsidRPr="00A80A52">
        <w:rPr>
          <w:rFonts w:ascii="Times New Roman" w:hAnsi="Times New Roman" w:cs="Times New Roman"/>
          <w:b/>
        </w:rPr>
        <w:t xml:space="preserve"> Market Segments.</w:t>
      </w:r>
      <w:r w:rsidR="00A80A52" w:rsidRPr="00A80A52">
        <w:rPr>
          <w:rFonts w:ascii="Times New Roman" w:hAnsi="Times New Roman" w:cs="Times New Roman"/>
        </w:rPr>
        <w:t xml:space="preserve">  </w:t>
      </w:r>
      <w:r w:rsidR="00A80A52" w:rsidRPr="00A80A52">
        <w:rPr>
          <w:rFonts w:ascii="Times New Roman" w:hAnsi="Times New Roman"/>
          <w:i/>
        </w:rPr>
        <w:t xml:space="preserve">(Please see ballot posted with Key Documents.) </w:t>
      </w:r>
    </w:p>
    <w:p w14:paraId="0E2279D1" w14:textId="192D70F5"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t>NPRR1028, RUC Process Alignment with Resource Limits</w:t>
      </w:r>
    </w:p>
    <w:p w14:paraId="29138597" w14:textId="77777777" w:rsidR="001B0D5D" w:rsidRPr="001B0D5D" w:rsidRDefault="001B0D5D" w:rsidP="001B0D5D">
      <w:pPr>
        <w:pStyle w:val="NoSpacing"/>
        <w:jc w:val="both"/>
        <w:rPr>
          <w:rFonts w:ascii="Times New Roman" w:hAnsi="Times New Roman" w:cs="Times New Roman"/>
        </w:rPr>
      </w:pPr>
      <w:r w:rsidRPr="001B0D5D">
        <w:rPr>
          <w:rFonts w:ascii="Times New Roman" w:hAnsi="Times New Roman" w:cs="Times New Roman"/>
        </w:rPr>
        <w:t xml:space="preserve">Market Participants reviewed the 10/6/20 ERCOT comments.  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7F533766" w14:textId="21443F55" w:rsidR="00A119B3" w:rsidRPr="001B0D5D" w:rsidRDefault="00A119B3" w:rsidP="0019737D">
      <w:pPr>
        <w:pStyle w:val="NoSpacing"/>
        <w:jc w:val="both"/>
        <w:rPr>
          <w:rFonts w:ascii="Times New Roman" w:hAnsi="Times New Roman" w:cs="Times New Roman"/>
        </w:rPr>
      </w:pPr>
    </w:p>
    <w:p w14:paraId="36814070" w14:textId="580694BD"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lastRenderedPageBreak/>
        <w:t>NPRR1031, Notices for Curtailment of Load</w:t>
      </w:r>
    </w:p>
    <w:p w14:paraId="2112C314" w14:textId="77777777" w:rsidR="005A5F4B" w:rsidRPr="001B0D5D" w:rsidRDefault="005A5F4B" w:rsidP="005A5F4B">
      <w:pPr>
        <w:pStyle w:val="NoSpacing"/>
        <w:jc w:val="both"/>
        <w:rPr>
          <w:rFonts w:ascii="Times New Roman" w:hAnsi="Times New Roman" w:cs="Times New Roman"/>
        </w:rPr>
      </w:pP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0F85063B" w14:textId="77777777" w:rsidR="00A119B3" w:rsidRDefault="00A119B3" w:rsidP="0019737D">
      <w:pPr>
        <w:pStyle w:val="NoSpacing"/>
        <w:jc w:val="both"/>
        <w:rPr>
          <w:rFonts w:ascii="Times New Roman" w:hAnsi="Times New Roman" w:cs="Times New Roman"/>
          <w:i/>
        </w:rPr>
      </w:pPr>
    </w:p>
    <w:p w14:paraId="7D4CCAAA" w14:textId="470819F7"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t xml:space="preserve">NPRR1032, Consideration of Physical Limits of DC Ties in RUC Optimization and Settlements  </w:t>
      </w:r>
    </w:p>
    <w:p w14:paraId="40DFC44F" w14:textId="77777777" w:rsidR="005A5F4B" w:rsidRPr="001B0D5D" w:rsidRDefault="005A5F4B" w:rsidP="005A5F4B">
      <w:pPr>
        <w:pStyle w:val="NoSpacing"/>
        <w:jc w:val="both"/>
        <w:rPr>
          <w:rFonts w:ascii="Times New Roman" w:hAnsi="Times New Roman" w:cs="Times New Roman"/>
        </w:rPr>
      </w:pPr>
      <w:r w:rsidRPr="005A5F4B">
        <w:rPr>
          <w:rFonts w:ascii="Times New Roman" w:hAnsi="Times New Roman" w:cs="Times New Roman"/>
        </w:rPr>
        <w:t>Market Participants reviewed the Impact Analysis and discussed the appropriate priority and rank for NPRR1032.</w:t>
      </w:r>
      <w:r>
        <w:rPr>
          <w:rFonts w:ascii="Times New Roman" w:hAnsi="Times New Roman" w:cs="Times New Roman"/>
        </w:rPr>
        <w:t xml:space="preserve">  </w:t>
      </w: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375F9A36" w14:textId="77777777" w:rsidR="005A5F4B" w:rsidRDefault="005A5F4B" w:rsidP="0019737D">
      <w:pPr>
        <w:pStyle w:val="NoSpacing"/>
        <w:jc w:val="both"/>
        <w:rPr>
          <w:rFonts w:ascii="Times New Roman" w:hAnsi="Times New Roman" w:cs="Times New Roman"/>
        </w:rPr>
      </w:pPr>
    </w:p>
    <w:p w14:paraId="4A79D5BA" w14:textId="3627FE9D" w:rsidR="00A119B3" w:rsidRDefault="00A119B3" w:rsidP="0019737D">
      <w:pPr>
        <w:pStyle w:val="NoSpacing"/>
        <w:jc w:val="both"/>
        <w:rPr>
          <w:rFonts w:ascii="Times New Roman" w:hAnsi="Times New Roman" w:cs="Times New Roman"/>
          <w:i/>
        </w:rPr>
      </w:pPr>
      <w:r w:rsidRPr="00A119B3">
        <w:rPr>
          <w:rFonts w:ascii="Times New Roman" w:hAnsi="Times New Roman" w:cs="Times New Roman"/>
          <w:i/>
        </w:rPr>
        <w:t>NPRR1041, Adjust Expiration of Protected Information Status for Wholesale Storage Load (WSL) Data</w:t>
      </w:r>
    </w:p>
    <w:p w14:paraId="67D28AB7" w14:textId="77777777" w:rsidR="005A5F4B" w:rsidRPr="001B0D5D" w:rsidRDefault="005A5F4B" w:rsidP="005A5F4B">
      <w:pPr>
        <w:pStyle w:val="NoSpacing"/>
        <w:jc w:val="both"/>
        <w:rPr>
          <w:rFonts w:ascii="Times New Roman" w:hAnsi="Times New Roman" w:cs="Times New Roman"/>
        </w:rPr>
      </w:pP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4C0A39E1" w14:textId="77777777" w:rsidR="00A119B3" w:rsidRDefault="00A119B3" w:rsidP="0019737D">
      <w:pPr>
        <w:pStyle w:val="NoSpacing"/>
        <w:jc w:val="both"/>
        <w:rPr>
          <w:rFonts w:ascii="Times New Roman" w:hAnsi="Times New Roman" w:cs="Times New Roman"/>
          <w:i/>
        </w:rPr>
      </w:pPr>
    </w:p>
    <w:p w14:paraId="3F5B4527" w14:textId="011A8295" w:rsidR="00A119B3" w:rsidRDefault="00A119B3" w:rsidP="0019737D">
      <w:pPr>
        <w:pStyle w:val="NoSpacing"/>
        <w:jc w:val="both"/>
        <w:rPr>
          <w:rFonts w:ascii="Times New Roman" w:hAnsi="Times New Roman" w:cs="Times New Roman"/>
          <w:i/>
          <w:highlight w:val="lightGray"/>
        </w:rPr>
      </w:pPr>
      <w:r w:rsidRPr="00A119B3">
        <w:rPr>
          <w:rFonts w:ascii="Times New Roman" w:hAnsi="Times New Roman" w:cs="Times New Roman"/>
          <w:i/>
        </w:rPr>
        <w:t>S</w:t>
      </w:r>
      <w:r>
        <w:rPr>
          <w:rFonts w:ascii="Times New Roman" w:hAnsi="Times New Roman" w:cs="Times New Roman"/>
          <w:i/>
        </w:rPr>
        <w:t>ystem Change Request (S</w:t>
      </w:r>
      <w:r w:rsidRPr="00A119B3">
        <w:rPr>
          <w:rFonts w:ascii="Times New Roman" w:hAnsi="Times New Roman" w:cs="Times New Roman"/>
          <w:i/>
        </w:rPr>
        <w:t>CR</w:t>
      </w:r>
      <w:r>
        <w:rPr>
          <w:rFonts w:ascii="Times New Roman" w:hAnsi="Times New Roman" w:cs="Times New Roman"/>
          <w:i/>
        </w:rPr>
        <w:t xml:space="preserve">) </w:t>
      </w:r>
      <w:r w:rsidRPr="00A119B3">
        <w:rPr>
          <w:rFonts w:ascii="Times New Roman" w:hAnsi="Times New Roman" w:cs="Times New Roman"/>
          <w:i/>
        </w:rPr>
        <w:t>812, Create Intermittent Renewable Generation Integration Report</w:t>
      </w:r>
    </w:p>
    <w:p w14:paraId="29E536CF" w14:textId="77777777" w:rsidR="005A5F4B" w:rsidRPr="001B0D5D" w:rsidRDefault="005A5F4B" w:rsidP="005A5F4B">
      <w:pPr>
        <w:pStyle w:val="NoSpacing"/>
        <w:jc w:val="both"/>
        <w:rPr>
          <w:rFonts w:ascii="Times New Roman" w:hAnsi="Times New Roman" w:cs="Times New Roman"/>
        </w:rPr>
      </w:pPr>
      <w:r w:rsidRPr="005A5F4B">
        <w:rPr>
          <w:rFonts w:ascii="Times New Roman" w:hAnsi="Times New Roman" w:cs="Times New Roman"/>
        </w:rPr>
        <w:t>ERCOT Staff provided an example version of the proposed Intermittent Renewable Generation Integration Report</w:t>
      </w:r>
      <w:r>
        <w:rPr>
          <w:rFonts w:ascii="Times New Roman" w:hAnsi="Times New Roman" w:cs="Times New Roman"/>
        </w:rPr>
        <w:t xml:space="preserve">.  Market Participants reviewed the Impact Analysis and discussed the appropriate priority and rank for SCR812.  </w:t>
      </w:r>
      <w:r w:rsidRPr="001B0D5D">
        <w:rPr>
          <w:rFonts w:ascii="Times New Roman" w:hAnsi="Times New Roman" w:cs="Times New Roman"/>
        </w:rPr>
        <w:t xml:space="preserve">Ms. Henson noted this item could be considered for inclusion in the </w:t>
      </w:r>
      <w:hyperlink w:anchor="Combined_Ballot" w:history="1">
        <w:r w:rsidRPr="001B0D5D">
          <w:rPr>
            <w:rStyle w:val="Hyperlink"/>
            <w:rFonts w:ascii="Times New Roman" w:hAnsi="Times New Roman" w:cs="Times New Roman"/>
          </w:rPr>
          <w:t>Combined Ballot</w:t>
        </w:r>
      </w:hyperlink>
      <w:r w:rsidRPr="001B0D5D">
        <w:rPr>
          <w:rFonts w:ascii="Times New Roman" w:hAnsi="Times New Roman" w:cs="Times New Roman"/>
        </w:rPr>
        <w:t>.</w:t>
      </w:r>
    </w:p>
    <w:p w14:paraId="17109DD0" w14:textId="77777777" w:rsidR="005A5F4B" w:rsidRDefault="005A5F4B" w:rsidP="0019737D">
      <w:pPr>
        <w:pStyle w:val="NoSpacing"/>
        <w:jc w:val="both"/>
        <w:rPr>
          <w:rFonts w:ascii="Times New Roman" w:hAnsi="Times New Roman" w:cs="Times New Roman"/>
        </w:rPr>
      </w:pPr>
    </w:p>
    <w:p w14:paraId="2205B02E" w14:textId="77777777" w:rsidR="007D7EFC" w:rsidRPr="005025AB" w:rsidRDefault="007D7EFC" w:rsidP="00B7528C">
      <w:pPr>
        <w:pStyle w:val="NoSpacing"/>
        <w:jc w:val="both"/>
        <w:rPr>
          <w:rFonts w:ascii="Times New Roman" w:hAnsi="Times New Roman" w:cs="Times New Roman"/>
          <w:b/>
          <w:highlight w:val="lightGray"/>
        </w:rPr>
      </w:pPr>
    </w:p>
    <w:p w14:paraId="13B64B7F" w14:textId="77777777" w:rsidR="00EF51BD" w:rsidRPr="00A119B3" w:rsidRDefault="0053456A" w:rsidP="002968F0">
      <w:pPr>
        <w:pStyle w:val="NoSpacing"/>
        <w:jc w:val="both"/>
        <w:rPr>
          <w:rFonts w:ascii="Times New Roman" w:hAnsi="Times New Roman" w:cs="Times New Roman"/>
          <w:u w:val="single"/>
        </w:rPr>
      </w:pPr>
      <w:r w:rsidRPr="00A119B3">
        <w:rPr>
          <w:rFonts w:ascii="Times New Roman" w:hAnsi="Times New Roman" w:cs="Times New Roman"/>
          <w:u w:val="single"/>
        </w:rPr>
        <w:t>Revision Requests Tabled at PRS</w:t>
      </w:r>
      <w:r w:rsidR="00EF51BD" w:rsidRPr="00A119B3">
        <w:rPr>
          <w:rFonts w:ascii="Times New Roman" w:hAnsi="Times New Roman" w:cs="Times New Roman"/>
          <w:u w:val="single"/>
        </w:rPr>
        <w:t xml:space="preserve"> (see Key Documents)</w:t>
      </w:r>
    </w:p>
    <w:p w14:paraId="55D58102"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NPRR956, Designation of Providers of Transmission Additions</w:t>
      </w:r>
    </w:p>
    <w:p w14:paraId="27FF113E"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NPRR979, Incorporate State Estimator Standards and Telemetry Standards into Protocols</w:t>
      </w:r>
    </w:p>
    <w:p w14:paraId="7F454F90"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NPRR981, Day-Ahead Market Price Correction Process</w:t>
      </w:r>
    </w:p>
    <w:p w14:paraId="210A3190"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NPRR994, Clarify Generator Interconnection Neutral Project Classification</w:t>
      </w:r>
    </w:p>
    <w:p w14:paraId="1F1C2AAB" w14:textId="77777777" w:rsidR="0019737D" w:rsidRPr="00A119B3" w:rsidRDefault="0019737D" w:rsidP="0019737D">
      <w:pPr>
        <w:pStyle w:val="NoSpacing"/>
        <w:jc w:val="both"/>
        <w:rPr>
          <w:rFonts w:ascii="Times New Roman" w:hAnsi="Times New Roman" w:cs="Times New Roman"/>
          <w:i/>
        </w:rPr>
      </w:pPr>
      <w:r w:rsidRPr="00A119B3">
        <w:rPr>
          <w:rFonts w:ascii="Times New Roman" w:hAnsi="Times New Roman" w:cs="Times New Roman"/>
          <w:i/>
        </w:rPr>
        <w:t>NPRR995, RTF-6 Create Definition and Terms for Settlement Only Energy Storage</w:t>
      </w:r>
    </w:p>
    <w:p w14:paraId="3DBF6456" w14:textId="77777777" w:rsidR="00EA74A4" w:rsidRPr="000F18D3" w:rsidRDefault="00EA74A4" w:rsidP="00EA74A4">
      <w:pPr>
        <w:pStyle w:val="NoSpacing"/>
        <w:jc w:val="both"/>
        <w:rPr>
          <w:rFonts w:ascii="Times New Roman" w:hAnsi="Times New Roman" w:cs="Times New Roman"/>
          <w:i/>
        </w:rPr>
      </w:pPr>
      <w:r w:rsidRPr="000F18D3">
        <w:rPr>
          <w:rFonts w:ascii="Times New Roman" w:hAnsi="Times New Roman" w:cs="Times New Roman"/>
          <w:i/>
        </w:rPr>
        <w:t>NPRR1017, Management of Congestion Revenue Rights (CRRs) and Resource Node Removals</w:t>
      </w:r>
    </w:p>
    <w:p w14:paraId="72790FBB" w14:textId="77777777" w:rsidR="00EA74A4" w:rsidRPr="000F18D3" w:rsidRDefault="00EA74A4" w:rsidP="00EA74A4">
      <w:pPr>
        <w:pStyle w:val="NoSpacing"/>
        <w:jc w:val="both"/>
        <w:rPr>
          <w:rFonts w:ascii="Times New Roman" w:hAnsi="Times New Roman" w:cs="Times New Roman"/>
          <w:i/>
        </w:rPr>
      </w:pPr>
      <w:r w:rsidRPr="000F18D3">
        <w:rPr>
          <w:rFonts w:ascii="Times New Roman" w:hAnsi="Times New Roman" w:cs="Times New Roman"/>
          <w:i/>
        </w:rPr>
        <w:t>NPRR1023, Change to CRR Repossession Process</w:t>
      </w:r>
    </w:p>
    <w:p w14:paraId="67368209" w14:textId="295D66A1" w:rsidR="00EA74A4" w:rsidRPr="000F18D3" w:rsidRDefault="00EA74A4" w:rsidP="00EA74A4">
      <w:pPr>
        <w:pStyle w:val="NoSpacing"/>
        <w:jc w:val="both"/>
        <w:rPr>
          <w:rFonts w:ascii="Times New Roman" w:hAnsi="Times New Roman" w:cs="Times New Roman"/>
          <w:i/>
        </w:rPr>
      </w:pPr>
      <w:r w:rsidRPr="000F18D3">
        <w:rPr>
          <w:rFonts w:ascii="Times New Roman" w:hAnsi="Times New Roman" w:cs="Times New Roman"/>
          <w:i/>
        </w:rPr>
        <w:t>NPRR1024, Determination of Significance with Respect to Price Correction</w:t>
      </w:r>
    </w:p>
    <w:p w14:paraId="3127779A" w14:textId="668E93EC" w:rsidR="00EA74A4" w:rsidRDefault="00EA74A4" w:rsidP="0019737D">
      <w:pPr>
        <w:pStyle w:val="NoSpacing"/>
        <w:jc w:val="both"/>
        <w:rPr>
          <w:rFonts w:ascii="Times New Roman" w:hAnsi="Times New Roman" w:cs="Times New Roman"/>
          <w:i/>
        </w:rPr>
      </w:pPr>
      <w:r w:rsidRPr="000F18D3">
        <w:rPr>
          <w:rFonts w:ascii="Times New Roman" w:hAnsi="Times New Roman" w:cs="Times New Roman"/>
          <w:i/>
        </w:rPr>
        <w:t>NPRR1034, Frequency-Based Limits on DC Tie Imports or Exports</w:t>
      </w:r>
    </w:p>
    <w:p w14:paraId="177251A0" w14:textId="3188DDBD" w:rsidR="000F18D3" w:rsidRPr="000F18D3" w:rsidRDefault="000F18D3" w:rsidP="0019737D">
      <w:pPr>
        <w:pStyle w:val="NoSpacing"/>
        <w:jc w:val="both"/>
        <w:rPr>
          <w:rFonts w:ascii="Times New Roman" w:hAnsi="Times New Roman" w:cs="Times New Roman"/>
          <w:i/>
        </w:rPr>
      </w:pPr>
      <w:r w:rsidRPr="000F18D3">
        <w:rPr>
          <w:rFonts w:ascii="Times New Roman" w:hAnsi="Times New Roman" w:cs="Times New Roman"/>
          <w:i/>
        </w:rPr>
        <w:t>NPRR1040, Compliance Metrics for Ancillary Service Supply Responsibility</w:t>
      </w:r>
    </w:p>
    <w:p w14:paraId="06CDAF96" w14:textId="72757A78" w:rsidR="00EA74A4" w:rsidRPr="000F18D3" w:rsidRDefault="00EA74A4" w:rsidP="0019737D">
      <w:pPr>
        <w:pStyle w:val="NoSpacing"/>
        <w:jc w:val="both"/>
        <w:rPr>
          <w:rFonts w:ascii="Times New Roman" w:hAnsi="Times New Roman" w:cs="Times New Roman"/>
        </w:rPr>
      </w:pPr>
      <w:r w:rsidRPr="000F18D3">
        <w:rPr>
          <w:rFonts w:ascii="Times New Roman" w:hAnsi="Times New Roman" w:cs="Times New Roman"/>
        </w:rPr>
        <w:t xml:space="preserve">PRS took no action on these items. </w:t>
      </w:r>
    </w:p>
    <w:p w14:paraId="1BD5C1B8" w14:textId="77777777" w:rsidR="00EA74A4" w:rsidRPr="005025AB" w:rsidRDefault="00EA74A4" w:rsidP="0019737D">
      <w:pPr>
        <w:pStyle w:val="NoSpacing"/>
        <w:jc w:val="both"/>
        <w:rPr>
          <w:rFonts w:ascii="Times New Roman" w:hAnsi="Times New Roman" w:cs="Times New Roman"/>
          <w:highlight w:val="lightGray"/>
        </w:rPr>
      </w:pPr>
    </w:p>
    <w:p w14:paraId="46BF36E7" w14:textId="77777777" w:rsidR="000F18D3" w:rsidRPr="000F18D3" w:rsidRDefault="000F18D3" w:rsidP="000F18D3">
      <w:pPr>
        <w:pStyle w:val="NoSpacing"/>
        <w:jc w:val="both"/>
        <w:rPr>
          <w:rFonts w:ascii="Times New Roman" w:hAnsi="Times New Roman" w:cs="Times New Roman"/>
          <w:i/>
        </w:rPr>
      </w:pPr>
      <w:r w:rsidRPr="000F18D3">
        <w:rPr>
          <w:rFonts w:ascii="Times New Roman" w:hAnsi="Times New Roman" w:cs="Times New Roman"/>
          <w:i/>
        </w:rPr>
        <w:t>NPRR1001, Clarification of Definitions of Operating Condition Notice, Advisory, Watch, Emergency Notice, and Related Clarifications</w:t>
      </w:r>
    </w:p>
    <w:p w14:paraId="1F2D4F06" w14:textId="77777777" w:rsidR="00360D18" w:rsidRPr="00360D18" w:rsidRDefault="00620C7A" w:rsidP="00360D18">
      <w:pPr>
        <w:pStyle w:val="NoSpacing"/>
        <w:jc w:val="both"/>
        <w:rPr>
          <w:rFonts w:ascii="Times New Roman" w:hAnsi="Times New Roman" w:cs="Times New Roman"/>
        </w:rPr>
      </w:pPr>
      <w:r>
        <w:rPr>
          <w:rFonts w:ascii="Times New Roman" w:hAnsi="Times New Roman" w:cs="Times New Roman"/>
        </w:rPr>
        <w:t xml:space="preserve">Market Participants reviewed NPRR1001, the 9/2/20 ERCOT comments and 9/8/20 ROS </w:t>
      </w:r>
      <w:r w:rsidRPr="00360D18">
        <w:rPr>
          <w:rFonts w:ascii="Times New Roman" w:hAnsi="Times New Roman" w:cs="Times New Roman"/>
        </w:rPr>
        <w:t xml:space="preserve">comments.  </w:t>
      </w:r>
      <w:r w:rsidR="00360D18" w:rsidRPr="00360D18">
        <w:rPr>
          <w:rFonts w:ascii="Times New Roman" w:hAnsi="Times New Roman" w:cs="Times New Roman"/>
        </w:rPr>
        <w:t xml:space="preserve">Ms. Henson noted this item could be considered for inclusion in the </w:t>
      </w:r>
      <w:hyperlink w:anchor="Combined_Ballot" w:history="1">
        <w:r w:rsidR="00360D18" w:rsidRPr="00360D18">
          <w:rPr>
            <w:rStyle w:val="Hyperlink"/>
            <w:rFonts w:ascii="Times New Roman" w:hAnsi="Times New Roman" w:cs="Times New Roman"/>
          </w:rPr>
          <w:t>Combined Ballot</w:t>
        </w:r>
      </w:hyperlink>
      <w:r w:rsidR="00360D18" w:rsidRPr="00360D18">
        <w:rPr>
          <w:rFonts w:ascii="Times New Roman" w:hAnsi="Times New Roman" w:cs="Times New Roman"/>
        </w:rPr>
        <w:t>.</w:t>
      </w:r>
    </w:p>
    <w:p w14:paraId="0850C24F" w14:textId="77777777" w:rsidR="000F18D3" w:rsidRDefault="000F18D3" w:rsidP="000F18D3">
      <w:pPr>
        <w:pStyle w:val="NoSpacing"/>
        <w:jc w:val="both"/>
        <w:rPr>
          <w:rFonts w:ascii="Times New Roman" w:hAnsi="Times New Roman" w:cs="Times New Roman"/>
          <w:i/>
        </w:rPr>
      </w:pPr>
    </w:p>
    <w:p w14:paraId="1D3AF5CB" w14:textId="77777777" w:rsidR="000F18D3" w:rsidRDefault="000F18D3" w:rsidP="000F18D3">
      <w:pPr>
        <w:pStyle w:val="NoSpacing"/>
        <w:jc w:val="both"/>
        <w:rPr>
          <w:rFonts w:ascii="Times New Roman" w:hAnsi="Times New Roman" w:cs="Times New Roman"/>
          <w:i/>
          <w:highlight w:val="lightGray"/>
        </w:rPr>
      </w:pPr>
      <w:r w:rsidRPr="000F18D3">
        <w:rPr>
          <w:rFonts w:ascii="Times New Roman" w:hAnsi="Times New Roman" w:cs="Times New Roman"/>
          <w:i/>
        </w:rPr>
        <w:t>NPRR1005, Clarify Definition of Point of Interconnection (POI) and Add Definition Point of Interconnection Bus (POIB)</w:t>
      </w:r>
    </w:p>
    <w:p w14:paraId="23EABC59" w14:textId="527AC823" w:rsidR="00235EC7" w:rsidRDefault="00235EC7" w:rsidP="00235EC7">
      <w:pPr>
        <w:jc w:val="both"/>
        <w:rPr>
          <w:rFonts w:ascii="Times New Roman" w:hAnsi="Times New Roman" w:cs="Times New Roman"/>
          <w:i/>
        </w:rPr>
      </w:pPr>
      <w:r w:rsidRPr="00235EC7">
        <w:rPr>
          <w:rFonts w:ascii="Times New Roman" w:hAnsi="Times New Roman"/>
        </w:rPr>
        <w:t xml:space="preserve">Market Participants discussed potential clarifications to paragraph (12) of Section 3.10.7.2 Modeling of Resources and Transmission Loads.  Jay </w:t>
      </w:r>
      <w:r w:rsidRPr="00235EC7">
        <w:rPr>
          <w:rFonts w:ascii="Times New Roman" w:hAnsi="Times New Roman" w:cs="Times New Roman"/>
        </w:rPr>
        <w:t>Teixeira offered to provide clarifications in advance of the November 11, 2020 PRS meeting.</w:t>
      </w:r>
      <w:r>
        <w:rPr>
          <w:rFonts w:ascii="Times New Roman" w:hAnsi="Times New Roman" w:cs="Times New Roman"/>
        </w:rPr>
        <w:t xml:space="preserve">  ROS took no action on this item.    </w:t>
      </w:r>
      <w:r w:rsidRPr="00A119B3">
        <w:rPr>
          <w:rFonts w:ascii="Times New Roman" w:hAnsi="Times New Roman" w:cs="Times New Roman"/>
          <w:i/>
        </w:rPr>
        <w:t xml:space="preserve"> </w:t>
      </w:r>
    </w:p>
    <w:p w14:paraId="19B9591F" w14:textId="77777777" w:rsidR="00235EC7"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NPRR1007, RTC – NP 3: Management Activities for the ERCOT System</w:t>
      </w:r>
    </w:p>
    <w:p w14:paraId="498FDCB1" w14:textId="769CBB26"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NPRR1008, RTC – NP 4: Day-Ahead Operations</w:t>
      </w:r>
    </w:p>
    <w:p w14:paraId="2F125D13"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NPRR1009, RTC – NP 5: Transmission Security Analysis and Reliability Unit Commitment</w:t>
      </w:r>
    </w:p>
    <w:p w14:paraId="6E897585"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NPRR1010, RTC – NP 6: Adjustment Period and Real-Time Operations</w:t>
      </w:r>
    </w:p>
    <w:p w14:paraId="2A6E646E"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NPRR1011, RTC – NP 8: Performance Monitoring</w:t>
      </w:r>
    </w:p>
    <w:p w14:paraId="680FA634"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NPRR1012, RTC – NP 9: Settlement and Billing</w:t>
      </w:r>
    </w:p>
    <w:p w14:paraId="3B67F55A"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NPRR1013, RTC – NP 1, 2, 16, and 25: Overview, Definitions and Acronyms, Registration and Qualification of Market Participants, and Market Suspension and Restart</w:t>
      </w:r>
    </w:p>
    <w:p w14:paraId="1E3C5D15" w14:textId="77777777" w:rsidR="0019737D" w:rsidRPr="00235EC7" w:rsidRDefault="0019737D" w:rsidP="00235EC7">
      <w:pPr>
        <w:pStyle w:val="NoSpacing"/>
        <w:jc w:val="both"/>
        <w:rPr>
          <w:rFonts w:ascii="Times New Roman" w:hAnsi="Times New Roman" w:cs="Times New Roman"/>
          <w:i/>
        </w:rPr>
      </w:pPr>
      <w:r w:rsidRPr="00235EC7">
        <w:rPr>
          <w:rFonts w:ascii="Times New Roman" w:hAnsi="Times New Roman" w:cs="Times New Roman"/>
          <w:i/>
        </w:rPr>
        <w:t>NPRR1014, BESTF-4 Energy Storage Resource Single Model</w:t>
      </w:r>
    </w:p>
    <w:p w14:paraId="32989012" w14:textId="38374B84" w:rsidR="0031336D" w:rsidRPr="00235EC7" w:rsidRDefault="0031336D" w:rsidP="00235EC7">
      <w:pPr>
        <w:pStyle w:val="NoSpacing"/>
        <w:jc w:val="both"/>
        <w:rPr>
          <w:rFonts w:ascii="Times New Roman" w:hAnsi="Times New Roman" w:cs="Times New Roman"/>
          <w:i/>
        </w:rPr>
      </w:pPr>
      <w:r w:rsidRPr="00235EC7">
        <w:rPr>
          <w:rFonts w:ascii="Times New Roman" w:hAnsi="Times New Roman" w:cs="Times New Roman"/>
          <w:i/>
        </w:rPr>
        <w:t>NPRR1029, BESTF-6 DC-Coupled Resources</w:t>
      </w:r>
    </w:p>
    <w:p w14:paraId="337387D4" w14:textId="6E0D7632" w:rsidR="007C7538" w:rsidRDefault="007C7538" w:rsidP="00235EC7">
      <w:pPr>
        <w:pStyle w:val="NoSpacing"/>
        <w:jc w:val="both"/>
        <w:rPr>
          <w:rFonts w:ascii="Times New Roman" w:hAnsi="Times New Roman" w:cs="Times New Roman"/>
        </w:rPr>
      </w:pPr>
      <w:r w:rsidRPr="00235EC7">
        <w:rPr>
          <w:rFonts w:ascii="Times New Roman" w:hAnsi="Times New Roman" w:cs="Times New Roman"/>
        </w:rPr>
        <w:lastRenderedPageBreak/>
        <w:t>Matt Mereness presented the Real-Time Co-optimization Task Force (RTCTF) Revision Request summary, reviewed the timeline, and summarized the next steps for NPRRs 1007 through 1014, and 1029.  Mr. Mer</w:t>
      </w:r>
      <w:r w:rsidR="0044007A" w:rsidRPr="00235EC7">
        <w:rPr>
          <w:rFonts w:ascii="Times New Roman" w:hAnsi="Times New Roman" w:cs="Times New Roman"/>
        </w:rPr>
        <w:t>eness noted</w:t>
      </w:r>
      <w:r w:rsidR="00E85C51" w:rsidRPr="00235EC7">
        <w:rPr>
          <w:rFonts w:ascii="Times New Roman" w:hAnsi="Times New Roman" w:cs="Times New Roman"/>
        </w:rPr>
        <w:t xml:space="preserve"> that</w:t>
      </w:r>
      <w:r w:rsidR="0044007A" w:rsidRPr="00235EC7">
        <w:rPr>
          <w:rFonts w:ascii="Times New Roman" w:hAnsi="Times New Roman" w:cs="Times New Roman"/>
        </w:rPr>
        <w:t xml:space="preserve"> ERCOT will request U</w:t>
      </w:r>
      <w:r w:rsidRPr="00235EC7">
        <w:rPr>
          <w:rFonts w:ascii="Times New Roman" w:hAnsi="Times New Roman" w:cs="Times New Roman"/>
        </w:rPr>
        <w:t>rgent status and consideration for these items at the November 11, 2020 PRS meeting</w:t>
      </w:r>
      <w:r w:rsidR="00E85C51" w:rsidRPr="00235EC7">
        <w:rPr>
          <w:rFonts w:ascii="Times New Roman" w:hAnsi="Times New Roman" w:cs="Times New Roman"/>
        </w:rPr>
        <w:t xml:space="preserve"> so that they can remain on a timeline to be considered at the December </w:t>
      </w:r>
      <w:r w:rsidR="00620C7A" w:rsidRPr="00235EC7">
        <w:rPr>
          <w:rFonts w:ascii="Times New Roman" w:hAnsi="Times New Roman" w:cs="Times New Roman"/>
        </w:rPr>
        <w:t xml:space="preserve">8, 2020 Urgent Board of Directors meeting.  </w:t>
      </w:r>
      <w:r w:rsidR="00F36D93" w:rsidRPr="00F36D93">
        <w:rPr>
          <w:rFonts w:ascii="Times New Roman" w:hAnsi="Times New Roman" w:cs="Times New Roman"/>
        </w:rPr>
        <w:t xml:space="preserve">Market Participants discussed NPRR1014, the 10/8/20 Joint Commenters comments, 10/8/20 TAEBA comments, 10/9/20 Broad Reach Power and Tesla comments, and 10/9/20 Sierra Club comments.  ERCOT Staff summarized discussions at previous Battery Energy Storage Task Force (BESTF) meetings.  </w:t>
      </w:r>
      <w:r w:rsidR="00F36D93" w:rsidRPr="00136B44">
        <w:rPr>
          <w:rFonts w:ascii="Times New Roman" w:hAnsi="Times New Roman" w:cs="Times New Roman"/>
          <w:b/>
        </w:rPr>
        <w:t>Ian Haley moved to recommend approval of NPRR1014 as amended by the 9/8/20 ERCOT comments</w:t>
      </w:r>
      <w:r w:rsidR="00F36D93" w:rsidRPr="00F36D93">
        <w:rPr>
          <w:rFonts w:ascii="Times New Roman" w:hAnsi="Times New Roman" w:cs="Times New Roman"/>
        </w:rPr>
        <w:t xml:space="preserve">.  ERCOT Staff </w:t>
      </w:r>
      <w:r w:rsidR="00662709">
        <w:rPr>
          <w:rFonts w:ascii="Times New Roman" w:hAnsi="Times New Roman" w:cs="Times New Roman"/>
        </w:rPr>
        <w:t>requested additional time to offer cla</w:t>
      </w:r>
      <w:r w:rsidR="00F36D93" w:rsidRPr="00F36D93">
        <w:rPr>
          <w:rFonts w:ascii="Times New Roman" w:hAnsi="Times New Roman" w:cs="Times New Roman"/>
        </w:rPr>
        <w:t xml:space="preserve">rifications to NPRR1014.  Mr. Haley withdrew his motion.  </w:t>
      </w:r>
      <w:r w:rsidR="00F36D93">
        <w:rPr>
          <w:rFonts w:ascii="Times New Roman" w:hAnsi="Times New Roman" w:cs="Times New Roman"/>
        </w:rPr>
        <w:t xml:space="preserve">PRS took no action on these items.  </w:t>
      </w:r>
    </w:p>
    <w:p w14:paraId="4B5CC32D" w14:textId="77777777" w:rsidR="00235EC7" w:rsidRDefault="00235EC7" w:rsidP="00235EC7">
      <w:pPr>
        <w:pStyle w:val="NoSpacing"/>
        <w:jc w:val="both"/>
        <w:rPr>
          <w:rFonts w:ascii="Times New Roman" w:hAnsi="Times New Roman" w:cs="Times New Roman"/>
        </w:rPr>
      </w:pPr>
    </w:p>
    <w:p w14:paraId="63F17B55" w14:textId="77777777" w:rsidR="00C47EC9" w:rsidRPr="000F18D3" w:rsidRDefault="00C47EC9" w:rsidP="00C47EC9">
      <w:pPr>
        <w:pStyle w:val="NoSpacing"/>
        <w:jc w:val="both"/>
        <w:rPr>
          <w:rFonts w:ascii="Times New Roman" w:hAnsi="Times New Roman" w:cs="Times New Roman"/>
          <w:i/>
        </w:rPr>
      </w:pPr>
      <w:r w:rsidRPr="000F18D3">
        <w:rPr>
          <w:rFonts w:ascii="Times New Roman" w:hAnsi="Times New Roman" w:cs="Times New Roman"/>
          <w:i/>
        </w:rPr>
        <w:t>NPRR1026, BESTF-7 Self-Limiting Facilities and Self-Limiting Resources</w:t>
      </w:r>
    </w:p>
    <w:p w14:paraId="62A9C076" w14:textId="77777777" w:rsidR="00662709" w:rsidRPr="00662709" w:rsidRDefault="008011B2" w:rsidP="00662709">
      <w:pPr>
        <w:pStyle w:val="NoSpacing"/>
        <w:jc w:val="both"/>
        <w:rPr>
          <w:rFonts w:ascii="Times New Roman" w:hAnsi="Times New Roman" w:cs="Times New Roman"/>
        </w:rPr>
      </w:pPr>
      <w:r w:rsidRPr="00662709">
        <w:rPr>
          <w:rFonts w:ascii="Times New Roman" w:hAnsi="Times New Roman" w:cs="Times New Roman"/>
        </w:rPr>
        <w:t>Sandip Sharma summarized NPRR1026</w:t>
      </w:r>
      <w:r w:rsidR="00662709" w:rsidRPr="00662709">
        <w:rPr>
          <w:rFonts w:ascii="Times New Roman" w:hAnsi="Times New Roman" w:cs="Times New Roman"/>
        </w:rPr>
        <w:t xml:space="preserve"> and the 9/22/20 ERCOT comments.  Ms. Henson noted this item could be considered for inclusion in the </w:t>
      </w:r>
      <w:hyperlink w:anchor="Combined_Ballot" w:history="1">
        <w:r w:rsidR="00662709" w:rsidRPr="00662709">
          <w:rPr>
            <w:rStyle w:val="Hyperlink"/>
            <w:rFonts w:ascii="Times New Roman" w:hAnsi="Times New Roman" w:cs="Times New Roman"/>
          </w:rPr>
          <w:t>Combined Ballot</w:t>
        </w:r>
      </w:hyperlink>
      <w:r w:rsidR="00662709" w:rsidRPr="00662709">
        <w:rPr>
          <w:rFonts w:ascii="Times New Roman" w:hAnsi="Times New Roman" w:cs="Times New Roman"/>
        </w:rPr>
        <w:t>.</w:t>
      </w:r>
    </w:p>
    <w:p w14:paraId="72A4F280" w14:textId="157C606A" w:rsidR="00E04151" w:rsidRPr="005025AB" w:rsidRDefault="00662709" w:rsidP="00C47EC9">
      <w:pPr>
        <w:pStyle w:val="NoSpacing"/>
        <w:jc w:val="both"/>
        <w:rPr>
          <w:rFonts w:ascii="Times New Roman" w:hAnsi="Times New Roman" w:cs="Times New Roman"/>
          <w:i/>
          <w:highlight w:val="lightGray"/>
        </w:rPr>
      </w:pPr>
      <w:r>
        <w:rPr>
          <w:rFonts w:ascii="Times New Roman" w:hAnsi="Times New Roman" w:cs="Times New Roman"/>
          <w:highlight w:val="lightGray"/>
        </w:rPr>
        <w:t xml:space="preserve"> </w:t>
      </w:r>
    </w:p>
    <w:p w14:paraId="662D78D6" w14:textId="2CE95F46" w:rsidR="000F18D3" w:rsidRDefault="000F18D3" w:rsidP="00C47EC9">
      <w:pPr>
        <w:pStyle w:val="NoSpacing"/>
        <w:jc w:val="both"/>
        <w:rPr>
          <w:rFonts w:ascii="Times New Roman" w:hAnsi="Times New Roman" w:cs="Times New Roman"/>
          <w:i/>
        </w:rPr>
      </w:pPr>
      <w:r w:rsidRPr="000F18D3">
        <w:rPr>
          <w:rFonts w:ascii="Times New Roman" w:hAnsi="Times New Roman" w:cs="Times New Roman"/>
          <w:i/>
        </w:rPr>
        <w:t>NPRR1039, Replace the Term MIS Public Area with ERCOT Website</w:t>
      </w:r>
    </w:p>
    <w:p w14:paraId="2BC670A1" w14:textId="354421C5" w:rsidR="00360D18" w:rsidRPr="00662709" w:rsidRDefault="00360D18" w:rsidP="00360D18">
      <w:pPr>
        <w:pStyle w:val="NoSpacing"/>
        <w:jc w:val="both"/>
        <w:rPr>
          <w:rFonts w:ascii="Times New Roman" w:hAnsi="Times New Roman" w:cs="Times New Roman"/>
        </w:rPr>
      </w:pPr>
      <w:r w:rsidRPr="00360D18">
        <w:rPr>
          <w:rFonts w:ascii="Times New Roman" w:hAnsi="Times New Roman" w:cs="Times New Roman"/>
        </w:rPr>
        <w:t>Doug</w:t>
      </w:r>
      <w:r w:rsidR="00136B44">
        <w:rPr>
          <w:rFonts w:ascii="Times New Roman" w:hAnsi="Times New Roman" w:cs="Times New Roman"/>
        </w:rPr>
        <w:t>las</w:t>
      </w:r>
      <w:r w:rsidRPr="00360D18">
        <w:rPr>
          <w:rFonts w:ascii="Times New Roman" w:hAnsi="Times New Roman" w:cs="Times New Roman"/>
        </w:rPr>
        <w:t xml:space="preserve"> Fohn summarized NPRR1039 and the 10/13/20 ERCOT comments.  </w:t>
      </w:r>
      <w:r w:rsidRPr="00360D18">
        <w:rPr>
          <w:rFonts w:ascii="Times New Roman" w:hAnsi="Times New Roman" w:cs="Times New Roman"/>
        </w:rPr>
        <w:t>Ms. Henson</w:t>
      </w:r>
      <w:r w:rsidRPr="00662709">
        <w:rPr>
          <w:rFonts w:ascii="Times New Roman" w:hAnsi="Times New Roman" w:cs="Times New Roman"/>
        </w:rPr>
        <w:t xml:space="preserve"> noted this item could be considered for inclusion in the </w:t>
      </w:r>
      <w:hyperlink w:anchor="Combined_Ballot" w:history="1">
        <w:r w:rsidRPr="00662709">
          <w:rPr>
            <w:rStyle w:val="Hyperlink"/>
            <w:rFonts w:ascii="Times New Roman" w:hAnsi="Times New Roman" w:cs="Times New Roman"/>
          </w:rPr>
          <w:t>Combined Ballot</w:t>
        </w:r>
      </w:hyperlink>
      <w:r w:rsidRPr="00662709">
        <w:rPr>
          <w:rFonts w:ascii="Times New Roman" w:hAnsi="Times New Roman" w:cs="Times New Roman"/>
        </w:rPr>
        <w:t>.</w:t>
      </w:r>
    </w:p>
    <w:p w14:paraId="208F85E3" w14:textId="77777777" w:rsidR="00360D18" w:rsidRPr="00360D18" w:rsidRDefault="00360D18" w:rsidP="00C47EC9">
      <w:pPr>
        <w:pStyle w:val="NoSpacing"/>
        <w:jc w:val="both"/>
        <w:rPr>
          <w:rFonts w:ascii="Times New Roman" w:hAnsi="Times New Roman" w:cs="Times New Roman"/>
          <w:highlight w:val="lightGray"/>
        </w:rPr>
      </w:pPr>
    </w:p>
    <w:p w14:paraId="3E0B2D2D" w14:textId="4679F822" w:rsidR="000F18D3" w:rsidRDefault="000F18D3" w:rsidP="00C47EC9">
      <w:pPr>
        <w:pStyle w:val="NoSpacing"/>
        <w:jc w:val="both"/>
        <w:rPr>
          <w:rFonts w:ascii="Times New Roman" w:hAnsi="Times New Roman" w:cs="Times New Roman"/>
          <w:i/>
          <w:highlight w:val="lightGray"/>
        </w:rPr>
      </w:pPr>
      <w:r w:rsidRPr="000F18D3">
        <w:rPr>
          <w:rFonts w:ascii="Times New Roman" w:hAnsi="Times New Roman" w:cs="Times New Roman"/>
          <w:i/>
        </w:rPr>
        <w:t xml:space="preserve">NPRR1042, Planned Capacity Adjustment in the Report on Capacity, Demand and Reserves in the ERCOT Region  </w:t>
      </w:r>
    </w:p>
    <w:p w14:paraId="457DB8A9" w14:textId="77777777" w:rsidR="00F75EE3" w:rsidRPr="00662709" w:rsidRDefault="00F75EE3" w:rsidP="00F75EE3">
      <w:pPr>
        <w:pStyle w:val="NoSpacing"/>
        <w:jc w:val="both"/>
        <w:rPr>
          <w:rFonts w:ascii="Times New Roman" w:hAnsi="Times New Roman" w:cs="Times New Roman"/>
        </w:rPr>
      </w:pPr>
      <w:r w:rsidRPr="00360D18">
        <w:rPr>
          <w:rFonts w:ascii="Times New Roman" w:hAnsi="Times New Roman" w:cs="Times New Roman"/>
        </w:rPr>
        <w:t>Ms. Henson</w:t>
      </w:r>
      <w:r w:rsidRPr="00662709">
        <w:rPr>
          <w:rFonts w:ascii="Times New Roman" w:hAnsi="Times New Roman" w:cs="Times New Roman"/>
        </w:rPr>
        <w:t xml:space="preserve"> noted this item could be considered for inclusion in the </w:t>
      </w:r>
      <w:hyperlink w:anchor="Combined_Ballot" w:history="1">
        <w:r w:rsidRPr="00662709">
          <w:rPr>
            <w:rStyle w:val="Hyperlink"/>
            <w:rFonts w:ascii="Times New Roman" w:hAnsi="Times New Roman" w:cs="Times New Roman"/>
          </w:rPr>
          <w:t>Combined Ballot</w:t>
        </w:r>
      </w:hyperlink>
      <w:r w:rsidRPr="00662709">
        <w:rPr>
          <w:rFonts w:ascii="Times New Roman" w:hAnsi="Times New Roman" w:cs="Times New Roman"/>
        </w:rPr>
        <w:t>.</w:t>
      </w:r>
    </w:p>
    <w:p w14:paraId="79819C61" w14:textId="77777777" w:rsidR="000F18D3" w:rsidRPr="00F75EE3" w:rsidRDefault="000F18D3" w:rsidP="00C47EC9">
      <w:pPr>
        <w:pStyle w:val="NoSpacing"/>
        <w:jc w:val="both"/>
        <w:rPr>
          <w:rFonts w:ascii="Times New Roman" w:hAnsi="Times New Roman" w:cs="Times New Roman"/>
          <w:highlight w:val="lightGray"/>
        </w:rPr>
      </w:pPr>
    </w:p>
    <w:p w14:paraId="3EDBC77D" w14:textId="77777777" w:rsidR="00D16CAE" w:rsidRPr="005025AB" w:rsidRDefault="00D16CAE" w:rsidP="00D16CAE">
      <w:pPr>
        <w:pStyle w:val="NoSpacing"/>
        <w:rPr>
          <w:rFonts w:ascii="Times New Roman" w:hAnsi="Times New Roman" w:cs="Times New Roman"/>
          <w:highlight w:val="lightGray"/>
        </w:rPr>
      </w:pPr>
    </w:p>
    <w:p w14:paraId="7A7352BE" w14:textId="24620A4D" w:rsidR="00CC228B" w:rsidRPr="000F18D3" w:rsidRDefault="00CC228B" w:rsidP="002968F0">
      <w:pPr>
        <w:pStyle w:val="NoSpacing"/>
        <w:jc w:val="both"/>
        <w:rPr>
          <w:rFonts w:ascii="Times New Roman" w:hAnsi="Times New Roman" w:cs="Times New Roman"/>
          <w:u w:val="single"/>
        </w:rPr>
      </w:pPr>
      <w:r w:rsidRPr="000F18D3">
        <w:rPr>
          <w:rFonts w:ascii="Times New Roman" w:hAnsi="Times New Roman" w:cs="Times New Roman"/>
          <w:u w:val="single"/>
        </w:rPr>
        <w:t>Review of Revision Request Language (see Key Documents)</w:t>
      </w:r>
    </w:p>
    <w:p w14:paraId="5031029F" w14:textId="1332BB27"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NPRR1043, Clarification of NPRR986 Language Related to Wholesale Storage Load</w:t>
      </w:r>
      <w:r>
        <w:rPr>
          <w:rFonts w:ascii="Times New Roman" w:hAnsi="Times New Roman" w:cs="Times New Roman"/>
          <w:i/>
        </w:rPr>
        <w:t xml:space="preserve"> </w:t>
      </w:r>
    </w:p>
    <w:p w14:paraId="1B676AF4" w14:textId="11E9112A" w:rsidR="005B0537" w:rsidRPr="005B0537" w:rsidRDefault="00136B44" w:rsidP="005B0537">
      <w:pPr>
        <w:pStyle w:val="NoSpacing"/>
        <w:jc w:val="both"/>
        <w:rPr>
          <w:rFonts w:ascii="Times New Roman" w:hAnsi="Times New Roman" w:cs="Times New Roman"/>
        </w:rPr>
      </w:pPr>
      <w:r>
        <w:rPr>
          <w:rFonts w:ascii="Times New Roman" w:hAnsi="Times New Roman" w:cs="Times New Roman"/>
        </w:rPr>
        <w:t xml:space="preserve">Mr. </w:t>
      </w:r>
      <w:r w:rsidR="005B0537" w:rsidRPr="005B0537">
        <w:rPr>
          <w:rFonts w:ascii="Times New Roman" w:hAnsi="Times New Roman" w:cs="Times New Roman"/>
        </w:rPr>
        <w:t xml:space="preserve">Sharma summarized NPRR1043 and previous discussions at the BESTF meetings.  Market Participants expressed support for using 15% as the default auxiliary Load percentage.  </w:t>
      </w:r>
      <w:r w:rsidR="005B0537" w:rsidRPr="005B0537">
        <w:rPr>
          <w:rFonts w:ascii="Times New Roman" w:hAnsi="Times New Roman" w:cs="Times New Roman"/>
        </w:rPr>
        <w:t xml:space="preserve">Ms. Henson noted this item could be considered </w:t>
      </w:r>
      <w:r w:rsidR="00906205">
        <w:rPr>
          <w:rFonts w:ascii="Times New Roman" w:hAnsi="Times New Roman" w:cs="Times New Roman"/>
        </w:rPr>
        <w:t xml:space="preserve">for </w:t>
      </w:r>
      <w:r w:rsidR="00906205" w:rsidRPr="00662709">
        <w:rPr>
          <w:rFonts w:ascii="Times New Roman" w:hAnsi="Times New Roman" w:cs="Times New Roman"/>
        </w:rPr>
        <w:t xml:space="preserve">inclusion in the </w:t>
      </w:r>
      <w:hyperlink w:anchor="Combined_Ballot" w:history="1">
        <w:r w:rsidR="005B0537" w:rsidRPr="005B0537">
          <w:rPr>
            <w:rStyle w:val="Hyperlink"/>
            <w:rFonts w:ascii="Times New Roman" w:hAnsi="Times New Roman" w:cs="Times New Roman"/>
          </w:rPr>
          <w:t>Combined Ballot</w:t>
        </w:r>
      </w:hyperlink>
      <w:r w:rsidR="005B0537" w:rsidRPr="005B0537">
        <w:rPr>
          <w:rFonts w:ascii="Times New Roman" w:hAnsi="Times New Roman" w:cs="Times New Roman"/>
        </w:rPr>
        <w:t>.</w:t>
      </w:r>
    </w:p>
    <w:p w14:paraId="2CC4C127" w14:textId="69D41AB8" w:rsidR="000F18D3" w:rsidRPr="005B0537" w:rsidRDefault="000F18D3" w:rsidP="009009ED">
      <w:pPr>
        <w:pStyle w:val="NoSpacing"/>
        <w:jc w:val="both"/>
        <w:rPr>
          <w:rFonts w:ascii="Times New Roman" w:hAnsi="Times New Roman" w:cs="Times New Roman"/>
        </w:rPr>
      </w:pPr>
    </w:p>
    <w:p w14:paraId="1C4293AC" w14:textId="40AE9A78"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NPRR1044, Enhancement of SSR Mitigation Requirement</w:t>
      </w:r>
    </w:p>
    <w:p w14:paraId="5F9C2DC8" w14:textId="6404CD1C" w:rsidR="000C790F" w:rsidRPr="005B0537" w:rsidRDefault="000C790F" w:rsidP="000C790F">
      <w:pPr>
        <w:pStyle w:val="NoSpacing"/>
        <w:jc w:val="both"/>
        <w:rPr>
          <w:rFonts w:ascii="Times New Roman" w:hAnsi="Times New Roman" w:cs="Times New Roman"/>
        </w:rPr>
      </w:pPr>
      <w:r>
        <w:rPr>
          <w:rFonts w:ascii="Times New Roman" w:hAnsi="Times New Roman" w:cs="Times New Roman"/>
        </w:rPr>
        <w:t xml:space="preserve">ERCOT Staff summarized NPRR1044.  Market Participants discussed the enhanced requirements and requested ERCOT provide additional examples from studies or system observations to justify them, and requested review of the issues by the Reliability Operations Subcommittee (ROS).  </w:t>
      </w:r>
      <w:r w:rsidRPr="005B0537">
        <w:rPr>
          <w:rFonts w:ascii="Times New Roman" w:hAnsi="Times New Roman" w:cs="Times New Roman"/>
        </w:rPr>
        <w:t xml:space="preserve">Ms. Henson noted this item could be considered </w:t>
      </w:r>
      <w:r w:rsidR="00906205">
        <w:rPr>
          <w:rFonts w:ascii="Times New Roman" w:hAnsi="Times New Roman" w:cs="Times New Roman"/>
        </w:rPr>
        <w:t xml:space="preserve">for </w:t>
      </w:r>
      <w:r w:rsidR="00906205" w:rsidRPr="00662709">
        <w:rPr>
          <w:rFonts w:ascii="Times New Roman" w:hAnsi="Times New Roman" w:cs="Times New Roman"/>
        </w:rPr>
        <w:t xml:space="preserve">inclusion </w:t>
      </w:r>
      <w:r w:rsidRPr="005B0537">
        <w:rPr>
          <w:rFonts w:ascii="Times New Roman" w:hAnsi="Times New Roman" w:cs="Times New Roman"/>
        </w:rPr>
        <w:t xml:space="preserve">in the </w:t>
      </w:r>
      <w:hyperlink w:anchor="Combined_Ballot" w:history="1">
        <w:r w:rsidRPr="005B0537">
          <w:rPr>
            <w:rStyle w:val="Hyperlink"/>
            <w:rFonts w:ascii="Times New Roman" w:hAnsi="Times New Roman" w:cs="Times New Roman"/>
          </w:rPr>
          <w:t>Combined Ballot</w:t>
        </w:r>
      </w:hyperlink>
      <w:r w:rsidRPr="005B0537">
        <w:rPr>
          <w:rFonts w:ascii="Times New Roman" w:hAnsi="Times New Roman" w:cs="Times New Roman"/>
        </w:rPr>
        <w:t>.</w:t>
      </w:r>
    </w:p>
    <w:p w14:paraId="1211C022" w14:textId="77777777" w:rsidR="000C790F" w:rsidRPr="000C790F" w:rsidRDefault="000C790F" w:rsidP="009009ED">
      <w:pPr>
        <w:pStyle w:val="NoSpacing"/>
        <w:jc w:val="both"/>
        <w:rPr>
          <w:rFonts w:ascii="Times New Roman" w:hAnsi="Times New Roman" w:cs="Times New Roman"/>
        </w:rPr>
      </w:pPr>
    </w:p>
    <w:p w14:paraId="21A628C1" w14:textId="2353416C"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NPRR1045, Transmission Operator Definition and Designation</w:t>
      </w:r>
    </w:p>
    <w:p w14:paraId="49EC0CB0" w14:textId="273D8B4F" w:rsidR="00193DD7" w:rsidRPr="005B0537" w:rsidRDefault="00193DD7" w:rsidP="00193DD7">
      <w:pPr>
        <w:pStyle w:val="NoSpacing"/>
        <w:jc w:val="both"/>
        <w:rPr>
          <w:rFonts w:ascii="Times New Roman" w:hAnsi="Times New Roman" w:cs="Times New Roman"/>
        </w:rPr>
      </w:pPr>
      <w:r>
        <w:rPr>
          <w:rFonts w:ascii="Times New Roman" w:hAnsi="Times New Roman" w:cs="Times New Roman"/>
        </w:rPr>
        <w:t xml:space="preserve">Mr. Fohn summarized NPRR1045.  Market Participants discussed NPRR1045, noted that </w:t>
      </w:r>
      <w:r w:rsidRPr="00193DD7">
        <w:rPr>
          <w:rFonts w:ascii="Times New Roman" w:hAnsi="Times New Roman" w:cs="Times New Roman"/>
        </w:rPr>
        <w:t>some Market Participants may require time to review current contracts prior to implementation of this NPRR</w:t>
      </w:r>
      <w:r>
        <w:rPr>
          <w:rFonts w:ascii="Times New Roman" w:hAnsi="Times New Roman" w:cs="Times New Roman"/>
        </w:rPr>
        <w:t xml:space="preserve">, and requested review of the issues by ROS.  </w:t>
      </w:r>
      <w:r w:rsidRPr="005B0537">
        <w:rPr>
          <w:rFonts w:ascii="Times New Roman" w:hAnsi="Times New Roman" w:cs="Times New Roman"/>
        </w:rPr>
        <w:t xml:space="preserve">Ms. Henson noted this item could be considered </w:t>
      </w:r>
      <w:r w:rsidR="00906205">
        <w:rPr>
          <w:rFonts w:ascii="Times New Roman" w:hAnsi="Times New Roman" w:cs="Times New Roman"/>
        </w:rPr>
        <w:t xml:space="preserve">for </w:t>
      </w:r>
      <w:r w:rsidR="00906205" w:rsidRPr="00662709">
        <w:rPr>
          <w:rFonts w:ascii="Times New Roman" w:hAnsi="Times New Roman" w:cs="Times New Roman"/>
        </w:rPr>
        <w:t xml:space="preserve">inclusion </w:t>
      </w:r>
      <w:r w:rsidRPr="005B0537">
        <w:rPr>
          <w:rFonts w:ascii="Times New Roman" w:hAnsi="Times New Roman" w:cs="Times New Roman"/>
        </w:rPr>
        <w:t xml:space="preserve">in the </w:t>
      </w:r>
      <w:hyperlink w:anchor="Combined_Ballot" w:history="1">
        <w:r w:rsidRPr="005B0537">
          <w:rPr>
            <w:rStyle w:val="Hyperlink"/>
            <w:rFonts w:ascii="Times New Roman" w:hAnsi="Times New Roman" w:cs="Times New Roman"/>
          </w:rPr>
          <w:t>Combined Ballot</w:t>
        </w:r>
      </w:hyperlink>
      <w:r w:rsidRPr="005B0537">
        <w:rPr>
          <w:rFonts w:ascii="Times New Roman" w:hAnsi="Times New Roman" w:cs="Times New Roman"/>
        </w:rPr>
        <w:t>.</w:t>
      </w:r>
    </w:p>
    <w:p w14:paraId="03C6FE10" w14:textId="77777777" w:rsidR="00193DD7" w:rsidRPr="00193DD7" w:rsidRDefault="00193DD7" w:rsidP="009009ED">
      <w:pPr>
        <w:pStyle w:val="NoSpacing"/>
        <w:jc w:val="both"/>
        <w:rPr>
          <w:rFonts w:ascii="Times New Roman" w:hAnsi="Times New Roman" w:cs="Times New Roman"/>
        </w:rPr>
      </w:pPr>
    </w:p>
    <w:p w14:paraId="73E5D43F" w14:textId="3EA90100"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NPRR1046, Additional Revisions to Remove Dynamically Scheduled Resource (DSR) from the Protocols</w:t>
      </w:r>
    </w:p>
    <w:p w14:paraId="74983317" w14:textId="4732F403" w:rsidR="000F18D3" w:rsidRDefault="000F18D3" w:rsidP="009009ED">
      <w:pPr>
        <w:pStyle w:val="NoSpacing"/>
        <w:jc w:val="both"/>
        <w:rPr>
          <w:rFonts w:ascii="Times New Roman" w:hAnsi="Times New Roman" w:cs="Times New Roman"/>
          <w:i/>
        </w:rPr>
      </w:pPr>
      <w:r w:rsidRPr="000F18D3">
        <w:rPr>
          <w:rFonts w:ascii="Times New Roman" w:hAnsi="Times New Roman" w:cs="Times New Roman"/>
          <w:i/>
        </w:rPr>
        <w:t>NPRR1047, Consolidate Greybox re NPRR973 and NPRR1016</w:t>
      </w:r>
    </w:p>
    <w:p w14:paraId="50206A7C" w14:textId="679A6972" w:rsidR="00906205" w:rsidRPr="005B0537" w:rsidRDefault="00906205" w:rsidP="00906205">
      <w:pPr>
        <w:pStyle w:val="NoSpacing"/>
        <w:jc w:val="both"/>
        <w:rPr>
          <w:rFonts w:ascii="Times New Roman" w:hAnsi="Times New Roman" w:cs="Times New Roman"/>
        </w:rPr>
      </w:pPr>
      <w:r>
        <w:rPr>
          <w:rFonts w:ascii="Times New Roman" w:hAnsi="Times New Roman" w:cs="Times New Roman"/>
        </w:rPr>
        <w:t xml:space="preserve">ERCOT Staff summarized NPRR1046 and NPRR1047.  </w:t>
      </w:r>
      <w:r w:rsidRPr="005B0537">
        <w:rPr>
          <w:rFonts w:ascii="Times New Roman" w:hAnsi="Times New Roman" w:cs="Times New Roman"/>
        </w:rPr>
        <w:t>Ms. Henson noted th</w:t>
      </w:r>
      <w:r>
        <w:rPr>
          <w:rFonts w:ascii="Times New Roman" w:hAnsi="Times New Roman" w:cs="Times New Roman"/>
        </w:rPr>
        <w:t xml:space="preserve">ese </w:t>
      </w:r>
      <w:r w:rsidRPr="005B0537">
        <w:rPr>
          <w:rFonts w:ascii="Times New Roman" w:hAnsi="Times New Roman" w:cs="Times New Roman"/>
        </w:rPr>
        <w:t>item</w:t>
      </w:r>
      <w:r>
        <w:rPr>
          <w:rFonts w:ascii="Times New Roman" w:hAnsi="Times New Roman" w:cs="Times New Roman"/>
        </w:rPr>
        <w:t>s</w:t>
      </w:r>
      <w:r w:rsidRPr="005B0537">
        <w:rPr>
          <w:rFonts w:ascii="Times New Roman" w:hAnsi="Times New Roman" w:cs="Times New Roman"/>
        </w:rPr>
        <w:t xml:space="preserve"> could be considered </w:t>
      </w:r>
      <w:r w:rsidRPr="00906205">
        <w:rPr>
          <w:rFonts w:ascii="Times New Roman" w:hAnsi="Times New Roman" w:cs="Times New Roman"/>
        </w:rPr>
        <w:t xml:space="preserve">for inclusion </w:t>
      </w:r>
      <w:r w:rsidRPr="005B0537">
        <w:rPr>
          <w:rFonts w:ascii="Times New Roman" w:hAnsi="Times New Roman" w:cs="Times New Roman"/>
        </w:rPr>
        <w:t xml:space="preserve">in the </w:t>
      </w:r>
      <w:hyperlink w:anchor="Combined_Ballot" w:history="1">
        <w:r w:rsidRPr="005B0537">
          <w:rPr>
            <w:rStyle w:val="Hyperlink"/>
            <w:rFonts w:ascii="Times New Roman" w:hAnsi="Times New Roman" w:cs="Times New Roman"/>
          </w:rPr>
          <w:t>Combined Ballot</w:t>
        </w:r>
      </w:hyperlink>
      <w:r w:rsidRPr="005B0537">
        <w:rPr>
          <w:rFonts w:ascii="Times New Roman" w:hAnsi="Times New Roman" w:cs="Times New Roman"/>
        </w:rPr>
        <w:t>.</w:t>
      </w:r>
    </w:p>
    <w:p w14:paraId="0DECEE3F" w14:textId="1D62BC64" w:rsidR="000F18D3" w:rsidRPr="00906205" w:rsidRDefault="000F18D3" w:rsidP="009009ED">
      <w:pPr>
        <w:pStyle w:val="NoSpacing"/>
        <w:jc w:val="both"/>
        <w:rPr>
          <w:rFonts w:ascii="Times New Roman" w:hAnsi="Times New Roman" w:cs="Times New Roman"/>
        </w:rPr>
      </w:pPr>
    </w:p>
    <w:p w14:paraId="1F8F054F" w14:textId="77777777" w:rsidR="00D16CAE" w:rsidRPr="005025AB" w:rsidRDefault="00D16CAE" w:rsidP="0019737D">
      <w:pPr>
        <w:pStyle w:val="NoSpacing"/>
        <w:jc w:val="both"/>
        <w:rPr>
          <w:rFonts w:ascii="Times New Roman" w:hAnsi="Times New Roman" w:cs="Times New Roman"/>
          <w:highlight w:val="lightGray"/>
        </w:rPr>
      </w:pPr>
    </w:p>
    <w:p w14:paraId="4DCB0280" w14:textId="77777777" w:rsidR="00613152" w:rsidRPr="00E9703D" w:rsidRDefault="00613152" w:rsidP="00613152">
      <w:pPr>
        <w:pStyle w:val="NoSpacing"/>
        <w:rPr>
          <w:rFonts w:ascii="Times New Roman" w:hAnsi="Times New Roman" w:cs="Times New Roman"/>
          <w:u w:val="single"/>
        </w:rPr>
      </w:pPr>
      <w:r w:rsidRPr="00E9703D">
        <w:rPr>
          <w:rFonts w:ascii="Times New Roman" w:hAnsi="Times New Roman" w:cs="Times New Roman"/>
          <w:u w:val="single"/>
        </w:rPr>
        <w:t>Combined Ballot</w:t>
      </w:r>
    </w:p>
    <w:p w14:paraId="002BC890" w14:textId="0099E48E" w:rsidR="00613152" w:rsidRPr="000F18D3" w:rsidRDefault="00136B44" w:rsidP="00613152">
      <w:pPr>
        <w:spacing w:after="0"/>
        <w:jc w:val="both"/>
        <w:rPr>
          <w:rFonts w:ascii="Times New Roman" w:eastAsia="Times New Roman" w:hAnsi="Times New Roman" w:cs="Times New Roman"/>
          <w:b/>
        </w:rPr>
      </w:pPr>
      <w:bookmarkStart w:id="4" w:name="Combined_Ballot"/>
      <w:r>
        <w:rPr>
          <w:rFonts w:ascii="Times New Roman" w:eastAsia="Times New Roman" w:hAnsi="Times New Roman" w:cs="Times New Roman"/>
          <w:b/>
        </w:rPr>
        <w:t xml:space="preserve">Mr. </w:t>
      </w:r>
      <w:r w:rsidR="000F18D3" w:rsidRPr="000F18D3">
        <w:rPr>
          <w:rFonts w:ascii="Times New Roman" w:eastAsia="Times New Roman" w:hAnsi="Times New Roman" w:cs="Times New Roman"/>
          <w:b/>
        </w:rPr>
        <w:t xml:space="preserve">Haley </w:t>
      </w:r>
      <w:r w:rsidR="00613152" w:rsidRPr="000F18D3">
        <w:rPr>
          <w:rFonts w:ascii="Times New Roman" w:eastAsia="Times New Roman" w:hAnsi="Times New Roman" w:cs="Times New Roman"/>
          <w:b/>
        </w:rPr>
        <w:t>moved to approve the Combined Ballot as follows:</w:t>
      </w:r>
    </w:p>
    <w:p w14:paraId="5E47E139" w14:textId="55A45E7C" w:rsidR="00D672D7" w:rsidRPr="001B0D5D" w:rsidRDefault="00D672D7" w:rsidP="008E7021">
      <w:pPr>
        <w:pStyle w:val="ListParagraph"/>
        <w:numPr>
          <w:ilvl w:val="0"/>
          <w:numId w:val="23"/>
        </w:numPr>
        <w:jc w:val="both"/>
        <w:rPr>
          <w:rFonts w:ascii="Times New Roman" w:hAnsi="Times New Roman"/>
          <w:b/>
          <w:sz w:val="22"/>
          <w:szCs w:val="22"/>
        </w:rPr>
      </w:pPr>
      <w:r w:rsidRPr="001B0D5D">
        <w:rPr>
          <w:rFonts w:ascii="Times New Roman" w:hAnsi="Times New Roman"/>
          <w:b/>
          <w:sz w:val="22"/>
          <w:szCs w:val="22"/>
        </w:rPr>
        <w:lastRenderedPageBreak/>
        <w:t xml:space="preserve">To approve the </w:t>
      </w:r>
      <w:r w:rsidR="00E9703D" w:rsidRPr="001B0D5D">
        <w:rPr>
          <w:rFonts w:ascii="Times New Roman" w:hAnsi="Times New Roman"/>
          <w:b/>
          <w:sz w:val="22"/>
          <w:szCs w:val="22"/>
        </w:rPr>
        <w:t>September 10, 2020</w:t>
      </w:r>
      <w:r w:rsidR="00ED0A0D" w:rsidRPr="001B0D5D">
        <w:rPr>
          <w:rFonts w:ascii="Times New Roman" w:hAnsi="Times New Roman"/>
          <w:b/>
          <w:sz w:val="22"/>
          <w:szCs w:val="22"/>
        </w:rPr>
        <w:t xml:space="preserve"> </w:t>
      </w:r>
      <w:r w:rsidRPr="001B0D5D">
        <w:rPr>
          <w:rFonts w:ascii="Times New Roman" w:hAnsi="Times New Roman"/>
          <w:b/>
          <w:sz w:val="22"/>
          <w:szCs w:val="22"/>
        </w:rPr>
        <w:t xml:space="preserve">PRS meeting minutes as </w:t>
      </w:r>
      <w:r w:rsidR="00B272CB" w:rsidRPr="001B0D5D">
        <w:rPr>
          <w:rFonts w:ascii="Times New Roman" w:hAnsi="Times New Roman"/>
          <w:b/>
          <w:sz w:val="22"/>
          <w:szCs w:val="22"/>
        </w:rPr>
        <w:t>presented</w:t>
      </w:r>
    </w:p>
    <w:p w14:paraId="34AB07FF" w14:textId="10EF8455" w:rsidR="001B0D5D" w:rsidRDefault="001B0D5D" w:rsidP="008C24CE">
      <w:pPr>
        <w:pStyle w:val="ListParagraph"/>
        <w:numPr>
          <w:ilvl w:val="0"/>
          <w:numId w:val="23"/>
        </w:numPr>
        <w:jc w:val="both"/>
        <w:rPr>
          <w:rFonts w:ascii="Times New Roman" w:hAnsi="Times New Roman"/>
          <w:b/>
          <w:sz w:val="22"/>
          <w:szCs w:val="22"/>
        </w:rPr>
      </w:pPr>
      <w:r w:rsidRPr="001B0D5D">
        <w:rPr>
          <w:rFonts w:ascii="Times New Roman" w:hAnsi="Times New Roman"/>
          <w:b/>
          <w:sz w:val="22"/>
          <w:szCs w:val="22"/>
        </w:rPr>
        <w:t>To endorse and forward to TAC the 9/10/20 PRS Report as amended by the 10/6/20 ERCOT comments and Impact Analysis for NPRR1028</w:t>
      </w:r>
    </w:p>
    <w:p w14:paraId="4FB45EA9" w14:textId="64BD9F44" w:rsidR="001B0D5D" w:rsidRPr="001B0D5D" w:rsidRDefault="001B0D5D" w:rsidP="008C24CE">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1B0D5D">
        <w:rPr>
          <w:rFonts w:ascii="Times New Roman" w:hAnsi="Times New Roman"/>
          <w:b/>
          <w:sz w:val="22"/>
          <w:szCs w:val="22"/>
        </w:rPr>
        <w:t>o endorse and forward to TAC the 9/10/20 PRS Report and Impact Analysis for NPRR1031</w:t>
      </w:r>
    </w:p>
    <w:p w14:paraId="0D6159B7" w14:textId="6C69D976" w:rsidR="005A5F4B" w:rsidRPr="005A5F4B" w:rsidRDefault="005A5F4B" w:rsidP="00DF4A3B">
      <w:pPr>
        <w:pStyle w:val="ListParagraph"/>
        <w:numPr>
          <w:ilvl w:val="0"/>
          <w:numId w:val="23"/>
        </w:numPr>
        <w:jc w:val="both"/>
        <w:rPr>
          <w:rFonts w:ascii="Times New Roman" w:hAnsi="Times New Roman"/>
          <w:b/>
          <w:sz w:val="22"/>
          <w:szCs w:val="22"/>
        </w:rPr>
      </w:pPr>
      <w:r w:rsidRPr="005A5F4B">
        <w:rPr>
          <w:rFonts w:ascii="Times New Roman" w:hAnsi="Times New Roman"/>
          <w:b/>
          <w:sz w:val="22"/>
          <w:szCs w:val="22"/>
        </w:rPr>
        <w:t>To endorse and forward to TAC the 9/10/20 PRS Report and Impact Analysis for NPRR1032 with a recommended priority of 2021 and rank of 3260</w:t>
      </w:r>
    </w:p>
    <w:p w14:paraId="124D3073" w14:textId="5ED36431" w:rsidR="005A5F4B" w:rsidRDefault="005A5F4B" w:rsidP="001057A9">
      <w:pPr>
        <w:pStyle w:val="ListParagraph"/>
        <w:numPr>
          <w:ilvl w:val="0"/>
          <w:numId w:val="23"/>
        </w:numPr>
        <w:jc w:val="both"/>
        <w:rPr>
          <w:rFonts w:ascii="Times New Roman" w:hAnsi="Times New Roman"/>
          <w:b/>
          <w:sz w:val="22"/>
          <w:szCs w:val="22"/>
        </w:rPr>
      </w:pPr>
      <w:r w:rsidRPr="005A5F4B">
        <w:rPr>
          <w:rFonts w:ascii="Times New Roman" w:hAnsi="Times New Roman"/>
          <w:b/>
          <w:sz w:val="22"/>
          <w:szCs w:val="22"/>
        </w:rPr>
        <w:t>To endorse and forward to TAC the 9/10/20 PRS Report and Impact Analysis for NPRR1041</w:t>
      </w:r>
    </w:p>
    <w:p w14:paraId="6CC15FB4" w14:textId="75B61DFB" w:rsidR="00DF3409" w:rsidRPr="005A5F4B" w:rsidRDefault="00DF3409" w:rsidP="00DF3409">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DF3409">
        <w:rPr>
          <w:rFonts w:ascii="Times New Roman" w:hAnsi="Times New Roman"/>
          <w:b/>
          <w:sz w:val="22"/>
          <w:szCs w:val="22"/>
        </w:rPr>
        <w:t>o endorse and forward to TAC the 9/10/20 PRS Report and Impact Analysis for SCR812 with a recommended priority of 2021 and rank of 3250</w:t>
      </w:r>
    </w:p>
    <w:p w14:paraId="568EA324" w14:textId="1E23A39F" w:rsidR="00620C7A" w:rsidRPr="00360D18" w:rsidRDefault="00620C7A" w:rsidP="00620C7A">
      <w:pPr>
        <w:pStyle w:val="ListParagraph"/>
        <w:numPr>
          <w:ilvl w:val="0"/>
          <w:numId w:val="23"/>
        </w:numPr>
        <w:jc w:val="both"/>
        <w:rPr>
          <w:rFonts w:ascii="Times New Roman" w:hAnsi="Times New Roman"/>
          <w:b/>
          <w:sz w:val="22"/>
          <w:szCs w:val="22"/>
        </w:rPr>
      </w:pPr>
      <w:r>
        <w:rPr>
          <w:rFonts w:ascii="Times New Roman" w:hAnsi="Times New Roman"/>
          <w:b/>
          <w:sz w:val="22"/>
          <w:szCs w:val="22"/>
        </w:rPr>
        <w:t>T</w:t>
      </w:r>
      <w:r w:rsidRPr="00620C7A">
        <w:rPr>
          <w:rFonts w:ascii="Times New Roman" w:hAnsi="Times New Roman"/>
          <w:b/>
          <w:sz w:val="22"/>
          <w:szCs w:val="22"/>
        </w:rPr>
        <w:t xml:space="preserve">o recommend approval </w:t>
      </w:r>
      <w:r w:rsidRPr="00360D18">
        <w:rPr>
          <w:rFonts w:ascii="Times New Roman" w:hAnsi="Times New Roman"/>
          <w:b/>
          <w:sz w:val="22"/>
          <w:szCs w:val="22"/>
        </w:rPr>
        <w:t xml:space="preserve">of NPRR1001 as amended by the 9/2/20 ERCOT comments </w:t>
      </w:r>
    </w:p>
    <w:p w14:paraId="5F8B8CE9" w14:textId="7E219746" w:rsidR="00662709" w:rsidRPr="00F75EE3" w:rsidRDefault="00662709" w:rsidP="00662709">
      <w:pPr>
        <w:pStyle w:val="ListParagraph"/>
        <w:numPr>
          <w:ilvl w:val="0"/>
          <w:numId w:val="23"/>
        </w:numPr>
        <w:jc w:val="both"/>
        <w:rPr>
          <w:rFonts w:ascii="Times New Roman" w:hAnsi="Times New Roman"/>
          <w:b/>
          <w:sz w:val="22"/>
          <w:szCs w:val="22"/>
        </w:rPr>
      </w:pPr>
      <w:r w:rsidRPr="00360D18">
        <w:rPr>
          <w:rFonts w:ascii="Times New Roman" w:hAnsi="Times New Roman"/>
          <w:b/>
          <w:sz w:val="22"/>
          <w:szCs w:val="22"/>
        </w:rPr>
        <w:t xml:space="preserve">To </w:t>
      </w:r>
      <w:r w:rsidRPr="00F75EE3">
        <w:rPr>
          <w:rFonts w:ascii="Times New Roman" w:hAnsi="Times New Roman"/>
          <w:b/>
          <w:sz w:val="22"/>
          <w:szCs w:val="22"/>
        </w:rPr>
        <w:t>recommend approval of NPRR1026 as amended by the 9/22/20 ERCOT comments</w:t>
      </w:r>
    </w:p>
    <w:p w14:paraId="65242ED4" w14:textId="1C79171A" w:rsidR="00360D18" w:rsidRPr="00906205" w:rsidRDefault="00360D18" w:rsidP="00133C22">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recommend approval of NPRR1039 as amended by the 10/13/20 ERCOT comments</w:t>
      </w:r>
    </w:p>
    <w:p w14:paraId="2D57FD1F" w14:textId="345A3D9E" w:rsidR="00F75EE3" w:rsidRPr="00906205" w:rsidRDefault="00F75EE3" w:rsidP="009B3E33">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recommend approval of NPRR1042 as submitted</w:t>
      </w:r>
    </w:p>
    <w:p w14:paraId="13B002C7" w14:textId="0AE76A55" w:rsidR="005B0537" w:rsidRPr="00906205" w:rsidRDefault="005B0537" w:rsidP="009B3E33">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recommend approval of NPRR1043 as submitted</w:t>
      </w:r>
    </w:p>
    <w:p w14:paraId="42849B7B" w14:textId="3FD62F3A" w:rsidR="000C790F" w:rsidRPr="00906205" w:rsidRDefault="000C790F" w:rsidP="00A119B3">
      <w:pPr>
        <w:pStyle w:val="ListParagraph"/>
        <w:numPr>
          <w:ilvl w:val="0"/>
          <w:numId w:val="23"/>
        </w:numPr>
        <w:jc w:val="both"/>
        <w:rPr>
          <w:rFonts w:ascii="Times New Roman" w:hAnsi="Times New Roman"/>
          <w:sz w:val="22"/>
          <w:szCs w:val="22"/>
        </w:rPr>
      </w:pPr>
      <w:r w:rsidRPr="00906205">
        <w:rPr>
          <w:rFonts w:ascii="Times New Roman" w:hAnsi="Times New Roman"/>
          <w:b/>
          <w:sz w:val="22"/>
          <w:szCs w:val="22"/>
        </w:rPr>
        <w:t>To table NPRR1044 and refer the issue to ROS</w:t>
      </w:r>
    </w:p>
    <w:p w14:paraId="1A27070E" w14:textId="4986DCE5" w:rsidR="000721A4" w:rsidRPr="00906205" w:rsidRDefault="000721A4" w:rsidP="000721A4">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to table NPRR1045 and refer the issue to ROS</w:t>
      </w:r>
    </w:p>
    <w:p w14:paraId="70C75FCF" w14:textId="5A7AF93D" w:rsidR="00906205" w:rsidRPr="00906205" w:rsidRDefault="00906205" w:rsidP="00906205">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 xml:space="preserve">To recommend approval of NPRR1046 as submitted </w:t>
      </w:r>
    </w:p>
    <w:p w14:paraId="41BB8E1D" w14:textId="7128EC00" w:rsidR="00906205" w:rsidRPr="00906205" w:rsidRDefault="00906205" w:rsidP="00906205">
      <w:pPr>
        <w:pStyle w:val="ListParagraph"/>
        <w:numPr>
          <w:ilvl w:val="0"/>
          <w:numId w:val="23"/>
        </w:numPr>
        <w:jc w:val="both"/>
        <w:rPr>
          <w:rFonts w:ascii="Times New Roman" w:hAnsi="Times New Roman"/>
          <w:b/>
          <w:sz w:val="22"/>
          <w:szCs w:val="22"/>
        </w:rPr>
      </w:pPr>
      <w:r w:rsidRPr="00906205">
        <w:rPr>
          <w:rFonts w:ascii="Times New Roman" w:hAnsi="Times New Roman"/>
          <w:b/>
          <w:sz w:val="22"/>
          <w:szCs w:val="22"/>
        </w:rPr>
        <w:t xml:space="preserve">To recommend approval of NPRR1047 as submitted </w:t>
      </w:r>
    </w:p>
    <w:p w14:paraId="77978851" w14:textId="1B616A46" w:rsidR="00613152" w:rsidRPr="000F18D3" w:rsidRDefault="000F18D3" w:rsidP="00FD4E99">
      <w:pPr>
        <w:jc w:val="both"/>
        <w:rPr>
          <w:rFonts w:ascii="Times New Roman" w:hAnsi="Times New Roman"/>
        </w:rPr>
      </w:pPr>
      <w:r w:rsidRPr="00906205">
        <w:rPr>
          <w:rFonts w:ascii="Times New Roman" w:hAnsi="Times New Roman"/>
          <w:b/>
        </w:rPr>
        <w:t xml:space="preserve">Shawnee Claiborn-Pinto </w:t>
      </w:r>
      <w:r w:rsidR="00613152" w:rsidRPr="00906205">
        <w:rPr>
          <w:rFonts w:ascii="Times New Roman" w:hAnsi="Times New Roman"/>
          <w:b/>
        </w:rPr>
        <w:t>seconded</w:t>
      </w:r>
      <w:r w:rsidR="00613152" w:rsidRPr="000F18D3">
        <w:rPr>
          <w:rFonts w:ascii="Times New Roman" w:hAnsi="Times New Roman"/>
          <w:b/>
        </w:rPr>
        <w:t xml:space="preserve"> the motion.  </w:t>
      </w:r>
      <w:r w:rsidR="002350FB" w:rsidRPr="000F18D3">
        <w:rPr>
          <w:rFonts w:ascii="Times New Roman" w:hAnsi="Times New Roman"/>
          <w:b/>
        </w:rPr>
        <w:t xml:space="preserve">The motion carried </w:t>
      </w:r>
      <w:r w:rsidR="00D16CAE" w:rsidRPr="000F18D3">
        <w:rPr>
          <w:rFonts w:ascii="Times New Roman" w:hAnsi="Times New Roman"/>
          <w:b/>
        </w:rPr>
        <w:t>unanimously via roll call vote</w:t>
      </w:r>
      <w:r w:rsidR="00180EA7" w:rsidRPr="000F18D3">
        <w:rPr>
          <w:rFonts w:ascii="Times New Roman" w:hAnsi="Times New Roman"/>
          <w:b/>
        </w:rPr>
        <w:t xml:space="preserve">.  </w:t>
      </w:r>
      <w:bookmarkEnd w:id="4"/>
      <w:r w:rsidR="002350FB" w:rsidRPr="000F18D3">
        <w:rPr>
          <w:rFonts w:ascii="Times New Roman" w:hAnsi="Times New Roman"/>
          <w:i/>
        </w:rPr>
        <w:t xml:space="preserve">(Please see ballot posted with Key Documents.) </w:t>
      </w:r>
    </w:p>
    <w:p w14:paraId="201481F9" w14:textId="77777777" w:rsidR="00613152" w:rsidRPr="005025AB" w:rsidRDefault="00613152" w:rsidP="003E284F">
      <w:pPr>
        <w:pStyle w:val="NoSpacing"/>
        <w:jc w:val="both"/>
        <w:rPr>
          <w:rFonts w:ascii="Times New Roman" w:hAnsi="Times New Roman" w:cs="Times New Roman"/>
          <w:highlight w:val="lightGray"/>
          <w:u w:val="single"/>
        </w:rPr>
      </w:pPr>
    </w:p>
    <w:p w14:paraId="763FDEE1" w14:textId="6BC48837" w:rsidR="00F06013" w:rsidRPr="00AD4EB2" w:rsidRDefault="00F06013" w:rsidP="002968F0">
      <w:pPr>
        <w:pStyle w:val="NoSpacing"/>
        <w:jc w:val="both"/>
        <w:rPr>
          <w:rFonts w:ascii="Times New Roman" w:hAnsi="Times New Roman" w:cs="Times New Roman"/>
          <w:u w:val="single"/>
        </w:rPr>
      </w:pPr>
      <w:r w:rsidRPr="00AD4EB2">
        <w:rPr>
          <w:rFonts w:ascii="Times New Roman" w:hAnsi="Times New Roman" w:cs="Times New Roman"/>
          <w:u w:val="single"/>
        </w:rPr>
        <w:t>Other Business</w:t>
      </w:r>
      <w:r w:rsidR="00481F3C" w:rsidRPr="00AD4EB2">
        <w:rPr>
          <w:rFonts w:ascii="Times New Roman" w:hAnsi="Times New Roman" w:cs="Times New Roman"/>
          <w:u w:val="single"/>
        </w:rPr>
        <w:t xml:space="preserve"> </w:t>
      </w:r>
    </w:p>
    <w:p w14:paraId="65F87CB3" w14:textId="77777777" w:rsidR="00AD4EB2" w:rsidRDefault="00AD4EB2" w:rsidP="00AA4930">
      <w:pPr>
        <w:pStyle w:val="NoSpacing"/>
        <w:jc w:val="both"/>
        <w:rPr>
          <w:rFonts w:ascii="Times New Roman" w:hAnsi="Times New Roman" w:cs="Times New Roman"/>
          <w:i/>
        </w:rPr>
      </w:pPr>
      <w:r w:rsidRPr="00AD4EB2">
        <w:rPr>
          <w:rFonts w:ascii="Times New Roman" w:hAnsi="Times New Roman" w:cs="Times New Roman"/>
          <w:i/>
        </w:rPr>
        <w:t>2021 Membership/Segment Elections</w:t>
      </w:r>
    </w:p>
    <w:p w14:paraId="372F7B9D" w14:textId="08D4D0D9" w:rsidR="006926FC" w:rsidRPr="00AD4EB2" w:rsidRDefault="00AD4EB2" w:rsidP="00AD4EB2">
      <w:pPr>
        <w:pStyle w:val="NoSpacing"/>
        <w:tabs>
          <w:tab w:val="left" w:pos="8122"/>
        </w:tabs>
        <w:jc w:val="both"/>
        <w:rPr>
          <w:rFonts w:ascii="Times New Roman" w:hAnsi="Times New Roman" w:cs="Times New Roman"/>
        </w:rPr>
      </w:pPr>
      <w:r w:rsidRPr="00AD4EB2">
        <w:rPr>
          <w:rFonts w:ascii="Times New Roman" w:hAnsi="Times New Roman" w:cs="Times New Roman"/>
        </w:rPr>
        <w:t xml:space="preserve">Suzy Clifton reminded Market Participants that the membership date of record is Friday, November 6, 2020, highlighted changes in membership and fee submittal due to COVID19 restrictions, and stated that 2021 Segment Representative Elections would begin on Monday, November 9, 2020.     </w:t>
      </w:r>
    </w:p>
    <w:p w14:paraId="4428B848" w14:textId="77777777" w:rsidR="00F2717D" w:rsidRDefault="00F2717D" w:rsidP="00AD4EB2">
      <w:pPr>
        <w:pStyle w:val="NoSpacing"/>
        <w:tabs>
          <w:tab w:val="left" w:pos="8122"/>
        </w:tabs>
        <w:jc w:val="both"/>
        <w:rPr>
          <w:rFonts w:ascii="Times New Roman" w:hAnsi="Times New Roman" w:cs="Times New Roman"/>
        </w:rPr>
      </w:pPr>
    </w:p>
    <w:p w14:paraId="192088D3" w14:textId="77777777" w:rsidR="00AD4EB2" w:rsidRPr="00AD4EB2" w:rsidRDefault="00AD4EB2" w:rsidP="00AD4EB2">
      <w:pPr>
        <w:pStyle w:val="NoSpacing"/>
        <w:tabs>
          <w:tab w:val="left" w:pos="8122"/>
        </w:tabs>
        <w:jc w:val="both"/>
        <w:rPr>
          <w:rFonts w:ascii="Times New Roman" w:hAnsi="Times New Roman" w:cs="Times New Roman"/>
        </w:rPr>
      </w:pPr>
    </w:p>
    <w:p w14:paraId="16231DA0" w14:textId="5DD0D5C2" w:rsidR="00707A79" w:rsidRPr="00AD4EB2" w:rsidRDefault="005762EB" w:rsidP="00AD4EB2">
      <w:pPr>
        <w:pStyle w:val="NoSpacing"/>
        <w:jc w:val="both"/>
        <w:rPr>
          <w:rFonts w:ascii="Times New Roman" w:hAnsi="Times New Roman" w:cs="Times New Roman"/>
          <w:u w:val="single"/>
        </w:rPr>
      </w:pPr>
      <w:r w:rsidRPr="00AD4EB2">
        <w:rPr>
          <w:rFonts w:ascii="Times New Roman" w:hAnsi="Times New Roman" w:cs="Times New Roman"/>
          <w:u w:val="single"/>
        </w:rPr>
        <w:t>A</w:t>
      </w:r>
      <w:r w:rsidR="00707A79" w:rsidRPr="00AD4EB2">
        <w:rPr>
          <w:rFonts w:ascii="Times New Roman" w:hAnsi="Times New Roman" w:cs="Times New Roman"/>
          <w:u w:val="single"/>
        </w:rPr>
        <w:t>djournment</w:t>
      </w:r>
      <w:bookmarkStart w:id="5" w:name="_GoBack"/>
      <w:bookmarkEnd w:id="5"/>
    </w:p>
    <w:p w14:paraId="5C34456F" w14:textId="69BECE1F" w:rsidR="00707A79" w:rsidRPr="005762EB" w:rsidRDefault="00707A79" w:rsidP="002968F0">
      <w:pPr>
        <w:pStyle w:val="NoSpacing"/>
        <w:tabs>
          <w:tab w:val="left" w:pos="8122"/>
        </w:tabs>
        <w:jc w:val="both"/>
        <w:rPr>
          <w:rFonts w:ascii="Times New Roman" w:hAnsi="Times New Roman" w:cs="Times New Roman"/>
        </w:rPr>
      </w:pPr>
      <w:r w:rsidRPr="00AD4EB2">
        <w:rPr>
          <w:rFonts w:ascii="Times New Roman" w:hAnsi="Times New Roman" w:cs="Times New Roman"/>
        </w:rPr>
        <w:t>M</w:t>
      </w:r>
      <w:r w:rsidR="00A14CCE" w:rsidRPr="00AD4EB2">
        <w:rPr>
          <w:rFonts w:ascii="Times New Roman" w:hAnsi="Times New Roman" w:cs="Times New Roman"/>
        </w:rPr>
        <w:t xml:space="preserve">s. </w:t>
      </w:r>
      <w:r w:rsidR="005A4743" w:rsidRPr="00AD4EB2">
        <w:rPr>
          <w:rFonts w:ascii="Times New Roman" w:hAnsi="Times New Roman" w:cs="Times New Roman"/>
        </w:rPr>
        <w:t xml:space="preserve">Henson </w:t>
      </w:r>
      <w:r w:rsidRPr="00AD4EB2">
        <w:rPr>
          <w:rFonts w:ascii="Times New Roman" w:hAnsi="Times New Roman" w:cs="Times New Roman"/>
        </w:rPr>
        <w:t xml:space="preserve">adjourned the </w:t>
      </w:r>
      <w:r w:rsidR="000F18D3" w:rsidRPr="00AD4EB2">
        <w:rPr>
          <w:rFonts w:ascii="Times New Roman" w:hAnsi="Times New Roman" w:cs="Times New Roman"/>
        </w:rPr>
        <w:t>October 15</w:t>
      </w:r>
      <w:r w:rsidR="0019737D" w:rsidRPr="00AD4EB2">
        <w:rPr>
          <w:rFonts w:ascii="Times New Roman" w:hAnsi="Times New Roman" w:cs="Times New Roman"/>
        </w:rPr>
        <w:t xml:space="preserve">, </w:t>
      </w:r>
      <w:r w:rsidR="00F63F8A" w:rsidRPr="00AD4EB2">
        <w:rPr>
          <w:rFonts w:ascii="Times New Roman" w:hAnsi="Times New Roman" w:cs="Times New Roman"/>
        </w:rPr>
        <w:t xml:space="preserve">2020 </w:t>
      </w:r>
      <w:r w:rsidRPr="00AD4EB2">
        <w:rPr>
          <w:rFonts w:ascii="Times New Roman" w:hAnsi="Times New Roman" w:cs="Times New Roman"/>
        </w:rPr>
        <w:t xml:space="preserve">PRS meeting at </w:t>
      </w:r>
      <w:r w:rsidR="0099557B" w:rsidRPr="00AD4EB2">
        <w:rPr>
          <w:rFonts w:ascii="Times New Roman" w:hAnsi="Times New Roman" w:cs="Times New Roman"/>
        </w:rPr>
        <w:t>1</w:t>
      </w:r>
      <w:r w:rsidR="00D16CAE" w:rsidRPr="00AD4EB2">
        <w:rPr>
          <w:rFonts w:ascii="Times New Roman" w:hAnsi="Times New Roman" w:cs="Times New Roman"/>
        </w:rPr>
        <w:t>2</w:t>
      </w:r>
      <w:r w:rsidR="0099557B" w:rsidRPr="00AD4EB2">
        <w:rPr>
          <w:rFonts w:ascii="Times New Roman" w:hAnsi="Times New Roman" w:cs="Times New Roman"/>
        </w:rPr>
        <w:t>:</w:t>
      </w:r>
      <w:r w:rsidR="00D16CAE" w:rsidRPr="00AD4EB2">
        <w:rPr>
          <w:rFonts w:ascii="Times New Roman" w:hAnsi="Times New Roman" w:cs="Times New Roman"/>
        </w:rPr>
        <w:t>40</w:t>
      </w:r>
      <w:r w:rsidR="0099557B" w:rsidRPr="00AD4EB2">
        <w:rPr>
          <w:rFonts w:ascii="Times New Roman" w:hAnsi="Times New Roman" w:cs="Times New Roman"/>
        </w:rPr>
        <w:t xml:space="preserve"> </w:t>
      </w:r>
      <w:r w:rsidR="00F63F8A" w:rsidRPr="00AD4EB2">
        <w:rPr>
          <w:rFonts w:ascii="Times New Roman" w:hAnsi="Times New Roman" w:cs="Times New Roman"/>
        </w:rPr>
        <w:t>p</w:t>
      </w:r>
      <w:r w:rsidR="00BE3300" w:rsidRPr="00AD4EB2">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3491" w14:textId="77777777" w:rsidR="00DB1676" w:rsidRDefault="00DB1676" w:rsidP="00C96B32">
      <w:pPr>
        <w:spacing w:after="0" w:line="240" w:lineRule="auto"/>
      </w:pPr>
      <w:r>
        <w:separator/>
      </w:r>
    </w:p>
  </w:endnote>
  <w:endnote w:type="continuationSeparator" w:id="0">
    <w:p w14:paraId="51DCBC6E" w14:textId="77777777" w:rsidR="00DB1676" w:rsidRDefault="00DB167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219EFA47" w:rsidR="00DB1676" w:rsidRPr="00EF73CC" w:rsidRDefault="00DB167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Minutes of the</w:t>
    </w:r>
    <w:r>
      <w:rPr>
        <w:rFonts w:ascii="Times New Roman" w:hAnsi="Times New Roman" w:cs="Times New Roman"/>
        <w:b/>
        <w:sz w:val="16"/>
        <w:szCs w:val="16"/>
      </w:rPr>
      <w:t xml:space="preserve"> October 15, 2020 </w:t>
    </w:r>
    <w:r w:rsidRPr="00EF73CC">
      <w:rPr>
        <w:rFonts w:ascii="Times New Roman" w:hAnsi="Times New Roman" w:cs="Times New Roman"/>
        <w:b/>
        <w:sz w:val="16"/>
        <w:szCs w:val="16"/>
      </w:rPr>
      <w:t>PRS Meeting /ERCOT Public</w:t>
    </w:r>
  </w:p>
  <w:p w14:paraId="17DF0811" w14:textId="77777777" w:rsidR="00DB1676" w:rsidRPr="00EF73CC" w:rsidRDefault="00DB167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136B44">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136B44">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DB1676" w:rsidRDefault="00DB1676" w:rsidP="00A9222E">
    <w:pPr>
      <w:pStyle w:val="Footer"/>
    </w:pPr>
  </w:p>
  <w:p w14:paraId="120383DC" w14:textId="77777777" w:rsidR="00DB1676" w:rsidRDefault="00DB1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981B" w14:textId="77777777" w:rsidR="00DB1676" w:rsidRDefault="00DB1676" w:rsidP="00C96B32">
      <w:pPr>
        <w:spacing w:after="0" w:line="240" w:lineRule="auto"/>
      </w:pPr>
      <w:r>
        <w:separator/>
      </w:r>
    </w:p>
  </w:footnote>
  <w:footnote w:type="continuationSeparator" w:id="0">
    <w:p w14:paraId="52F12D5F" w14:textId="77777777" w:rsidR="00DB1676" w:rsidRDefault="00DB1676" w:rsidP="00C96B32">
      <w:pPr>
        <w:spacing w:after="0" w:line="240" w:lineRule="auto"/>
      </w:pPr>
      <w:r>
        <w:continuationSeparator/>
      </w:r>
    </w:p>
  </w:footnote>
  <w:footnote w:id="1">
    <w:p w14:paraId="5FD5927A" w14:textId="1CB768C5" w:rsidR="00DB1676" w:rsidRDefault="00DB1676"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5025AB">
        <w:rPr>
          <w:rStyle w:val="Hyperlink"/>
          <w:rFonts w:ascii="Times New Roman" w:hAnsi="Times New Roman" w:cs="Times New Roman"/>
          <w:sz w:val="20"/>
          <w:szCs w:val="20"/>
        </w:rPr>
        <w:t>http://www.ercot.com/calendar/2020/10/15/188394-PRS</w:t>
      </w:r>
      <w:r w:rsidRPr="00CF7C05">
        <w:rPr>
          <w:rStyle w:val="Hyperlink"/>
          <w:rFonts w:ascii="Times New Roman" w:hAnsi="Times New Roman" w:cs="Times New Roman"/>
          <w:sz w:val="20"/>
          <w:szCs w:val="20"/>
          <w:u w:val="none"/>
        </w:rPr>
        <w:t xml:space="preserve"> </w:t>
      </w:r>
      <w:r w:rsidRPr="00F31E8A">
        <w:rPr>
          <w:rFonts w:ascii="Times New Roman" w:hAnsi="Times New Roman" w:cs="Times New Roman"/>
          <w:sz w:val="20"/>
          <w:szCs w:val="20"/>
        </w:rPr>
        <w:t>unless otherwise noted</w:t>
      </w:r>
    </w:p>
    <w:p w14:paraId="79FD64DD" w14:textId="77777777" w:rsidR="00DB1676" w:rsidRPr="00AD3C4C" w:rsidRDefault="00DB1676"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12109"/>
    <w:multiLevelType w:val="hybridMultilevel"/>
    <w:tmpl w:val="1FA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22"/>
  </w:num>
  <w:num w:numId="10">
    <w:abstractNumId w:val="4"/>
  </w:num>
  <w:num w:numId="11">
    <w:abstractNumId w:val="2"/>
  </w:num>
  <w:num w:numId="12">
    <w:abstractNumId w:val="16"/>
  </w:num>
  <w:num w:numId="13">
    <w:abstractNumId w:val="21"/>
  </w:num>
  <w:num w:numId="14">
    <w:abstractNumId w:val="13"/>
  </w:num>
  <w:num w:numId="15">
    <w:abstractNumId w:val="10"/>
  </w:num>
  <w:num w:numId="16">
    <w:abstractNumId w:val="19"/>
  </w:num>
  <w:num w:numId="17">
    <w:abstractNumId w:val="5"/>
  </w:num>
  <w:num w:numId="18">
    <w:abstractNumId w:val="20"/>
  </w:num>
  <w:num w:numId="19">
    <w:abstractNumId w:val="1"/>
  </w:num>
  <w:num w:numId="20">
    <w:abstractNumId w:val="0"/>
  </w:num>
  <w:num w:numId="21">
    <w:abstractNumId w:val="1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C8C"/>
    <w:rsid w:val="00001E1E"/>
    <w:rsid w:val="0000230E"/>
    <w:rsid w:val="0000332A"/>
    <w:rsid w:val="00003600"/>
    <w:rsid w:val="000036AE"/>
    <w:rsid w:val="0000444A"/>
    <w:rsid w:val="00004544"/>
    <w:rsid w:val="00005793"/>
    <w:rsid w:val="00005A54"/>
    <w:rsid w:val="00005F49"/>
    <w:rsid w:val="00007F69"/>
    <w:rsid w:val="00010581"/>
    <w:rsid w:val="00011029"/>
    <w:rsid w:val="00011143"/>
    <w:rsid w:val="000111C3"/>
    <w:rsid w:val="00011608"/>
    <w:rsid w:val="000124CB"/>
    <w:rsid w:val="0001275B"/>
    <w:rsid w:val="000132D1"/>
    <w:rsid w:val="0001443F"/>
    <w:rsid w:val="000145FF"/>
    <w:rsid w:val="00014A9D"/>
    <w:rsid w:val="00017427"/>
    <w:rsid w:val="00017502"/>
    <w:rsid w:val="00017ED3"/>
    <w:rsid w:val="00022111"/>
    <w:rsid w:val="00022773"/>
    <w:rsid w:val="00022F81"/>
    <w:rsid w:val="00023169"/>
    <w:rsid w:val="00023BF1"/>
    <w:rsid w:val="00024160"/>
    <w:rsid w:val="0002416F"/>
    <w:rsid w:val="00025402"/>
    <w:rsid w:val="00025652"/>
    <w:rsid w:val="0002582A"/>
    <w:rsid w:val="0002782F"/>
    <w:rsid w:val="00027A68"/>
    <w:rsid w:val="00027A96"/>
    <w:rsid w:val="00027D2B"/>
    <w:rsid w:val="00030C80"/>
    <w:rsid w:val="00032592"/>
    <w:rsid w:val="0003259E"/>
    <w:rsid w:val="000327E4"/>
    <w:rsid w:val="00033330"/>
    <w:rsid w:val="0003335F"/>
    <w:rsid w:val="00033361"/>
    <w:rsid w:val="00033475"/>
    <w:rsid w:val="00033E4A"/>
    <w:rsid w:val="00034142"/>
    <w:rsid w:val="00034286"/>
    <w:rsid w:val="00034718"/>
    <w:rsid w:val="00034EBD"/>
    <w:rsid w:val="00035483"/>
    <w:rsid w:val="0003552A"/>
    <w:rsid w:val="0003569A"/>
    <w:rsid w:val="00035AC6"/>
    <w:rsid w:val="000361AF"/>
    <w:rsid w:val="00036953"/>
    <w:rsid w:val="00036D99"/>
    <w:rsid w:val="000379F0"/>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516"/>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69DF"/>
    <w:rsid w:val="0006761D"/>
    <w:rsid w:val="00071AB2"/>
    <w:rsid w:val="000721A4"/>
    <w:rsid w:val="00072EF7"/>
    <w:rsid w:val="00073056"/>
    <w:rsid w:val="000734A0"/>
    <w:rsid w:val="000738C9"/>
    <w:rsid w:val="00073CFD"/>
    <w:rsid w:val="0007407C"/>
    <w:rsid w:val="000741DE"/>
    <w:rsid w:val="000742CD"/>
    <w:rsid w:val="00074E8C"/>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F65"/>
    <w:rsid w:val="00095EA8"/>
    <w:rsid w:val="00096270"/>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75B"/>
    <w:rsid w:val="00104C8D"/>
    <w:rsid w:val="00104F0F"/>
    <w:rsid w:val="001057A9"/>
    <w:rsid w:val="00105813"/>
    <w:rsid w:val="001061BC"/>
    <w:rsid w:val="001062F0"/>
    <w:rsid w:val="00106675"/>
    <w:rsid w:val="001076B5"/>
    <w:rsid w:val="00107729"/>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6790"/>
    <w:rsid w:val="00117BA5"/>
    <w:rsid w:val="0012015D"/>
    <w:rsid w:val="001203FC"/>
    <w:rsid w:val="0012052D"/>
    <w:rsid w:val="00121299"/>
    <w:rsid w:val="001212C3"/>
    <w:rsid w:val="00121953"/>
    <w:rsid w:val="00121F25"/>
    <w:rsid w:val="00121F72"/>
    <w:rsid w:val="001229CB"/>
    <w:rsid w:val="00122EFF"/>
    <w:rsid w:val="00123202"/>
    <w:rsid w:val="00123454"/>
    <w:rsid w:val="0012369F"/>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521F"/>
    <w:rsid w:val="001355DB"/>
    <w:rsid w:val="001358F4"/>
    <w:rsid w:val="001367EC"/>
    <w:rsid w:val="00136B4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42BB"/>
    <w:rsid w:val="00155564"/>
    <w:rsid w:val="00155DFD"/>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CA"/>
    <w:rsid w:val="00167F74"/>
    <w:rsid w:val="00170E7E"/>
    <w:rsid w:val="00172A09"/>
    <w:rsid w:val="00172EF2"/>
    <w:rsid w:val="0017355C"/>
    <w:rsid w:val="0017381E"/>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9E"/>
    <w:rsid w:val="00181FA7"/>
    <w:rsid w:val="001824F8"/>
    <w:rsid w:val="001834BF"/>
    <w:rsid w:val="0018414F"/>
    <w:rsid w:val="001847AC"/>
    <w:rsid w:val="0018483F"/>
    <w:rsid w:val="00184956"/>
    <w:rsid w:val="0018602C"/>
    <w:rsid w:val="0018638E"/>
    <w:rsid w:val="001863C3"/>
    <w:rsid w:val="0018659E"/>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767"/>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10746"/>
    <w:rsid w:val="002111A2"/>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0D82"/>
    <w:rsid w:val="003314FB"/>
    <w:rsid w:val="0033172B"/>
    <w:rsid w:val="00332A20"/>
    <w:rsid w:val="003345C8"/>
    <w:rsid w:val="00334A29"/>
    <w:rsid w:val="00334EA9"/>
    <w:rsid w:val="00335139"/>
    <w:rsid w:val="00335ACD"/>
    <w:rsid w:val="00336343"/>
    <w:rsid w:val="00336CFD"/>
    <w:rsid w:val="00337D23"/>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E56"/>
    <w:rsid w:val="003633EF"/>
    <w:rsid w:val="00363747"/>
    <w:rsid w:val="00364264"/>
    <w:rsid w:val="00364363"/>
    <w:rsid w:val="00364939"/>
    <w:rsid w:val="00365701"/>
    <w:rsid w:val="00365C6C"/>
    <w:rsid w:val="00366B9B"/>
    <w:rsid w:val="003677CF"/>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68F"/>
    <w:rsid w:val="003947B8"/>
    <w:rsid w:val="0039490F"/>
    <w:rsid w:val="00394C84"/>
    <w:rsid w:val="003963CB"/>
    <w:rsid w:val="00396CE4"/>
    <w:rsid w:val="00397705"/>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18D5"/>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177C0"/>
    <w:rsid w:val="00420674"/>
    <w:rsid w:val="004210DB"/>
    <w:rsid w:val="0042170E"/>
    <w:rsid w:val="00421BAD"/>
    <w:rsid w:val="00421BD0"/>
    <w:rsid w:val="00421EE7"/>
    <w:rsid w:val="00423E8B"/>
    <w:rsid w:val="00424195"/>
    <w:rsid w:val="00424BEF"/>
    <w:rsid w:val="004250B7"/>
    <w:rsid w:val="00425E35"/>
    <w:rsid w:val="0042713D"/>
    <w:rsid w:val="004271BE"/>
    <w:rsid w:val="004316ED"/>
    <w:rsid w:val="004317E1"/>
    <w:rsid w:val="004325EF"/>
    <w:rsid w:val="00432C03"/>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2AB"/>
    <w:rsid w:val="004923EB"/>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3AF2"/>
    <w:rsid w:val="00574BD2"/>
    <w:rsid w:val="00574D76"/>
    <w:rsid w:val="005750B3"/>
    <w:rsid w:val="005757F2"/>
    <w:rsid w:val="00575C4C"/>
    <w:rsid w:val="00575C6D"/>
    <w:rsid w:val="005762EB"/>
    <w:rsid w:val="0057637F"/>
    <w:rsid w:val="0057654E"/>
    <w:rsid w:val="00576CCC"/>
    <w:rsid w:val="00576D8F"/>
    <w:rsid w:val="005771ED"/>
    <w:rsid w:val="005776EA"/>
    <w:rsid w:val="005800F4"/>
    <w:rsid w:val="00580587"/>
    <w:rsid w:val="00582D38"/>
    <w:rsid w:val="00583DFA"/>
    <w:rsid w:val="00584534"/>
    <w:rsid w:val="005845B3"/>
    <w:rsid w:val="00584857"/>
    <w:rsid w:val="00584920"/>
    <w:rsid w:val="00584AE3"/>
    <w:rsid w:val="00585ECD"/>
    <w:rsid w:val="00586063"/>
    <w:rsid w:val="0058708E"/>
    <w:rsid w:val="00587444"/>
    <w:rsid w:val="00587946"/>
    <w:rsid w:val="005907AB"/>
    <w:rsid w:val="00590C88"/>
    <w:rsid w:val="005913D2"/>
    <w:rsid w:val="00591E5E"/>
    <w:rsid w:val="00592FE6"/>
    <w:rsid w:val="00593D4D"/>
    <w:rsid w:val="00593DBE"/>
    <w:rsid w:val="00595376"/>
    <w:rsid w:val="0059594C"/>
    <w:rsid w:val="00595DA7"/>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E47"/>
    <w:rsid w:val="005B4A25"/>
    <w:rsid w:val="005B4ADD"/>
    <w:rsid w:val="005B51F2"/>
    <w:rsid w:val="005B5295"/>
    <w:rsid w:val="005B54EA"/>
    <w:rsid w:val="005B5B24"/>
    <w:rsid w:val="005B5D33"/>
    <w:rsid w:val="005B608D"/>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5400"/>
    <w:rsid w:val="005C57B5"/>
    <w:rsid w:val="005C5B1D"/>
    <w:rsid w:val="005C6231"/>
    <w:rsid w:val="005C67A1"/>
    <w:rsid w:val="005C6A3F"/>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884"/>
    <w:rsid w:val="00621FE7"/>
    <w:rsid w:val="00623348"/>
    <w:rsid w:val="006235C6"/>
    <w:rsid w:val="00623655"/>
    <w:rsid w:val="00623EA1"/>
    <w:rsid w:val="00624E85"/>
    <w:rsid w:val="00625118"/>
    <w:rsid w:val="0062539A"/>
    <w:rsid w:val="00625642"/>
    <w:rsid w:val="0062766A"/>
    <w:rsid w:val="006306F1"/>
    <w:rsid w:val="00630B4A"/>
    <w:rsid w:val="00630CDB"/>
    <w:rsid w:val="00631038"/>
    <w:rsid w:val="006312ED"/>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E22"/>
    <w:rsid w:val="0068433E"/>
    <w:rsid w:val="0068438C"/>
    <w:rsid w:val="0068467A"/>
    <w:rsid w:val="00684B75"/>
    <w:rsid w:val="0068576B"/>
    <w:rsid w:val="00685938"/>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63DC"/>
    <w:rsid w:val="006E7374"/>
    <w:rsid w:val="006F0591"/>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ED4"/>
    <w:rsid w:val="00707FAB"/>
    <w:rsid w:val="00711AC3"/>
    <w:rsid w:val="00711F0C"/>
    <w:rsid w:val="00711FBE"/>
    <w:rsid w:val="00712E31"/>
    <w:rsid w:val="007134E1"/>
    <w:rsid w:val="0071459F"/>
    <w:rsid w:val="00714B1F"/>
    <w:rsid w:val="00715015"/>
    <w:rsid w:val="007165C6"/>
    <w:rsid w:val="0071694A"/>
    <w:rsid w:val="00716D16"/>
    <w:rsid w:val="007174C4"/>
    <w:rsid w:val="007175A4"/>
    <w:rsid w:val="00717688"/>
    <w:rsid w:val="00720A06"/>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055"/>
    <w:rsid w:val="00760609"/>
    <w:rsid w:val="00762A92"/>
    <w:rsid w:val="00763703"/>
    <w:rsid w:val="0076516B"/>
    <w:rsid w:val="0076574F"/>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10C8"/>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2A80"/>
    <w:rsid w:val="007B3E79"/>
    <w:rsid w:val="007B429C"/>
    <w:rsid w:val="007B43C2"/>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A3C"/>
    <w:rsid w:val="007C5E4E"/>
    <w:rsid w:val="007C63F9"/>
    <w:rsid w:val="007C6A53"/>
    <w:rsid w:val="007C6AFE"/>
    <w:rsid w:val="007C7538"/>
    <w:rsid w:val="007D03D9"/>
    <w:rsid w:val="007D1391"/>
    <w:rsid w:val="007D279F"/>
    <w:rsid w:val="007D2FA3"/>
    <w:rsid w:val="007D3855"/>
    <w:rsid w:val="007D3BE3"/>
    <w:rsid w:val="007D3D76"/>
    <w:rsid w:val="007D481C"/>
    <w:rsid w:val="007D48D1"/>
    <w:rsid w:val="007D493E"/>
    <w:rsid w:val="007D4BC6"/>
    <w:rsid w:val="007D5271"/>
    <w:rsid w:val="007D530D"/>
    <w:rsid w:val="007D53A6"/>
    <w:rsid w:val="007D5F86"/>
    <w:rsid w:val="007D6C45"/>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C8D"/>
    <w:rsid w:val="00827F04"/>
    <w:rsid w:val="0083054A"/>
    <w:rsid w:val="008307B9"/>
    <w:rsid w:val="008315BE"/>
    <w:rsid w:val="00831BD4"/>
    <w:rsid w:val="0083205E"/>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556A"/>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A80"/>
    <w:rsid w:val="008A0C89"/>
    <w:rsid w:val="008A0CD6"/>
    <w:rsid w:val="008A1A36"/>
    <w:rsid w:val="008A2ECC"/>
    <w:rsid w:val="008A3ABF"/>
    <w:rsid w:val="008A3BDB"/>
    <w:rsid w:val="008A3CAE"/>
    <w:rsid w:val="008A3D7A"/>
    <w:rsid w:val="008A47B7"/>
    <w:rsid w:val="008A4E4B"/>
    <w:rsid w:val="008A595D"/>
    <w:rsid w:val="008A5E93"/>
    <w:rsid w:val="008A6F70"/>
    <w:rsid w:val="008A6FA9"/>
    <w:rsid w:val="008A73D1"/>
    <w:rsid w:val="008A78F4"/>
    <w:rsid w:val="008A7972"/>
    <w:rsid w:val="008B0C49"/>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021"/>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2832"/>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3EEB"/>
    <w:rsid w:val="00994621"/>
    <w:rsid w:val="00994AB1"/>
    <w:rsid w:val="0099557B"/>
    <w:rsid w:val="00995A6A"/>
    <w:rsid w:val="00997D57"/>
    <w:rsid w:val="009A1650"/>
    <w:rsid w:val="009A17FD"/>
    <w:rsid w:val="009A196B"/>
    <w:rsid w:val="009A25E1"/>
    <w:rsid w:val="009A2833"/>
    <w:rsid w:val="009A2A06"/>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381"/>
    <w:rsid w:val="009E13B7"/>
    <w:rsid w:val="009E15F9"/>
    <w:rsid w:val="009E1DD2"/>
    <w:rsid w:val="009E279A"/>
    <w:rsid w:val="009E2BD6"/>
    <w:rsid w:val="009E7043"/>
    <w:rsid w:val="009E70CE"/>
    <w:rsid w:val="009F0B92"/>
    <w:rsid w:val="009F1137"/>
    <w:rsid w:val="009F11DB"/>
    <w:rsid w:val="009F17FC"/>
    <w:rsid w:val="009F1B8B"/>
    <w:rsid w:val="009F1FD3"/>
    <w:rsid w:val="009F226C"/>
    <w:rsid w:val="009F3604"/>
    <w:rsid w:val="009F3A4E"/>
    <w:rsid w:val="009F401C"/>
    <w:rsid w:val="009F51D4"/>
    <w:rsid w:val="009F6494"/>
    <w:rsid w:val="009F684F"/>
    <w:rsid w:val="00A0054A"/>
    <w:rsid w:val="00A0178C"/>
    <w:rsid w:val="00A01992"/>
    <w:rsid w:val="00A02998"/>
    <w:rsid w:val="00A031E4"/>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CB5"/>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4FE"/>
    <w:rsid w:val="00A70B91"/>
    <w:rsid w:val="00A70FB4"/>
    <w:rsid w:val="00A715E7"/>
    <w:rsid w:val="00A71826"/>
    <w:rsid w:val="00A71C06"/>
    <w:rsid w:val="00A7464E"/>
    <w:rsid w:val="00A74849"/>
    <w:rsid w:val="00A75DD9"/>
    <w:rsid w:val="00A76025"/>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A7B59"/>
    <w:rsid w:val="00AB1A5F"/>
    <w:rsid w:val="00AB1E5F"/>
    <w:rsid w:val="00AB2836"/>
    <w:rsid w:val="00AB3C43"/>
    <w:rsid w:val="00AB53DD"/>
    <w:rsid w:val="00AB5E6A"/>
    <w:rsid w:val="00AB6C0B"/>
    <w:rsid w:val="00AB6DB5"/>
    <w:rsid w:val="00AB72C6"/>
    <w:rsid w:val="00AB79CB"/>
    <w:rsid w:val="00AC00CD"/>
    <w:rsid w:val="00AC0183"/>
    <w:rsid w:val="00AC0E19"/>
    <w:rsid w:val="00AC161C"/>
    <w:rsid w:val="00AC18AC"/>
    <w:rsid w:val="00AC2DE0"/>
    <w:rsid w:val="00AC2F48"/>
    <w:rsid w:val="00AC4308"/>
    <w:rsid w:val="00AC68C5"/>
    <w:rsid w:val="00AC6EDE"/>
    <w:rsid w:val="00AD065F"/>
    <w:rsid w:val="00AD1A52"/>
    <w:rsid w:val="00AD1C52"/>
    <w:rsid w:val="00AD1F3C"/>
    <w:rsid w:val="00AD28D7"/>
    <w:rsid w:val="00AD3B12"/>
    <w:rsid w:val="00AD3C4C"/>
    <w:rsid w:val="00AD3E19"/>
    <w:rsid w:val="00AD3F16"/>
    <w:rsid w:val="00AD4EB2"/>
    <w:rsid w:val="00AD5367"/>
    <w:rsid w:val="00AD58BC"/>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BDE"/>
    <w:rsid w:val="00AE7D88"/>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6FE3"/>
    <w:rsid w:val="00B0718A"/>
    <w:rsid w:val="00B07E10"/>
    <w:rsid w:val="00B07EA2"/>
    <w:rsid w:val="00B10A18"/>
    <w:rsid w:val="00B11105"/>
    <w:rsid w:val="00B11915"/>
    <w:rsid w:val="00B11970"/>
    <w:rsid w:val="00B11B31"/>
    <w:rsid w:val="00B12126"/>
    <w:rsid w:val="00B13BDB"/>
    <w:rsid w:val="00B141F8"/>
    <w:rsid w:val="00B14B3F"/>
    <w:rsid w:val="00B14D10"/>
    <w:rsid w:val="00B14D53"/>
    <w:rsid w:val="00B2134C"/>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2CB"/>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77370"/>
    <w:rsid w:val="00B80110"/>
    <w:rsid w:val="00B802E7"/>
    <w:rsid w:val="00B80615"/>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BF8"/>
    <w:rsid w:val="00B92AEB"/>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4BB"/>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879"/>
    <w:rsid w:val="00C81964"/>
    <w:rsid w:val="00C821EE"/>
    <w:rsid w:val="00C828CB"/>
    <w:rsid w:val="00C8348D"/>
    <w:rsid w:val="00C8375D"/>
    <w:rsid w:val="00C8391A"/>
    <w:rsid w:val="00C84F10"/>
    <w:rsid w:val="00C8550E"/>
    <w:rsid w:val="00C85A88"/>
    <w:rsid w:val="00C85C6C"/>
    <w:rsid w:val="00C8635D"/>
    <w:rsid w:val="00C864F3"/>
    <w:rsid w:val="00C86819"/>
    <w:rsid w:val="00C86FC4"/>
    <w:rsid w:val="00C87659"/>
    <w:rsid w:val="00C87D0F"/>
    <w:rsid w:val="00C9017F"/>
    <w:rsid w:val="00C903B7"/>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21A7"/>
    <w:rsid w:val="00CC228B"/>
    <w:rsid w:val="00CC275C"/>
    <w:rsid w:val="00CC3805"/>
    <w:rsid w:val="00CC4578"/>
    <w:rsid w:val="00CC4D85"/>
    <w:rsid w:val="00CC56B3"/>
    <w:rsid w:val="00CC6462"/>
    <w:rsid w:val="00CC6A04"/>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145"/>
    <w:rsid w:val="00CF30B0"/>
    <w:rsid w:val="00CF312F"/>
    <w:rsid w:val="00CF3EE8"/>
    <w:rsid w:val="00CF4664"/>
    <w:rsid w:val="00CF4865"/>
    <w:rsid w:val="00CF4B83"/>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44D6"/>
    <w:rsid w:val="00DC6992"/>
    <w:rsid w:val="00DC72C2"/>
    <w:rsid w:val="00DC788A"/>
    <w:rsid w:val="00DD05A0"/>
    <w:rsid w:val="00DD1E0C"/>
    <w:rsid w:val="00DD26D7"/>
    <w:rsid w:val="00DD3216"/>
    <w:rsid w:val="00DD386F"/>
    <w:rsid w:val="00DD38AC"/>
    <w:rsid w:val="00DD3B82"/>
    <w:rsid w:val="00DD3D31"/>
    <w:rsid w:val="00DD4E21"/>
    <w:rsid w:val="00DD5200"/>
    <w:rsid w:val="00DD55DB"/>
    <w:rsid w:val="00DD7454"/>
    <w:rsid w:val="00DD7CEF"/>
    <w:rsid w:val="00DE0C68"/>
    <w:rsid w:val="00DE0DB3"/>
    <w:rsid w:val="00DE11E7"/>
    <w:rsid w:val="00DE131B"/>
    <w:rsid w:val="00DE1846"/>
    <w:rsid w:val="00DE1B09"/>
    <w:rsid w:val="00DE2174"/>
    <w:rsid w:val="00DE3A06"/>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365"/>
    <w:rsid w:val="00DF3409"/>
    <w:rsid w:val="00DF4664"/>
    <w:rsid w:val="00DF4A3B"/>
    <w:rsid w:val="00DF5BC9"/>
    <w:rsid w:val="00DF6243"/>
    <w:rsid w:val="00DF66B1"/>
    <w:rsid w:val="00DF68CA"/>
    <w:rsid w:val="00DF6E2C"/>
    <w:rsid w:val="00DF7A16"/>
    <w:rsid w:val="00DF7D45"/>
    <w:rsid w:val="00E001D9"/>
    <w:rsid w:val="00E00D4D"/>
    <w:rsid w:val="00E012A3"/>
    <w:rsid w:val="00E01B23"/>
    <w:rsid w:val="00E02A46"/>
    <w:rsid w:val="00E02EBB"/>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D4A"/>
    <w:rsid w:val="00E27D90"/>
    <w:rsid w:val="00E31255"/>
    <w:rsid w:val="00E313E4"/>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E9D"/>
    <w:rsid w:val="00E451D6"/>
    <w:rsid w:val="00E45904"/>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327"/>
    <w:rsid w:val="00E866B8"/>
    <w:rsid w:val="00E9117C"/>
    <w:rsid w:val="00E9137B"/>
    <w:rsid w:val="00E91B12"/>
    <w:rsid w:val="00E923A0"/>
    <w:rsid w:val="00E93AD1"/>
    <w:rsid w:val="00E93C5F"/>
    <w:rsid w:val="00E94022"/>
    <w:rsid w:val="00E9417B"/>
    <w:rsid w:val="00E94C4C"/>
    <w:rsid w:val="00E94EE3"/>
    <w:rsid w:val="00E954F4"/>
    <w:rsid w:val="00E95800"/>
    <w:rsid w:val="00E95B44"/>
    <w:rsid w:val="00E96634"/>
    <w:rsid w:val="00E9683C"/>
    <w:rsid w:val="00E96AB3"/>
    <w:rsid w:val="00E9703D"/>
    <w:rsid w:val="00E979F0"/>
    <w:rsid w:val="00E97C75"/>
    <w:rsid w:val="00E97DC9"/>
    <w:rsid w:val="00EA0061"/>
    <w:rsid w:val="00EA0125"/>
    <w:rsid w:val="00EA03C3"/>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1235"/>
    <w:rsid w:val="00EC20DD"/>
    <w:rsid w:val="00EC2348"/>
    <w:rsid w:val="00EC2397"/>
    <w:rsid w:val="00EC2609"/>
    <w:rsid w:val="00EC299A"/>
    <w:rsid w:val="00EC3A45"/>
    <w:rsid w:val="00EC3D0E"/>
    <w:rsid w:val="00EC3EE5"/>
    <w:rsid w:val="00EC4B63"/>
    <w:rsid w:val="00EC50AC"/>
    <w:rsid w:val="00EC5D72"/>
    <w:rsid w:val="00EC7068"/>
    <w:rsid w:val="00ED0A0D"/>
    <w:rsid w:val="00ED1233"/>
    <w:rsid w:val="00ED1246"/>
    <w:rsid w:val="00ED1C58"/>
    <w:rsid w:val="00ED23BC"/>
    <w:rsid w:val="00ED3024"/>
    <w:rsid w:val="00ED3250"/>
    <w:rsid w:val="00ED33B5"/>
    <w:rsid w:val="00ED3D38"/>
    <w:rsid w:val="00ED4A85"/>
    <w:rsid w:val="00ED59DB"/>
    <w:rsid w:val="00ED5A47"/>
    <w:rsid w:val="00ED706E"/>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8DE"/>
    <w:rsid w:val="00F45D64"/>
    <w:rsid w:val="00F4691B"/>
    <w:rsid w:val="00F46A0C"/>
    <w:rsid w:val="00F46A5A"/>
    <w:rsid w:val="00F46B01"/>
    <w:rsid w:val="00F472C8"/>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58ED"/>
    <w:rsid w:val="00F57C36"/>
    <w:rsid w:val="00F57F35"/>
    <w:rsid w:val="00F57FA5"/>
    <w:rsid w:val="00F60A77"/>
    <w:rsid w:val="00F611D1"/>
    <w:rsid w:val="00F62078"/>
    <w:rsid w:val="00F6300A"/>
    <w:rsid w:val="00F63A66"/>
    <w:rsid w:val="00F63D5B"/>
    <w:rsid w:val="00F63F8A"/>
    <w:rsid w:val="00F643FF"/>
    <w:rsid w:val="00F645D7"/>
    <w:rsid w:val="00F652F1"/>
    <w:rsid w:val="00F653FB"/>
    <w:rsid w:val="00F658AD"/>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36E"/>
    <w:rsid w:val="00FE5576"/>
    <w:rsid w:val="00FE5C99"/>
    <w:rsid w:val="00FE68D5"/>
    <w:rsid w:val="00FE6AD6"/>
    <w:rsid w:val="00FE7359"/>
    <w:rsid w:val="00FE79FC"/>
    <w:rsid w:val="00FE7B2F"/>
    <w:rsid w:val="00FF02DF"/>
    <w:rsid w:val="00FF142F"/>
    <w:rsid w:val="00FF2CA5"/>
    <w:rsid w:val="00FF3224"/>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8B73-34C3-4DA1-83E3-7F64B5EF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31</cp:revision>
  <cp:lastPrinted>2016-08-15T23:02:00Z</cp:lastPrinted>
  <dcterms:created xsi:type="dcterms:W3CDTF">2020-11-03T22:57:00Z</dcterms:created>
  <dcterms:modified xsi:type="dcterms:W3CDTF">2020-11-07T20:15:00Z</dcterms:modified>
</cp:coreProperties>
</file>